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5C094B" w:rsidRDefault="00BA3818" w:rsidP="005C094B">
      <w:pPr>
        <w:ind w:firstLine="709"/>
        <w:jc w:val="center"/>
        <w:rPr>
          <w:rFonts w:ascii="Times New Roman" w:hAnsi="Times New Roman" w:cs="Times New Roman"/>
          <w:sz w:val="28"/>
          <w:szCs w:val="28"/>
        </w:rPr>
      </w:pPr>
      <w:r w:rsidRPr="005C094B">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5C094B" w:rsidRDefault="00BA3818" w:rsidP="005C094B">
      <w:pPr>
        <w:pStyle w:val="ac"/>
        <w:ind w:firstLine="709"/>
        <w:jc w:val="center"/>
        <w:rPr>
          <w:b/>
          <w:i/>
        </w:rPr>
      </w:pPr>
      <w:r w:rsidRPr="005C094B">
        <w:rPr>
          <w:b/>
          <w:i/>
        </w:rPr>
        <w:t xml:space="preserve">Администрация </w:t>
      </w:r>
      <w:r w:rsidR="00553CC1">
        <w:rPr>
          <w:b/>
          <w:i/>
        </w:rPr>
        <w:t>Берёзовского</w:t>
      </w:r>
      <w:r w:rsidRPr="005C094B">
        <w:rPr>
          <w:b/>
          <w:i/>
        </w:rPr>
        <w:t xml:space="preserve"> сельского поселения</w:t>
      </w:r>
    </w:p>
    <w:p w:rsidR="00BA3818" w:rsidRPr="005C094B" w:rsidRDefault="00BA3818" w:rsidP="005C094B">
      <w:pPr>
        <w:pStyle w:val="ac"/>
        <w:ind w:firstLine="709"/>
        <w:jc w:val="center"/>
        <w:rPr>
          <w:b/>
          <w:i/>
        </w:rPr>
      </w:pPr>
      <w:r w:rsidRPr="005C094B">
        <w:rPr>
          <w:b/>
          <w:i/>
        </w:rPr>
        <w:t>Бутурлиновского муниципального района</w:t>
      </w:r>
    </w:p>
    <w:p w:rsidR="00BA3818" w:rsidRPr="005C094B" w:rsidRDefault="00BA3818" w:rsidP="005C094B">
      <w:pPr>
        <w:pStyle w:val="ac"/>
        <w:ind w:firstLine="709"/>
        <w:jc w:val="center"/>
        <w:rPr>
          <w:b/>
          <w:i/>
        </w:rPr>
      </w:pPr>
      <w:r w:rsidRPr="005C094B">
        <w:rPr>
          <w:b/>
          <w:i/>
        </w:rPr>
        <w:t>Воронежской области</w:t>
      </w:r>
    </w:p>
    <w:p w:rsidR="00BA3818" w:rsidRPr="005C094B" w:rsidRDefault="00BA3818" w:rsidP="005C094B">
      <w:pPr>
        <w:pStyle w:val="ac"/>
        <w:ind w:firstLine="709"/>
        <w:jc w:val="center"/>
        <w:rPr>
          <w:b/>
          <w:i/>
        </w:rPr>
      </w:pPr>
    </w:p>
    <w:p w:rsidR="00BA3818" w:rsidRPr="005C094B" w:rsidRDefault="00BA3818" w:rsidP="005C094B">
      <w:pPr>
        <w:pStyle w:val="ac"/>
        <w:ind w:firstLine="709"/>
        <w:jc w:val="center"/>
        <w:rPr>
          <w:b/>
          <w:i/>
        </w:rPr>
      </w:pPr>
      <w:r w:rsidRPr="005C094B">
        <w:rPr>
          <w:b/>
          <w:i/>
        </w:rPr>
        <w:t>ПОСТАНОВЛЕНИЕ</w:t>
      </w:r>
    </w:p>
    <w:p w:rsidR="00BA3818" w:rsidRPr="005C094B" w:rsidRDefault="00BA3818" w:rsidP="005C094B">
      <w:pPr>
        <w:pStyle w:val="13"/>
        <w:ind w:firstLine="709"/>
        <w:jc w:val="center"/>
        <w:rPr>
          <w:rFonts w:ascii="Times New Roman" w:hAnsi="Times New Roman"/>
          <w:sz w:val="28"/>
          <w:szCs w:val="28"/>
        </w:rPr>
      </w:pPr>
    </w:p>
    <w:p w:rsidR="00BA3818" w:rsidRPr="005C094B" w:rsidRDefault="00BA3818" w:rsidP="005C094B">
      <w:pPr>
        <w:pStyle w:val="13"/>
        <w:ind w:firstLine="709"/>
        <w:jc w:val="both"/>
        <w:rPr>
          <w:rFonts w:ascii="Times New Roman" w:hAnsi="Times New Roman"/>
          <w:sz w:val="28"/>
          <w:szCs w:val="28"/>
        </w:rPr>
      </w:pPr>
      <w:r w:rsidRPr="005C094B">
        <w:rPr>
          <w:rFonts w:ascii="Times New Roman" w:hAnsi="Times New Roman"/>
          <w:sz w:val="28"/>
          <w:szCs w:val="28"/>
        </w:rPr>
        <w:t xml:space="preserve">от </w:t>
      </w:r>
      <w:r w:rsidR="00553CC1">
        <w:rPr>
          <w:rFonts w:ascii="Times New Roman" w:hAnsi="Times New Roman"/>
          <w:sz w:val="28"/>
          <w:szCs w:val="28"/>
        </w:rPr>
        <w:t>29 ноября 2023г.</w:t>
      </w:r>
      <w:r w:rsidRPr="005C094B">
        <w:rPr>
          <w:rFonts w:ascii="Times New Roman" w:hAnsi="Times New Roman"/>
          <w:sz w:val="28"/>
          <w:szCs w:val="28"/>
        </w:rPr>
        <w:t xml:space="preserve"> № </w:t>
      </w:r>
      <w:r w:rsidR="00553CC1">
        <w:rPr>
          <w:rFonts w:ascii="Times New Roman" w:hAnsi="Times New Roman"/>
          <w:sz w:val="28"/>
          <w:szCs w:val="28"/>
        </w:rPr>
        <w:t>70</w:t>
      </w:r>
    </w:p>
    <w:p w:rsidR="00BA3818" w:rsidRPr="005C094B" w:rsidRDefault="00BA3818" w:rsidP="005C094B">
      <w:pPr>
        <w:pStyle w:val="13"/>
        <w:ind w:firstLine="709"/>
        <w:jc w:val="both"/>
        <w:rPr>
          <w:rFonts w:ascii="Times New Roman" w:hAnsi="Times New Roman"/>
          <w:sz w:val="28"/>
          <w:szCs w:val="28"/>
        </w:rPr>
      </w:pPr>
      <w:r w:rsidRPr="005C094B">
        <w:rPr>
          <w:rFonts w:ascii="Times New Roman" w:hAnsi="Times New Roman"/>
          <w:sz w:val="28"/>
          <w:szCs w:val="28"/>
        </w:rPr>
        <w:t xml:space="preserve">            </w:t>
      </w:r>
      <w:r w:rsidR="00553CC1">
        <w:rPr>
          <w:rFonts w:ascii="Times New Roman" w:hAnsi="Times New Roman"/>
          <w:sz w:val="28"/>
          <w:szCs w:val="28"/>
        </w:rPr>
        <w:t>пос. Зелёный</w:t>
      </w:r>
    </w:p>
    <w:p w:rsidR="00BA3818" w:rsidRPr="005C094B" w:rsidRDefault="00BA3818" w:rsidP="005C094B">
      <w:pPr>
        <w:pStyle w:val="Title"/>
        <w:spacing w:before="0" w:after="0"/>
        <w:ind w:firstLine="709"/>
        <w:jc w:val="both"/>
        <w:rPr>
          <w:rFonts w:ascii="Times New Roman" w:hAnsi="Times New Roman" w:cs="Times New Roman"/>
          <w:sz w:val="28"/>
          <w:szCs w:val="28"/>
        </w:rPr>
      </w:pPr>
    </w:p>
    <w:p w:rsidR="00BA3818" w:rsidRPr="005C094B" w:rsidRDefault="00BA3818" w:rsidP="005C094B">
      <w:pPr>
        <w:pStyle w:val="Title"/>
        <w:spacing w:before="0" w:after="0"/>
        <w:ind w:right="4252"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Об утверждении административного регламента </w:t>
      </w:r>
      <w:r w:rsidR="00E6739C" w:rsidRPr="005C094B">
        <w:rPr>
          <w:rFonts w:ascii="Times New Roman" w:hAnsi="Times New Roman" w:cs="Times New Roman"/>
          <w:sz w:val="28"/>
          <w:szCs w:val="28"/>
        </w:rPr>
        <w:t xml:space="preserve">предоставления муниципальной услуги </w:t>
      </w:r>
      <w:r w:rsidRPr="005C094B">
        <w:rPr>
          <w:rFonts w:ascii="Times New Roman" w:hAnsi="Times New Roman" w:cs="Times New Roman"/>
          <w:sz w:val="28"/>
          <w:szCs w:val="28"/>
        </w:rPr>
        <w:t>«</w:t>
      </w:r>
      <w:r w:rsidR="00EE0539" w:rsidRPr="005C094B">
        <w:rPr>
          <w:rFonts w:ascii="Times New Roman" w:hAnsi="Times New Roman" w:cs="Times New Roman"/>
          <w:bCs w:val="0"/>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rFonts w:ascii="Times New Roman" w:hAnsi="Times New Roman" w:cs="Times New Roman"/>
          <w:sz w:val="28"/>
          <w:szCs w:val="28"/>
        </w:rPr>
        <w:t xml:space="preserve">» на территории </w:t>
      </w:r>
      <w:r w:rsidR="00553CC1">
        <w:rPr>
          <w:rFonts w:ascii="Times New Roman" w:hAnsi="Times New Roman" w:cs="Times New Roman"/>
          <w:sz w:val="28"/>
          <w:szCs w:val="28"/>
        </w:rPr>
        <w:t>Берёзовского</w:t>
      </w:r>
      <w:r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5C094B" w:rsidRDefault="00BA3818" w:rsidP="005C094B">
      <w:pPr>
        <w:ind w:firstLine="709"/>
        <w:jc w:val="both"/>
        <w:rPr>
          <w:rFonts w:ascii="Times New Roman" w:hAnsi="Times New Roman" w:cs="Times New Roman"/>
          <w:sz w:val="28"/>
          <w:szCs w:val="28"/>
        </w:rPr>
      </w:pPr>
    </w:p>
    <w:p w:rsidR="00BA3818" w:rsidRPr="005C094B" w:rsidRDefault="00EE0539"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C094B">
        <w:rPr>
          <w:rStyle w:val="FontStyle18"/>
          <w:b w:val="0"/>
          <w:sz w:val="28"/>
          <w:szCs w:val="28"/>
        </w:rPr>
        <w:t>,</w:t>
      </w:r>
      <w:r w:rsidRPr="005C094B">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C094B">
        <w:rPr>
          <w:rFonts w:ascii="Times New Roman" w:hAnsi="Times New Roman" w:cs="Times New Roman"/>
          <w:sz w:val="28"/>
          <w:szCs w:val="28"/>
        </w:rPr>
        <w:t xml:space="preserve">, Уставом </w:t>
      </w:r>
      <w:r w:rsidR="00553CC1">
        <w:rPr>
          <w:rFonts w:ascii="Times New Roman" w:hAnsi="Times New Roman" w:cs="Times New Roman"/>
          <w:sz w:val="28"/>
          <w:szCs w:val="28"/>
        </w:rPr>
        <w:t>Берёзовского</w:t>
      </w:r>
      <w:r w:rsidR="00BA3818"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553CC1">
        <w:rPr>
          <w:rFonts w:ascii="Times New Roman" w:hAnsi="Times New Roman" w:cs="Times New Roman"/>
          <w:sz w:val="28"/>
          <w:szCs w:val="28"/>
        </w:rPr>
        <w:t>Берёзовского</w:t>
      </w:r>
      <w:r w:rsidR="00BA3818"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5C094B" w:rsidRDefault="00BA3818" w:rsidP="005C094B">
      <w:pPr>
        <w:pStyle w:val="ac"/>
        <w:widowControl w:val="0"/>
        <w:tabs>
          <w:tab w:val="left" w:pos="0"/>
        </w:tabs>
        <w:autoSpaceDE w:val="0"/>
        <w:autoSpaceDN w:val="0"/>
        <w:adjustRightInd w:val="0"/>
        <w:ind w:firstLine="709"/>
        <w:jc w:val="both"/>
      </w:pPr>
    </w:p>
    <w:p w:rsidR="00BA3818" w:rsidRPr="005C094B" w:rsidRDefault="00BA3818" w:rsidP="005C094B">
      <w:pPr>
        <w:pStyle w:val="ac"/>
        <w:widowControl w:val="0"/>
        <w:tabs>
          <w:tab w:val="left" w:pos="0"/>
        </w:tabs>
        <w:autoSpaceDE w:val="0"/>
        <w:autoSpaceDN w:val="0"/>
        <w:adjustRightInd w:val="0"/>
        <w:ind w:firstLine="709"/>
        <w:jc w:val="both"/>
        <w:rPr>
          <w:b/>
        </w:rPr>
      </w:pPr>
      <w:r w:rsidRPr="005C094B">
        <w:rPr>
          <w:b/>
        </w:rPr>
        <w:t>ПОСТАНОВЛЯЕТ:</w:t>
      </w:r>
    </w:p>
    <w:p w:rsidR="00BA3818" w:rsidRPr="005C094B" w:rsidRDefault="00BA3818" w:rsidP="005C094B">
      <w:pPr>
        <w:pStyle w:val="ac"/>
        <w:widowControl w:val="0"/>
        <w:tabs>
          <w:tab w:val="left" w:pos="0"/>
        </w:tabs>
        <w:autoSpaceDE w:val="0"/>
        <w:autoSpaceDN w:val="0"/>
        <w:adjustRightInd w:val="0"/>
        <w:ind w:firstLine="709"/>
        <w:jc w:val="both"/>
        <w:rPr>
          <w:lang w:eastAsia="ru-RU"/>
        </w:rPr>
      </w:pPr>
    </w:p>
    <w:p w:rsidR="00BA3818" w:rsidRPr="005C094B" w:rsidRDefault="00BA3818"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1. Утвердить административный регламент по предоставлению Муниципальной услуги «</w:t>
      </w:r>
      <w:r w:rsidR="00EE0539" w:rsidRPr="005C094B">
        <w:rPr>
          <w:rFonts w:ascii="Times New Roman" w:hAnsi="Times New Roman" w:cs="Times New Roman"/>
          <w:bCs/>
          <w:kern w:val="28"/>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rFonts w:ascii="Times New Roman" w:hAnsi="Times New Roman" w:cs="Times New Roman"/>
          <w:sz w:val="28"/>
          <w:szCs w:val="28"/>
        </w:rPr>
        <w:t xml:space="preserve">» на территории </w:t>
      </w:r>
      <w:r w:rsidR="00553CC1">
        <w:rPr>
          <w:rFonts w:ascii="Times New Roman" w:hAnsi="Times New Roman" w:cs="Times New Roman"/>
          <w:sz w:val="28"/>
          <w:szCs w:val="28"/>
        </w:rPr>
        <w:t>Берёзовского</w:t>
      </w:r>
      <w:r w:rsidR="00553CC1" w:rsidRPr="005C094B">
        <w:rPr>
          <w:rFonts w:ascii="Times New Roman" w:hAnsi="Times New Roman" w:cs="Times New Roman"/>
          <w:sz w:val="28"/>
          <w:szCs w:val="28"/>
        </w:rPr>
        <w:t xml:space="preserve"> </w:t>
      </w:r>
      <w:r w:rsidRPr="005C094B">
        <w:rPr>
          <w:rFonts w:ascii="Times New Roman" w:hAnsi="Times New Roman" w:cs="Times New Roman"/>
          <w:sz w:val="28"/>
          <w:szCs w:val="28"/>
        </w:rPr>
        <w:t>сельского поселения Бутурлиновского муниципального района Воронежской области согласно приложению к настоящему постановлению.</w:t>
      </w:r>
    </w:p>
    <w:p w:rsidR="008F525F"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Признать утратившими силу следующие постановления администрации </w:t>
      </w:r>
      <w:r w:rsidR="00553CC1">
        <w:rPr>
          <w:rFonts w:ascii="Times New Roman" w:hAnsi="Times New Roman" w:cs="Times New Roman"/>
          <w:sz w:val="28"/>
          <w:szCs w:val="28"/>
        </w:rPr>
        <w:t>Берёзовского</w:t>
      </w:r>
      <w:r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656864" w:rsidRDefault="008F525F" w:rsidP="00656864">
      <w:pPr>
        <w:jc w:val="both"/>
        <w:rPr>
          <w:rFonts w:ascii="Times New Roman" w:hAnsi="Times New Roman" w:cs="Times New Roman"/>
          <w:bCs/>
          <w:sz w:val="28"/>
          <w:szCs w:val="28"/>
        </w:rPr>
      </w:pPr>
      <w:r w:rsidRPr="005C094B">
        <w:rPr>
          <w:rFonts w:ascii="Times New Roman" w:hAnsi="Times New Roman" w:cs="Times New Roman"/>
          <w:sz w:val="28"/>
          <w:szCs w:val="28"/>
        </w:rPr>
        <w:t>-</w:t>
      </w:r>
      <w:r w:rsidR="00B22054">
        <w:rPr>
          <w:rFonts w:ascii="Times New Roman" w:hAnsi="Times New Roman" w:cs="Times New Roman"/>
          <w:sz w:val="28"/>
          <w:szCs w:val="28"/>
        </w:rPr>
        <w:t>от 14.12.2015г. №82</w:t>
      </w:r>
      <w:r w:rsidRPr="005C094B">
        <w:rPr>
          <w:rFonts w:ascii="Times New Roman" w:hAnsi="Times New Roman" w:cs="Times New Roman"/>
          <w:sz w:val="28"/>
          <w:szCs w:val="28"/>
        </w:rPr>
        <w:t xml:space="preserve"> </w:t>
      </w:r>
      <w:r w:rsidR="00A620D7" w:rsidRPr="00A620D7">
        <w:rPr>
          <w:rFonts w:ascii="Times New Roman" w:hAnsi="Times New Roman" w:cs="Times New Roman"/>
          <w:bCs/>
          <w:sz w:val="28"/>
          <w:szCs w:val="28"/>
          <w:lang w:eastAsia="ar-SA"/>
        </w:rPr>
        <w:t xml:space="preserve">Об утверждении административного регламента </w:t>
      </w:r>
      <w:r w:rsidR="00A620D7" w:rsidRPr="00A620D7">
        <w:rPr>
          <w:rFonts w:ascii="Times New Roman" w:hAnsi="Times New Roman" w:cs="Times New Roman"/>
          <w:bCs/>
          <w:sz w:val="28"/>
          <w:szCs w:val="28"/>
          <w:lang w:eastAsia="ar-SA"/>
        </w:rPr>
        <w:lastRenderedPageBreak/>
        <w:t xml:space="preserve">администрации Березовского сельского поселения Бутурлиновского </w:t>
      </w:r>
      <w:r w:rsidR="00A620D7">
        <w:rPr>
          <w:rFonts w:ascii="Times New Roman" w:hAnsi="Times New Roman" w:cs="Times New Roman"/>
          <w:bCs/>
          <w:sz w:val="28"/>
          <w:szCs w:val="28"/>
          <w:lang w:eastAsia="ar-SA"/>
        </w:rPr>
        <w:t>м</w:t>
      </w:r>
      <w:r w:rsidR="00A620D7" w:rsidRPr="00A620D7">
        <w:rPr>
          <w:rFonts w:ascii="Times New Roman" w:hAnsi="Times New Roman" w:cs="Times New Roman"/>
          <w:bCs/>
          <w:sz w:val="28"/>
          <w:szCs w:val="28"/>
          <w:lang w:eastAsia="ar-SA"/>
        </w:rPr>
        <w:t xml:space="preserve">униципального района Воронежской области по предоставлению муниципальной услуги </w:t>
      </w:r>
      <w:r w:rsidR="00A620D7" w:rsidRPr="00A620D7">
        <w:rPr>
          <w:rFonts w:ascii="Times New Roman" w:hAnsi="Times New Roman" w:cs="Times New Roman"/>
          <w:bCs/>
          <w:sz w:val="28"/>
          <w:szCs w:val="28"/>
        </w:rPr>
        <w:t>«</w:t>
      </w:r>
      <w:r w:rsidR="00A620D7" w:rsidRPr="00A620D7">
        <w:rPr>
          <w:rFonts w:ascii="Times New Roman" w:hAnsi="Times New Roman" w:cs="Times New Roman"/>
          <w:sz w:val="28"/>
          <w:szCs w:val="28"/>
          <w:lang w:eastAsia="ar-SA"/>
        </w:rPr>
        <w:t>Установление сервитута в отношении земельного участка, находящегося в муниципальной собственности</w:t>
      </w:r>
      <w:r w:rsidR="00A620D7" w:rsidRPr="00A620D7">
        <w:rPr>
          <w:rFonts w:ascii="Times New Roman" w:hAnsi="Times New Roman" w:cs="Times New Roman"/>
          <w:bCs/>
          <w:sz w:val="28"/>
          <w:szCs w:val="28"/>
        </w:rPr>
        <w:t>»</w:t>
      </w:r>
    </w:p>
    <w:p w:rsidR="00B22054" w:rsidRDefault="00B22054" w:rsidP="00656864">
      <w:pPr>
        <w:jc w:val="both"/>
        <w:rPr>
          <w:rFonts w:ascii="Times New Roman" w:hAnsi="Times New Roman" w:cs="Times New Roman"/>
          <w:bCs/>
          <w:sz w:val="28"/>
          <w:szCs w:val="28"/>
        </w:rPr>
      </w:pPr>
      <w:r>
        <w:rPr>
          <w:rFonts w:ascii="Times New Roman" w:hAnsi="Times New Roman" w:cs="Times New Roman"/>
          <w:sz w:val="28"/>
          <w:szCs w:val="28"/>
        </w:rPr>
        <w:t>- от 24.02.2016г</w:t>
      </w:r>
      <w:r w:rsidRPr="00B22054">
        <w:rPr>
          <w:rFonts w:ascii="Times New Roman" w:hAnsi="Times New Roman" w:cs="Times New Roman"/>
          <w:sz w:val="28"/>
          <w:szCs w:val="28"/>
        </w:rPr>
        <w:t xml:space="preserve">. </w:t>
      </w:r>
      <w:r>
        <w:rPr>
          <w:rFonts w:ascii="Times New Roman" w:hAnsi="Times New Roman" w:cs="Times New Roman"/>
          <w:sz w:val="28"/>
          <w:szCs w:val="28"/>
        </w:rPr>
        <w:t xml:space="preserve">№ 07 </w:t>
      </w:r>
      <w:r w:rsidR="002504AB" w:rsidRPr="00B22054">
        <w:rPr>
          <w:rFonts w:ascii="Times New Roman" w:eastAsia="Calibri" w:hAnsi="Times New Roman" w:cs="Times New Roman"/>
          <w:sz w:val="28"/>
          <w:szCs w:val="28"/>
          <w:lang w:eastAsia="en-US"/>
        </w:rPr>
        <w:t>«</w:t>
      </w:r>
      <w:r w:rsidRPr="00B22054">
        <w:rPr>
          <w:rFonts w:ascii="Times New Roman" w:hAnsi="Times New Roman" w:cs="Times New Roman"/>
          <w:sz w:val="28"/>
          <w:szCs w:val="28"/>
        </w:rPr>
        <w:t xml:space="preserve">О внесении изменений в постановление администрации Березовского сельского поселения Бутурлиновского муниципального района Воронежской области от </w:t>
      </w:r>
      <w:r w:rsidRPr="00B22054">
        <w:rPr>
          <w:rFonts w:ascii="Times New Roman" w:eastAsia="Calibri" w:hAnsi="Times New Roman" w:cs="Times New Roman"/>
          <w:sz w:val="28"/>
          <w:szCs w:val="28"/>
          <w:lang w:eastAsia="en-US"/>
        </w:rPr>
        <w:t>14.12.2015 г. № 82 «</w:t>
      </w:r>
      <w:r w:rsidRPr="00B22054">
        <w:rPr>
          <w:rFonts w:ascii="Times New Roman" w:hAnsi="Times New Roman" w:cs="Times New Roman"/>
          <w:bCs/>
          <w:sz w:val="28"/>
          <w:szCs w:val="28"/>
          <w:lang w:eastAsia="ar-SA"/>
        </w:rPr>
        <w:t xml:space="preserve">Об утверждении административного регламента администрации Березовского сельского поселения Бутурлиновского муниципального района Воронежской области по предоставлению муниципальной услуги </w:t>
      </w:r>
      <w:r w:rsidRPr="00B22054">
        <w:rPr>
          <w:rFonts w:ascii="Times New Roman" w:hAnsi="Times New Roman" w:cs="Times New Roman"/>
          <w:bCs/>
          <w:sz w:val="28"/>
          <w:szCs w:val="28"/>
        </w:rPr>
        <w:t>«</w:t>
      </w:r>
      <w:r w:rsidRPr="00B22054">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B22054">
        <w:rPr>
          <w:rFonts w:ascii="Times New Roman" w:hAnsi="Times New Roman" w:cs="Times New Roman"/>
          <w:bCs/>
          <w:sz w:val="28"/>
          <w:szCs w:val="28"/>
        </w:rPr>
        <w:t>»</w:t>
      </w:r>
    </w:p>
    <w:p w:rsidR="00A620D7" w:rsidRDefault="00A620D7" w:rsidP="00A620D7">
      <w:pPr>
        <w:ind w:right="136"/>
        <w:jc w:val="both"/>
        <w:rPr>
          <w:rFonts w:ascii="Times New Roman" w:hAnsi="Times New Roman" w:cs="Times New Roman"/>
          <w:bCs/>
          <w:sz w:val="28"/>
          <w:szCs w:val="28"/>
          <w:lang w:eastAsia="en-US"/>
        </w:rPr>
      </w:pPr>
      <w:r>
        <w:rPr>
          <w:rFonts w:ascii="Times New Roman" w:hAnsi="Times New Roman" w:cs="Times New Roman"/>
          <w:bCs/>
          <w:sz w:val="28"/>
          <w:szCs w:val="28"/>
        </w:rPr>
        <w:t xml:space="preserve">- 01.09.2016г. №78 </w:t>
      </w:r>
      <w:r w:rsidRPr="00A620D7">
        <w:rPr>
          <w:rFonts w:ascii="Times New Roman" w:hAnsi="Times New Roman" w:cs="Times New Roman"/>
          <w:bCs/>
          <w:sz w:val="28"/>
          <w:szCs w:val="28"/>
          <w:lang w:eastAsia="en-US"/>
        </w:rPr>
        <w:t>«</w:t>
      </w:r>
      <w:r w:rsidRPr="00A620D7">
        <w:rPr>
          <w:rFonts w:ascii="Times New Roman" w:hAnsi="Times New Roman" w:cs="Times New Roman"/>
          <w:bCs/>
          <w:sz w:val="28"/>
          <w:szCs w:val="28"/>
          <w:lang w:eastAsia="ar-SA"/>
        </w:rPr>
        <w:t xml:space="preserve">О внесении изменений в постановление администрации Березовского сельского поселения от 14.12.2015 г. № 82 «Об утверждении административного регламента администрации Березовского сельского поселения Бутурлиновского муниципального района Воронежской области по предоставлению муниципальной услуги </w:t>
      </w:r>
      <w:r w:rsidRPr="00A620D7">
        <w:rPr>
          <w:rFonts w:ascii="Times New Roman" w:hAnsi="Times New Roman" w:cs="Times New Roman"/>
          <w:bCs/>
          <w:sz w:val="28"/>
          <w:szCs w:val="28"/>
          <w:lang w:eastAsia="en-US"/>
        </w:rPr>
        <w:t>«</w:t>
      </w:r>
      <w:r w:rsidRPr="00A620D7">
        <w:rPr>
          <w:rFonts w:ascii="Times New Roman" w:hAnsi="Times New Roman" w:cs="Times New Roman"/>
          <w:sz w:val="28"/>
          <w:szCs w:val="28"/>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A620D7">
        <w:rPr>
          <w:rFonts w:ascii="Times New Roman" w:hAnsi="Times New Roman" w:cs="Times New Roman"/>
          <w:bCs/>
          <w:sz w:val="28"/>
          <w:szCs w:val="28"/>
          <w:lang w:eastAsia="en-US"/>
        </w:rPr>
        <w:t>»</w:t>
      </w:r>
    </w:p>
    <w:p w:rsidR="00A620D7" w:rsidRPr="00A620D7" w:rsidRDefault="00A620D7" w:rsidP="00A620D7">
      <w:pPr>
        <w:suppressAutoHyphens/>
        <w:ind w:right="-5"/>
        <w:jc w:val="both"/>
        <w:rPr>
          <w:rFonts w:ascii="Times New Roman" w:hAnsi="Times New Roman" w:cs="Times New Roman"/>
        </w:rPr>
      </w:pPr>
      <w:r>
        <w:rPr>
          <w:rFonts w:ascii="Times New Roman" w:hAnsi="Times New Roman" w:cs="Times New Roman"/>
          <w:bCs/>
          <w:sz w:val="28"/>
          <w:szCs w:val="28"/>
          <w:lang w:eastAsia="en-US"/>
        </w:rPr>
        <w:t>- 28.11.2016г.</w:t>
      </w:r>
      <w:r w:rsidR="00443FA2">
        <w:rPr>
          <w:rFonts w:ascii="Times New Roman" w:hAnsi="Times New Roman" w:cs="Times New Roman"/>
          <w:bCs/>
          <w:sz w:val="28"/>
          <w:szCs w:val="28"/>
          <w:lang w:eastAsia="en-US"/>
        </w:rPr>
        <w:t xml:space="preserve"> №91</w:t>
      </w:r>
      <w:r>
        <w:rPr>
          <w:rFonts w:ascii="Times New Roman" w:hAnsi="Times New Roman" w:cs="Times New Roman"/>
          <w:bCs/>
          <w:sz w:val="28"/>
          <w:szCs w:val="28"/>
          <w:lang w:eastAsia="en-US"/>
        </w:rPr>
        <w:t xml:space="preserve"> </w:t>
      </w:r>
      <w:r w:rsidRPr="00A620D7">
        <w:rPr>
          <w:rFonts w:ascii="Times New Roman" w:hAnsi="Times New Roman" w:cs="Times New Roman"/>
          <w:bCs/>
          <w:sz w:val="28"/>
          <w:szCs w:val="28"/>
          <w:lang w:eastAsia="en-US"/>
        </w:rPr>
        <w:t>«</w:t>
      </w:r>
      <w:r w:rsidRPr="00A620D7">
        <w:rPr>
          <w:rFonts w:ascii="Times New Roman" w:hAnsi="Times New Roman" w:cs="Times New Roman"/>
          <w:sz w:val="28"/>
          <w:szCs w:val="28"/>
        </w:rPr>
        <w:t>О внесении изменений в Административные регламенты предоставления муниципальных услуг</w:t>
      </w:r>
      <w:r w:rsidRPr="00A620D7">
        <w:rPr>
          <w:rFonts w:ascii="Times New Roman" w:hAnsi="Times New Roman" w:cs="Times New Roman"/>
          <w:bCs/>
          <w:sz w:val="28"/>
          <w:szCs w:val="28"/>
          <w:lang w:eastAsia="en-US"/>
        </w:rPr>
        <w:t>»</w:t>
      </w:r>
    </w:p>
    <w:p w:rsidR="00A620D7" w:rsidRPr="00A620D7" w:rsidRDefault="00A620D7" w:rsidP="00A620D7">
      <w:pPr>
        <w:ind w:right="136"/>
        <w:jc w:val="both"/>
        <w:rPr>
          <w:rFonts w:ascii="Times New Roman" w:hAnsi="Times New Roman" w:cs="Times New Roman"/>
          <w:bCs/>
          <w:sz w:val="28"/>
          <w:szCs w:val="28"/>
          <w:lang w:eastAsia="ar-SA"/>
        </w:rPr>
      </w:pPr>
    </w:p>
    <w:p w:rsidR="00BA3818"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3</w:t>
      </w:r>
      <w:r w:rsidR="00BA3818" w:rsidRPr="005C094B">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4</w:t>
      </w:r>
      <w:r w:rsidR="00BA3818" w:rsidRPr="005C094B">
        <w:rPr>
          <w:rFonts w:ascii="Times New Roman" w:hAnsi="Times New Roman" w:cs="Times New Roman"/>
          <w:sz w:val="28"/>
          <w:szCs w:val="28"/>
        </w:rPr>
        <w:t>. Контроль за исполнением настоящего постановления оставляю за собой.</w:t>
      </w:r>
    </w:p>
    <w:p w:rsidR="00BA3818" w:rsidRPr="005C094B" w:rsidRDefault="00BA3818" w:rsidP="005C094B">
      <w:pPr>
        <w:ind w:firstLine="709"/>
        <w:jc w:val="both"/>
        <w:rPr>
          <w:rFonts w:ascii="Times New Roman" w:hAnsi="Times New Roman" w:cs="Times New Roman"/>
          <w:sz w:val="28"/>
          <w:szCs w:val="28"/>
        </w:rPr>
      </w:pPr>
    </w:p>
    <w:tbl>
      <w:tblPr>
        <w:tblW w:w="0" w:type="auto"/>
        <w:tblLook w:val="04A0"/>
      </w:tblPr>
      <w:tblGrid>
        <w:gridCol w:w="3284"/>
        <w:gridCol w:w="3285"/>
        <w:gridCol w:w="3285"/>
      </w:tblGrid>
      <w:tr w:rsidR="00BA3818" w:rsidRPr="005C094B" w:rsidTr="00BA3818">
        <w:tc>
          <w:tcPr>
            <w:tcW w:w="3284" w:type="dxa"/>
            <w:shd w:val="clear" w:color="auto" w:fill="auto"/>
          </w:tcPr>
          <w:p w:rsidR="00BA3818" w:rsidRPr="005C094B" w:rsidRDefault="00BA3818" w:rsidP="005C094B">
            <w:pPr>
              <w:ind w:firstLine="709"/>
              <w:jc w:val="both"/>
              <w:rPr>
                <w:rFonts w:ascii="Times New Roman" w:hAnsi="Times New Roman" w:cs="Times New Roman"/>
                <w:sz w:val="28"/>
                <w:szCs w:val="28"/>
              </w:rPr>
            </w:pPr>
          </w:p>
          <w:p w:rsidR="00BA3818" w:rsidRPr="005C094B" w:rsidRDefault="00BA3818" w:rsidP="00553CC1">
            <w:pPr>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Глава </w:t>
            </w:r>
            <w:r w:rsidR="00553CC1">
              <w:rPr>
                <w:rFonts w:ascii="Times New Roman" w:hAnsi="Times New Roman" w:cs="Times New Roman"/>
                <w:sz w:val="28"/>
                <w:szCs w:val="28"/>
              </w:rPr>
              <w:t xml:space="preserve">Берёзовского </w:t>
            </w:r>
            <w:r w:rsidRPr="005C094B">
              <w:rPr>
                <w:rFonts w:ascii="Times New Roman" w:hAnsi="Times New Roman" w:cs="Times New Roman"/>
                <w:sz w:val="28"/>
                <w:szCs w:val="28"/>
              </w:rPr>
              <w:t>сельского поселения</w:t>
            </w:r>
          </w:p>
        </w:tc>
        <w:tc>
          <w:tcPr>
            <w:tcW w:w="3285" w:type="dxa"/>
            <w:shd w:val="clear" w:color="auto" w:fill="auto"/>
          </w:tcPr>
          <w:p w:rsidR="00BA3818" w:rsidRPr="005C094B" w:rsidRDefault="00BA3818" w:rsidP="005C094B">
            <w:pPr>
              <w:ind w:firstLine="709"/>
              <w:jc w:val="both"/>
              <w:rPr>
                <w:rFonts w:ascii="Times New Roman" w:hAnsi="Times New Roman" w:cs="Times New Roman"/>
                <w:sz w:val="28"/>
                <w:szCs w:val="28"/>
              </w:rPr>
            </w:pPr>
          </w:p>
        </w:tc>
        <w:tc>
          <w:tcPr>
            <w:tcW w:w="3285" w:type="dxa"/>
            <w:shd w:val="clear" w:color="auto" w:fill="auto"/>
          </w:tcPr>
          <w:p w:rsidR="00BA3818" w:rsidRDefault="00BA3818" w:rsidP="005C094B">
            <w:pPr>
              <w:ind w:firstLine="709"/>
              <w:jc w:val="both"/>
              <w:rPr>
                <w:rFonts w:ascii="Times New Roman" w:hAnsi="Times New Roman" w:cs="Times New Roman"/>
                <w:sz w:val="28"/>
                <w:szCs w:val="28"/>
              </w:rPr>
            </w:pPr>
          </w:p>
          <w:p w:rsidR="00553CC1" w:rsidRDefault="00553CC1" w:rsidP="005C094B">
            <w:pPr>
              <w:ind w:firstLine="709"/>
              <w:jc w:val="both"/>
              <w:rPr>
                <w:rFonts w:ascii="Times New Roman" w:hAnsi="Times New Roman" w:cs="Times New Roman"/>
                <w:sz w:val="28"/>
                <w:szCs w:val="28"/>
              </w:rPr>
            </w:pPr>
          </w:p>
          <w:p w:rsidR="00553CC1" w:rsidRPr="005C094B" w:rsidRDefault="00553CC1" w:rsidP="005C094B">
            <w:pPr>
              <w:ind w:firstLine="709"/>
              <w:jc w:val="both"/>
              <w:rPr>
                <w:rFonts w:ascii="Times New Roman" w:hAnsi="Times New Roman" w:cs="Times New Roman"/>
                <w:sz w:val="28"/>
                <w:szCs w:val="28"/>
              </w:rPr>
            </w:pPr>
            <w:r>
              <w:rPr>
                <w:rFonts w:ascii="Times New Roman" w:hAnsi="Times New Roman" w:cs="Times New Roman"/>
                <w:sz w:val="28"/>
                <w:szCs w:val="28"/>
              </w:rPr>
              <w:t>Н.В. Дьяченков</w:t>
            </w:r>
          </w:p>
        </w:tc>
      </w:tr>
    </w:tbl>
    <w:p w:rsidR="00BA3818" w:rsidRPr="005C094B" w:rsidRDefault="00BA3818" w:rsidP="005C094B">
      <w:pPr>
        <w:ind w:firstLine="709"/>
        <w:jc w:val="both"/>
        <w:rPr>
          <w:rFonts w:ascii="Times New Roman" w:hAnsi="Times New Roman" w:cs="Times New Roman"/>
          <w:sz w:val="28"/>
          <w:szCs w:val="28"/>
        </w:rPr>
      </w:pPr>
    </w:p>
    <w:p w:rsidR="00BA3818" w:rsidRPr="005C094B" w:rsidRDefault="00BA3818" w:rsidP="005C094B">
      <w:pPr>
        <w:ind w:left="3969" w:firstLine="709"/>
        <w:jc w:val="both"/>
        <w:rPr>
          <w:rFonts w:ascii="Times New Roman" w:hAnsi="Times New Roman" w:cs="Times New Roman"/>
          <w:sz w:val="28"/>
          <w:szCs w:val="28"/>
        </w:rPr>
      </w:pPr>
    </w:p>
    <w:p w:rsidR="00BA3818" w:rsidRPr="005C094B" w:rsidRDefault="00BA3818" w:rsidP="005C094B">
      <w:pPr>
        <w:tabs>
          <w:tab w:val="left" w:pos="0"/>
        </w:tabs>
        <w:ind w:firstLine="709"/>
        <w:jc w:val="both"/>
        <w:rPr>
          <w:rFonts w:ascii="Times New Roman" w:hAnsi="Times New Roman" w:cs="Times New Roman"/>
          <w:b/>
          <w:i/>
          <w:sz w:val="28"/>
          <w:szCs w:val="28"/>
        </w:rPr>
      </w:pP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i/>
          <w:sz w:val="28"/>
          <w:szCs w:val="28"/>
        </w:rPr>
        <w:br w:type="page"/>
      </w:r>
      <w:r w:rsidRPr="005C094B">
        <w:rPr>
          <w:rFonts w:ascii="Times New Roman" w:hAnsi="Times New Roman" w:cs="Times New Roman"/>
          <w:sz w:val="28"/>
          <w:szCs w:val="28"/>
        </w:rPr>
        <w:lastRenderedPageBreak/>
        <w:t>Приложение</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к постановлению администрации</w:t>
      </w:r>
    </w:p>
    <w:p w:rsidR="00BA3818" w:rsidRPr="005C094B" w:rsidRDefault="00553CC1" w:rsidP="005C094B">
      <w:pPr>
        <w:ind w:left="5103"/>
        <w:jc w:val="both"/>
        <w:rPr>
          <w:rFonts w:ascii="Times New Roman" w:hAnsi="Times New Roman" w:cs="Times New Roman"/>
          <w:sz w:val="28"/>
          <w:szCs w:val="28"/>
        </w:rPr>
      </w:pPr>
      <w:r>
        <w:rPr>
          <w:rFonts w:ascii="Times New Roman" w:hAnsi="Times New Roman" w:cs="Times New Roman"/>
          <w:sz w:val="28"/>
          <w:szCs w:val="28"/>
        </w:rPr>
        <w:t>Берёзовского</w:t>
      </w:r>
      <w:r w:rsidR="00BA3818" w:rsidRPr="005C094B">
        <w:rPr>
          <w:rFonts w:ascii="Times New Roman" w:hAnsi="Times New Roman" w:cs="Times New Roman"/>
          <w:sz w:val="28"/>
          <w:szCs w:val="28"/>
        </w:rPr>
        <w:t xml:space="preserve"> сельского поселения </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Бутурлиновского муниципального района Воронежской области </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от «</w:t>
      </w:r>
      <w:r w:rsidR="00553CC1">
        <w:rPr>
          <w:rFonts w:ascii="Times New Roman" w:hAnsi="Times New Roman" w:cs="Times New Roman"/>
          <w:sz w:val="28"/>
          <w:szCs w:val="28"/>
        </w:rPr>
        <w:t>29</w:t>
      </w:r>
      <w:r w:rsidRPr="005C094B">
        <w:rPr>
          <w:rFonts w:ascii="Times New Roman" w:hAnsi="Times New Roman" w:cs="Times New Roman"/>
          <w:sz w:val="28"/>
          <w:szCs w:val="28"/>
        </w:rPr>
        <w:t>»</w:t>
      </w:r>
      <w:r w:rsidR="00553CC1">
        <w:rPr>
          <w:rFonts w:ascii="Times New Roman" w:hAnsi="Times New Roman" w:cs="Times New Roman"/>
          <w:sz w:val="28"/>
          <w:szCs w:val="28"/>
        </w:rPr>
        <w:t xml:space="preserve"> ноября </w:t>
      </w:r>
      <w:r w:rsidRPr="005C094B">
        <w:rPr>
          <w:rFonts w:ascii="Times New Roman" w:hAnsi="Times New Roman" w:cs="Times New Roman"/>
          <w:sz w:val="28"/>
          <w:szCs w:val="28"/>
        </w:rPr>
        <w:t xml:space="preserve">2023 г. № </w:t>
      </w:r>
      <w:r w:rsidR="00553CC1">
        <w:rPr>
          <w:rFonts w:ascii="Times New Roman" w:hAnsi="Times New Roman" w:cs="Times New Roman"/>
          <w:sz w:val="28"/>
          <w:szCs w:val="28"/>
        </w:rPr>
        <w:t>70</w:t>
      </w:r>
    </w:p>
    <w:p w:rsidR="00BA3818" w:rsidRPr="005C094B" w:rsidRDefault="00BA3818" w:rsidP="005C094B">
      <w:pPr>
        <w:ind w:firstLine="709"/>
        <w:jc w:val="both"/>
        <w:rPr>
          <w:rFonts w:ascii="Times New Roman" w:hAnsi="Times New Roman" w:cs="Times New Roman"/>
          <w:sz w:val="28"/>
          <w:szCs w:val="28"/>
        </w:rPr>
      </w:pPr>
    </w:p>
    <w:p w:rsidR="00BA3818" w:rsidRPr="005C094B" w:rsidRDefault="00BA3818" w:rsidP="005C094B">
      <w:pPr>
        <w:pStyle w:val="90"/>
        <w:shd w:val="clear" w:color="auto" w:fill="auto"/>
        <w:spacing w:after="0" w:line="240" w:lineRule="auto"/>
        <w:ind w:firstLine="709"/>
        <w:rPr>
          <w:i w:val="0"/>
          <w:sz w:val="28"/>
          <w:szCs w:val="28"/>
        </w:rPr>
      </w:pPr>
    </w:p>
    <w:p w:rsidR="00BA3818" w:rsidRPr="005C094B" w:rsidRDefault="00507AAE" w:rsidP="005C094B">
      <w:pPr>
        <w:pStyle w:val="90"/>
        <w:shd w:val="clear" w:color="auto" w:fill="auto"/>
        <w:spacing w:after="0" w:line="240" w:lineRule="auto"/>
        <w:ind w:firstLine="709"/>
        <w:rPr>
          <w:i w:val="0"/>
          <w:sz w:val="28"/>
          <w:szCs w:val="28"/>
        </w:rPr>
      </w:pPr>
      <w:r>
        <w:rPr>
          <w:i w:val="0"/>
          <w:sz w:val="28"/>
          <w:szCs w:val="28"/>
        </w:rPr>
        <w:t xml:space="preserve">                                     </w:t>
      </w:r>
      <w:r w:rsidR="00BA3818" w:rsidRPr="005C094B">
        <w:rPr>
          <w:i w:val="0"/>
          <w:sz w:val="28"/>
          <w:szCs w:val="28"/>
        </w:rPr>
        <w:t>Административный регламент</w:t>
      </w:r>
    </w:p>
    <w:p w:rsidR="00BA3818" w:rsidRPr="005C094B" w:rsidRDefault="00BA3818" w:rsidP="005C094B">
      <w:pPr>
        <w:pStyle w:val="90"/>
        <w:shd w:val="clear" w:color="auto" w:fill="auto"/>
        <w:spacing w:after="0" w:line="240" w:lineRule="auto"/>
        <w:ind w:firstLine="709"/>
        <w:rPr>
          <w:i w:val="0"/>
          <w:sz w:val="28"/>
          <w:szCs w:val="28"/>
        </w:rPr>
      </w:pPr>
      <w:r w:rsidRPr="005C094B">
        <w:rPr>
          <w:i w:val="0"/>
          <w:sz w:val="28"/>
          <w:szCs w:val="28"/>
        </w:rPr>
        <w:t>по предоставлению муниципальной услуги «</w:t>
      </w:r>
      <w:r w:rsidR="008F525F" w:rsidRPr="005C094B">
        <w:rPr>
          <w:bCs/>
          <w:i w:val="0"/>
          <w:kern w:val="28"/>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i w:val="0"/>
          <w:sz w:val="28"/>
          <w:szCs w:val="28"/>
        </w:rPr>
        <w:t xml:space="preserve">» на территории </w:t>
      </w:r>
      <w:r w:rsidR="00553CC1" w:rsidRPr="00553CC1">
        <w:rPr>
          <w:i w:val="0"/>
          <w:sz w:val="28"/>
          <w:szCs w:val="28"/>
        </w:rPr>
        <w:t>Берёзовского</w:t>
      </w:r>
      <w:r w:rsidRPr="005C094B">
        <w:rPr>
          <w:sz w:val="28"/>
          <w:szCs w:val="28"/>
        </w:rPr>
        <w:t xml:space="preserve"> </w:t>
      </w:r>
      <w:r w:rsidRPr="005C094B">
        <w:rPr>
          <w:i w:val="0"/>
          <w:sz w:val="28"/>
          <w:szCs w:val="28"/>
        </w:rPr>
        <w:t>сельского поселения Бутурлиновского муниципального района</w:t>
      </w:r>
      <w:r w:rsidR="00553CC1">
        <w:rPr>
          <w:i w:val="0"/>
          <w:sz w:val="28"/>
          <w:szCs w:val="28"/>
        </w:rPr>
        <w:t xml:space="preserve"> </w:t>
      </w:r>
      <w:r w:rsidRPr="005C094B">
        <w:rPr>
          <w:i w:val="0"/>
          <w:sz w:val="28"/>
          <w:szCs w:val="28"/>
        </w:rPr>
        <w:t>Воронежской области</w:t>
      </w:r>
    </w:p>
    <w:p w:rsidR="00A637D4" w:rsidRPr="005C094B" w:rsidRDefault="00A637D4" w:rsidP="005C094B">
      <w:pPr>
        <w:pStyle w:val="90"/>
        <w:shd w:val="clear" w:color="auto" w:fill="auto"/>
        <w:spacing w:after="0" w:line="240" w:lineRule="auto"/>
        <w:ind w:firstLine="709"/>
        <w:rPr>
          <w:i w:val="0"/>
          <w:sz w:val="28"/>
          <w:szCs w:val="28"/>
        </w:rPr>
      </w:pP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553CC1" w:rsidRPr="00553CC1">
        <w:rPr>
          <w:rFonts w:ascii="Times New Roman" w:hAnsi="Times New Roman" w:cs="Times New Roman"/>
          <w:sz w:val="28"/>
          <w:szCs w:val="28"/>
        </w:rPr>
        <w:t>Берёзовского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r w:rsidR="00553CC1" w:rsidRPr="00553CC1">
        <w:rPr>
          <w:rFonts w:ascii="Times New Roman" w:hAnsi="Times New Roman" w:cs="Times New Roman"/>
          <w:sz w:val="28"/>
          <w:szCs w:val="28"/>
        </w:rPr>
        <w:t>Берёзовского</w:t>
      </w:r>
      <w:r w:rsidRPr="00553CC1">
        <w:rPr>
          <w:rFonts w:ascii="Times New Roman" w:hAnsi="Times New Roman" w:cs="Times New Roman"/>
          <w:sz w:val="28"/>
          <w:szCs w:val="28"/>
        </w:rPr>
        <w:t xml:space="preserve"> </w:t>
      </w:r>
      <w:r w:rsidRPr="005C094B">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(далее – Административный регламент, Муниципальная услуга).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5C094B" w:rsidRPr="005C094B" w:rsidRDefault="005C094B" w:rsidP="005C094B">
      <w:pPr>
        <w:pStyle w:val="25"/>
        <w:shd w:val="clear" w:color="auto" w:fill="auto"/>
        <w:tabs>
          <w:tab w:val="left" w:pos="0"/>
          <w:tab w:val="left" w:pos="1443"/>
          <w:tab w:val="left" w:pos="270"/>
        </w:tabs>
        <w:spacing w:before="0" w:after="0" w:line="240" w:lineRule="auto"/>
        <w:ind w:left="709" w:firstLine="709"/>
        <w:contextualSpacing/>
        <w:rPr>
          <w:sz w:val="28"/>
          <w:szCs w:val="28"/>
        </w:rPr>
      </w:pPr>
    </w:p>
    <w:p w:rsidR="005C094B" w:rsidRPr="005C094B" w:rsidRDefault="005C094B" w:rsidP="005C094B">
      <w:pPr>
        <w:pStyle w:val="90"/>
        <w:numPr>
          <w:ilvl w:val="0"/>
          <w:numId w:val="10"/>
        </w:numPr>
        <w:shd w:val="clear" w:color="auto" w:fill="auto"/>
        <w:tabs>
          <w:tab w:val="left" w:pos="0"/>
        </w:tabs>
        <w:spacing w:after="0" w:line="240" w:lineRule="auto"/>
        <w:ind w:firstLine="709"/>
        <w:rPr>
          <w:i w:val="0"/>
          <w:sz w:val="28"/>
          <w:szCs w:val="28"/>
        </w:rPr>
      </w:pPr>
      <w:r w:rsidRPr="005C094B">
        <w:rPr>
          <w:i w:val="0"/>
          <w:sz w:val="28"/>
          <w:szCs w:val="28"/>
        </w:rPr>
        <w:t>Круг заявителей</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2.1. Заявителями на получение Муниципальной услуги являются организации (далее - Заявители):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2.1.1. являющиеся субъектами естественных монополий, - в случаях </w:t>
      </w:r>
      <w:r w:rsidRPr="005C094B">
        <w:rPr>
          <w:rFonts w:ascii="Times New Roman" w:hAnsi="Times New Roman" w:cs="Times New Roman"/>
          <w:sz w:val="28"/>
          <w:szCs w:val="28"/>
        </w:rPr>
        <w:lastRenderedPageBreak/>
        <w:t xml:space="preserve">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numPr>
          <w:ilvl w:val="0"/>
          <w:numId w:val="10"/>
        </w:numPr>
        <w:shd w:val="clear" w:color="auto" w:fill="auto"/>
        <w:tabs>
          <w:tab w:val="left" w:pos="0"/>
          <w:tab w:val="left" w:pos="1143"/>
        </w:tabs>
        <w:spacing w:after="0" w:line="240" w:lineRule="auto"/>
        <w:ind w:firstLine="709"/>
        <w:rPr>
          <w:i w:val="0"/>
          <w:sz w:val="28"/>
          <w:szCs w:val="28"/>
        </w:rPr>
      </w:pPr>
      <w:r w:rsidRPr="005C094B">
        <w:rPr>
          <w:i w:val="0"/>
          <w:sz w:val="28"/>
          <w:szCs w:val="28"/>
        </w:rPr>
        <w:t>Требования к порядку информирования о предоставлении Муниципальной услуги</w:t>
      </w:r>
    </w:p>
    <w:p w:rsidR="005C094B" w:rsidRPr="005C094B" w:rsidRDefault="005C094B" w:rsidP="005C094B">
      <w:pPr>
        <w:pStyle w:val="90"/>
        <w:shd w:val="clear" w:color="auto" w:fill="auto"/>
        <w:tabs>
          <w:tab w:val="left" w:pos="0"/>
          <w:tab w:val="left" w:pos="1143"/>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3.1. Прием заявителей по вопросу предоставления Муниципальной услуги </w:t>
      </w:r>
      <w:r w:rsidRPr="005C094B">
        <w:rPr>
          <w:rFonts w:ascii="Times New Roman" w:hAnsi="Times New Roman" w:cs="Times New Roman"/>
          <w:sz w:val="28"/>
          <w:szCs w:val="28"/>
        </w:rPr>
        <w:lastRenderedPageBreak/>
        <w:t xml:space="preserve">осуществляется администрацией </w:t>
      </w:r>
      <w:r w:rsidR="00553CC1" w:rsidRPr="00553CC1">
        <w:rPr>
          <w:rFonts w:ascii="Times New Roman" w:hAnsi="Times New Roman" w:cs="Times New Roman"/>
          <w:sz w:val="28"/>
          <w:szCs w:val="28"/>
        </w:rPr>
        <w:t>Берёзовского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3.2. На официальном сайте Администрации </w:t>
      </w:r>
      <w:r w:rsidR="00553CC1" w:rsidRPr="00553CC1">
        <w:rPr>
          <w:rFonts w:ascii="Times New Roman" w:hAnsi="Times New Roman" w:cs="Times New Roman"/>
          <w:sz w:val="28"/>
          <w:szCs w:val="28"/>
        </w:rPr>
        <w:t>Берёзовского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w:t>
      </w:r>
      <w:r w:rsidR="00861D2E" w:rsidRPr="00861D2E">
        <w:rPr>
          <w:rFonts w:ascii="Times New Roman" w:hAnsi="Times New Roman" w:cs="Times New Roman"/>
          <w:sz w:val="28"/>
          <w:szCs w:val="28"/>
          <w:lang w:val="en-US"/>
        </w:rPr>
        <w:t>https</w:t>
      </w:r>
      <w:r w:rsidR="00861D2E" w:rsidRPr="00861D2E">
        <w:rPr>
          <w:rFonts w:ascii="Times New Roman" w:hAnsi="Times New Roman" w:cs="Times New Roman"/>
          <w:sz w:val="28"/>
          <w:szCs w:val="28"/>
        </w:rPr>
        <w:t>://</w:t>
      </w:r>
      <w:r w:rsidR="00861D2E" w:rsidRPr="00861D2E">
        <w:rPr>
          <w:rFonts w:ascii="Times New Roman" w:hAnsi="Times New Roman" w:cs="Times New Roman"/>
          <w:sz w:val="28"/>
          <w:szCs w:val="28"/>
          <w:lang w:val="en-US"/>
        </w:rPr>
        <w:t>berezovskoe</w:t>
      </w:r>
      <w:r w:rsidR="00861D2E" w:rsidRPr="00861D2E">
        <w:rPr>
          <w:rFonts w:ascii="Times New Roman" w:hAnsi="Times New Roman" w:cs="Times New Roman"/>
          <w:sz w:val="28"/>
          <w:szCs w:val="28"/>
        </w:rPr>
        <w:t>-</w:t>
      </w:r>
      <w:r w:rsidR="00861D2E" w:rsidRPr="00861D2E">
        <w:rPr>
          <w:rFonts w:ascii="Times New Roman" w:hAnsi="Times New Roman" w:cs="Times New Roman"/>
          <w:sz w:val="28"/>
          <w:szCs w:val="28"/>
          <w:lang w:val="en-US"/>
        </w:rPr>
        <w:t>r</w:t>
      </w:r>
      <w:r w:rsidR="00861D2E" w:rsidRPr="00861D2E">
        <w:rPr>
          <w:rFonts w:ascii="Times New Roman" w:hAnsi="Times New Roman" w:cs="Times New Roman"/>
          <w:sz w:val="28"/>
          <w:szCs w:val="28"/>
        </w:rPr>
        <w:t>20.</w:t>
      </w:r>
      <w:r w:rsidR="00861D2E" w:rsidRPr="00861D2E">
        <w:rPr>
          <w:rFonts w:ascii="Times New Roman" w:hAnsi="Times New Roman" w:cs="Times New Roman"/>
          <w:sz w:val="28"/>
          <w:szCs w:val="28"/>
          <w:lang w:val="en-US"/>
        </w:rPr>
        <w:t>gosweb</w:t>
      </w:r>
      <w:r w:rsidR="00861D2E" w:rsidRPr="00861D2E">
        <w:rPr>
          <w:rFonts w:ascii="Times New Roman" w:hAnsi="Times New Roman" w:cs="Times New Roman"/>
          <w:sz w:val="28"/>
          <w:szCs w:val="28"/>
        </w:rPr>
        <w:t>.</w:t>
      </w:r>
      <w:r w:rsidR="00861D2E" w:rsidRPr="00861D2E">
        <w:rPr>
          <w:rFonts w:ascii="Times New Roman" w:hAnsi="Times New Roman" w:cs="Times New Roman"/>
          <w:sz w:val="28"/>
          <w:szCs w:val="28"/>
          <w:lang w:val="en-US"/>
        </w:rPr>
        <w:t>gosuslugi</w:t>
      </w:r>
      <w:r w:rsidR="00861D2E" w:rsidRPr="00861D2E">
        <w:rPr>
          <w:rFonts w:ascii="Times New Roman" w:hAnsi="Times New Roman" w:cs="Times New Roman"/>
          <w:sz w:val="28"/>
          <w:szCs w:val="28"/>
        </w:rPr>
        <w:t>.</w:t>
      </w:r>
      <w:r w:rsidR="00861D2E" w:rsidRPr="00861D2E">
        <w:rPr>
          <w:rFonts w:ascii="Times New Roman" w:hAnsi="Times New Roman" w:cs="Times New Roman"/>
          <w:sz w:val="28"/>
          <w:szCs w:val="28"/>
          <w:lang w:val="en-US"/>
        </w:rPr>
        <w:t>ru</w:t>
      </w:r>
      <w:r w:rsidR="00861D2E" w:rsidRPr="00861D2E">
        <w:rPr>
          <w:rFonts w:ascii="Times New Roman" w:hAnsi="Times New Roman" w:cs="Times New Roman"/>
          <w:sz w:val="28"/>
          <w:szCs w:val="28"/>
        </w:rPr>
        <w:t xml:space="preserve">/    </w:t>
      </w:r>
      <w:r w:rsidRPr="005C094B">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C094B">
        <w:rPr>
          <w:rFonts w:ascii="Times New Roman" w:hAnsi="Times New Roman" w:cs="Times New Roman"/>
          <w:sz w:val="28"/>
          <w:szCs w:val="28"/>
          <w:lang w:val="en-US"/>
        </w:rPr>
        <w:t>www</w:t>
      </w:r>
      <w:r w:rsidRPr="005C094B">
        <w:rPr>
          <w:rFonts w:ascii="Times New Roman" w:hAnsi="Times New Roman" w:cs="Times New Roman"/>
          <w:sz w:val="28"/>
          <w:szCs w:val="28"/>
        </w:rPr>
        <w:t>.</w:t>
      </w:r>
      <w:r w:rsidRPr="005C094B">
        <w:rPr>
          <w:rFonts w:ascii="Times New Roman" w:hAnsi="Times New Roman" w:cs="Times New Roman"/>
          <w:sz w:val="28"/>
          <w:szCs w:val="28"/>
          <w:lang w:val="en-US"/>
        </w:rPr>
        <w:t>gosuslugi</w:t>
      </w:r>
      <w:r w:rsidRPr="005C094B">
        <w:rPr>
          <w:rFonts w:ascii="Times New Roman" w:hAnsi="Times New Roman" w:cs="Times New Roman"/>
          <w:sz w:val="28"/>
          <w:szCs w:val="28"/>
        </w:rPr>
        <w:t>.</w:t>
      </w:r>
      <w:r w:rsidRPr="005C094B">
        <w:rPr>
          <w:rFonts w:ascii="Times New Roman" w:hAnsi="Times New Roman" w:cs="Times New Roman"/>
          <w:sz w:val="28"/>
          <w:szCs w:val="28"/>
          <w:lang w:val="en-US"/>
        </w:rPr>
        <w:t>ru</w:t>
      </w:r>
      <w:r w:rsidRPr="005C094B">
        <w:rPr>
          <w:rFonts w:ascii="Times New Roman" w:hAnsi="Times New Roman" w:cs="Times New Roman"/>
          <w:color w:val="auto"/>
          <w:sz w:val="28"/>
          <w:szCs w:val="28"/>
        </w:rPr>
        <w:t xml:space="preserve">(далее – Единый портал, ЕПГУ), в </w:t>
      </w:r>
      <w:r w:rsidRPr="005C094B">
        <w:rPr>
          <w:rFonts w:ascii="Times New Roman" w:eastAsia="Calibri" w:hAnsi="Times New Roman" w:cs="Times New Roman"/>
          <w:sz w:val="28"/>
          <w:szCs w:val="28"/>
          <w:lang w:eastAsia="en-US"/>
        </w:rPr>
        <w:t>информационной системе Воронежской области «Портал Воронежской области в сети Интернет»</w:t>
      </w:r>
      <w:r w:rsidRPr="005C094B">
        <w:rPr>
          <w:rFonts w:ascii="Times New Roman" w:hAnsi="Times New Roman" w:cs="Times New Roman"/>
          <w:sz w:val="28"/>
          <w:szCs w:val="28"/>
        </w:rPr>
        <w:t>, расположенной в сети Интернет по адресу: www.govvrn.</w:t>
      </w:r>
      <w:r w:rsidRPr="005C094B">
        <w:rPr>
          <w:rFonts w:ascii="Times New Roman" w:hAnsi="Times New Roman" w:cs="Times New Roman"/>
          <w:sz w:val="28"/>
          <w:szCs w:val="28"/>
          <w:lang w:val="en-US"/>
        </w:rPr>
        <w:t>ru</w:t>
      </w:r>
      <w:r w:rsidRPr="005C094B">
        <w:rPr>
          <w:rFonts w:ascii="Times New Roman" w:hAnsi="Times New Roman" w:cs="Times New Roman"/>
          <w:sz w:val="28"/>
          <w:szCs w:val="28"/>
        </w:rPr>
        <w:t xml:space="preserve"> (далее – региональный портал, РПГУ)</w:t>
      </w:r>
      <w:r w:rsidRPr="005C094B">
        <w:rPr>
          <w:rStyle w:val="ae"/>
          <w:rFonts w:ascii="Times New Roman" w:hAnsi="Times New Roman" w:cs="Times New Roman"/>
          <w:color w:val="auto"/>
          <w:sz w:val="28"/>
          <w:szCs w:val="28"/>
        </w:rPr>
        <w:t xml:space="preserve">, </w:t>
      </w:r>
      <w:r w:rsidRPr="005C094B">
        <w:rPr>
          <w:rFonts w:ascii="Times New Roman" w:hAnsi="Times New Roman" w:cs="Times New Roman"/>
          <w:sz w:val="28"/>
          <w:szCs w:val="28"/>
        </w:rPr>
        <w:t>обязательному размещению подлежит следующая справочная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 нахождения и график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справочные телефоны Администрации</w:t>
      </w:r>
      <w:r w:rsidR="00553CC1">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hAnsi="Times New Roman" w:cs="Times New Roman"/>
          <w:sz w:val="28"/>
          <w:szCs w:val="28"/>
        </w:rPr>
        <w:t>а) путем размещения информации на сайте Администрации, ЕПГУ,</w:t>
      </w:r>
      <w:r w:rsidRPr="005C094B">
        <w:rPr>
          <w:rFonts w:ascii="Times New Roman" w:eastAsia="Calibri" w:hAnsi="Times New Roman" w:cs="Times New Roman"/>
          <w:sz w:val="28"/>
          <w:szCs w:val="28"/>
          <w:lang w:eastAsia="en-US"/>
        </w:rPr>
        <w:t xml:space="preserve">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путем публикации информационных материалов в средствах массовой информации;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посредством телефонной и факсимильной связи;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3.4. На ЕПГУ,</w:t>
      </w:r>
      <w:r w:rsidRPr="005C094B">
        <w:rPr>
          <w:rFonts w:ascii="Times New Roman" w:eastAsia="Calibri" w:hAnsi="Times New Roman" w:cs="Times New Roman"/>
          <w:sz w:val="28"/>
          <w:szCs w:val="28"/>
        </w:rPr>
        <w:t xml:space="preserve"> РПГУ </w:t>
      </w:r>
      <w:r w:rsidRPr="005C094B">
        <w:rPr>
          <w:rFonts w:ascii="Times New Roman" w:hAnsi="Times New Roman" w:cs="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перечень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срок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Информация на ЕПГУ, РПГУи сайте Администрации о порядке и сроках предоставления Муниципальной услуги предоставляется бесплатно.</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3.5. На сайте Администрации дополнительно размещаются: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полные наименования и почтовые адреса Администрации, </w:t>
      </w:r>
      <w:r w:rsidRPr="005C094B">
        <w:rPr>
          <w:rStyle w:val="100pt"/>
          <w:rFonts w:eastAsia="Arial"/>
          <w:color w:val="auto"/>
          <w:sz w:val="28"/>
          <w:szCs w:val="28"/>
        </w:rPr>
        <w:t>предоставляющей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режим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перечень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 порядок и способы предварительной записи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 текст Административного регламента с приложениями;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 краткое описание порядка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При невозможности ответить на поставленные Заявителем вопросы, </w:t>
      </w:r>
      <w:r w:rsidRPr="005C094B">
        <w:rPr>
          <w:rFonts w:ascii="Times New Roman" w:hAnsi="Times New Roman" w:cs="Times New Roman"/>
          <w:sz w:val="28"/>
          <w:szCs w:val="28"/>
        </w:rPr>
        <w:lastRenderedPageBreak/>
        <w:t>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о перечне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о перечне документов, необходимых для получения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о сроках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об основаниях для приостановления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об основаниях для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о месте размещения на ЕПГУ,</w:t>
      </w:r>
      <w:r w:rsidRPr="005C094B">
        <w:rPr>
          <w:rFonts w:ascii="Times New Roman" w:eastAsia="Calibri" w:hAnsi="Times New Roman" w:cs="Times New Roman"/>
          <w:sz w:val="28"/>
          <w:szCs w:val="28"/>
        </w:rPr>
        <w:t xml:space="preserve"> РПГУ, на</w:t>
      </w:r>
      <w:r w:rsidR="00553CC1">
        <w:rPr>
          <w:rFonts w:ascii="Times New Roman" w:eastAsia="Calibri" w:hAnsi="Times New Roman" w:cs="Times New Roman"/>
          <w:sz w:val="28"/>
          <w:szCs w:val="28"/>
        </w:rPr>
        <w:t xml:space="preserve"> </w:t>
      </w:r>
      <w:r w:rsidRPr="005C094B">
        <w:rPr>
          <w:rFonts w:ascii="Times New Roman" w:hAnsi="Times New Roman" w:cs="Times New Roman"/>
          <w:sz w:val="28"/>
          <w:szCs w:val="28"/>
        </w:rPr>
        <w:t>сайте Администрации информации по вопросам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Style w:val="100pt"/>
          <w:rFonts w:eastAsia="Arial"/>
          <w:color w:val="auto"/>
          <w:sz w:val="28"/>
          <w:szCs w:val="28"/>
        </w:rPr>
        <w:t xml:space="preserve">Информирование о порядке предоставления Муниципальной услуги </w:t>
      </w:r>
      <w:r w:rsidRPr="005C094B">
        <w:rPr>
          <w:rFonts w:ascii="Times New Roman" w:hAnsi="Times New Roman" w:cs="Times New Roman"/>
          <w:sz w:val="28"/>
          <w:szCs w:val="28"/>
        </w:rPr>
        <w:t>осуществляется также по единому номеру телефона Контактного центра.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Администрация разрабатывает информационные материалы по порядку предоставления Муниципальной услуги и размещает их на ЕПГУ,</w:t>
      </w:r>
      <w:r w:rsidRPr="005C094B">
        <w:rPr>
          <w:rFonts w:ascii="Times New Roman" w:eastAsia="Calibri" w:hAnsi="Times New Roman" w:cs="Times New Roman"/>
          <w:sz w:val="28"/>
          <w:szCs w:val="28"/>
          <w:lang w:eastAsia="en-US"/>
        </w:rPr>
        <w:t xml:space="preserve"> РПГУ, на </w:t>
      </w:r>
      <w:r w:rsidRPr="005C094B">
        <w:rPr>
          <w:rFonts w:ascii="Times New Roman" w:hAnsi="Times New Roman" w:cs="Times New Roman"/>
          <w:sz w:val="28"/>
          <w:szCs w:val="28"/>
        </w:rPr>
        <w:t>сайте Администрации, передает в МФЦ, а также обеспечивает их актуальность.</w:t>
      </w:r>
    </w:p>
    <w:p w:rsidR="005C094B" w:rsidRPr="005C094B" w:rsidRDefault="005C094B" w:rsidP="005C094B">
      <w:pPr>
        <w:tabs>
          <w:tab w:val="left" w:pos="0"/>
        </w:tabs>
        <w:ind w:firstLine="709"/>
        <w:jc w:val="both"/>
        <w:rPr>
          <w:rFonts w:ascii="Times New Roman" w:eastAsia="Calibri" w:hAnsi="Times New Roman" w:cs="Times New Roman"/>
          <w:iCs/>
          <w:sz w:val="28"/>
          <w:szCs w:val="28"/>
          <w:lang w:eastAsia="en-US"/>
        </w:rPr>
      </w:pPr>
      <w:r w:rsidRPr="005C094B">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5C094B">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5C094B" w:rsidRPr="005C094B" w:rsidRDefault="005C094B" w:rsidP="005C094B">
      <w:pPr>
        <w:pStyle w:val="25"/>
        <w:shd w:val="clear" w:color="auto" w:fill="auto"/>
        <w:tabs>
          <w:tab w:val="left" w:pos="0"/>
          <w:tab w:val="left" w:pos="1402"/>
        </w:tabs>
        <w:spacing w:before="0" w:after="0" w:line="240" w:lineRule="auto"/>
        <w:ind w:firstLine="709"/>
        <w:rPr>
          <w:sz w:val="28"/>
          <w:szCs w:val="28"/>
        </w:rPr>
      </w:pPr>
    </w:p>
    <w:p w:rsidR="005C094B" w:rsidRPr="005C094B" w:rsidRDefault="005C094B" w:rsidP="005C094B">
      <w:pPr>
        <w:pStyle w:val="afb"/>
        <w:framePr w:wrap="none" w:vAnchor="page" w:hAnchor="page" w:x="5877" w:y="16041"/>
        <w:shd w:val="clear" w:color="auto" w:fill="auto"/>
        <w:tabs>
          <w:tab w:val="left" w:pos="0"/>
        </w:tabs>
        <w:spacing w:line="240" w:lineRule="auto"/>
        <w:ind w:firstLine="709"/>
        <w:rPr>
          <w:b w:val="0"/>
          <w:sz w:val="28"/>
          <w:szCs w:val="28"/>
        </w:rPr>
      </w:pPr>
    </w:p>
    <w:p w:rsidR="005C094B" w:rsidRPr="005C094B" w:rsidRDefault="005C094B" w:rsidP="005C094B">
      <w:pPr>
        <w:pStyle w:val="24"/>
        <w:numPr>
          <w:ilvl w:val="0"/>
          <w:numId w:val="11"/>
        </w:numPr>
        <w:shd w:val="clear" w:color="auto" w:fill="auto"/>
        <w:tabs>
          <w:tab w:val="left" w:pos="0"/>
        </w:tabs>
        <w:spacing w:after="0" w:line="240" w:lineRule="auto"/>
        <w:ind w:firstLine="709"/>
        <w:outlineLvl w:val="9"/>
        <w:rPr>
          <w:b w:val="0"/>
          <w:sz w:val="28"/>
          <w:szCs w:val="28"/>
        </w:rPr>
      </w:pPr>
      <w:bookmarkStart w:id="0" w:name="bookmark0"/>
      <w:r w:rsidRPr="005C094B">
        <w:rPr>
          <w:b w:val="0"/>
          <w:sz w:val="28"/>
          <w:szCs w:val="28"/>
        </w:rPr>
        <w:t>Стандарт предоставления муниципальной услуги</w:t>
      </w:r>
      <w:bookmarkEnd w:id="0"/>
    </w:p>
    <w:p w:rsidR="005C094B" w:rsidRPr="005C094B" w:rsidRDefault="005C094B" w:rsidP="005C094B">
      <w:pPr>
        <w:pStyle w:val="90"/>
        <w:shd w:val="clear" w:color="auto" w:fill="auto"/>
        <w:tabs>
          <w:tab w:val="left" w:pos="-142"/>
          <w:tab w:val="left" w:pos="0"/>
        </w:tabs>
        <w:spacing w:after="0" w:line="240" w:lineRule="auto"/>
        <w:ind w:firstLine="709"/>
        <w:rPr>
          <w:i w:val="0"/>
          <w:sz w:val="28"/>
          <w:szCs w:val="28"/>
        </w:rPr>
      </w:pPr>
    </w:p>
    <w:p w:rsidR="005C094B" w:rsidRPr="005C094B" w:rsidRDefault="005C094B" w:rsidP="005C094B">
      <w:pPr>
        <w:pStyle w:val="90"/>
        <w:numPr>
          <w:ilvl w:val="0"/>
          <w:numId w:val="10"/>
        </w:numPr>
        <w:shd w:val="clear" w:color="auto" w:fill="auto"/>
        <w:tabs>
          <w:tab w:val="left" w:pos="-142"/>
          <w:tab w:val="left" w:pos="0"/>
        </w:tabs>
        <w:spacing w:after="0" w:line="240" w:lineRule="auto"/>
        <w:ind w:firstLine="709"/>
        <w:rPr>
          <w:i w:val="0"/>
          <w:sz w:val="28"/>
          <w:szCs w:val="28"/>
        </w:rPr>
      </w:pPr>
      <w:r w:rsidRPr="005C094B">
        <w:rPr>
          <w:i w:val="0"/>
          <w:sz w:val="28"/>
          <w:szCs w:val="28"/>
        </w:rPr>
        <w:t>Наименование Муниципальной услуги</w:t>
      </w:r>
    </w:p>
    <w:p w:rsidR="005C094B" w:rsidRPr="005C094B" w:rsidRDefault="005C094B" w:rsidP="005C094B">
      <w:pPr>
        <w:pStyle w:val="90"/>
        <w:shd w:val="clear" w:color="auto" w:fill="auto"/>
        <w:tabs>
          <w:tab w:val="left" w:pos="-142"/>
          <w:tab w:val="left" w:pos="0"/>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5C094B" w:rsidRPr="005C094B" w:rsidRDefault="005C094B" w:rsidP="005C094B">
      <w:pPr>
        <w:pStyle w:val="25"/>
        <w:shd w:val="clear" w:color="auto" w:fill="auto"/>
        <w:tabs>
          <w:tab w:val="left" w:pos="0"/>
          <w:tab w:val="left" w:pos="1280"/>
        </w:tabs>
        <w:spacing w:before="0" w:after="0" w:line="240" w:lineRule="auto"/>
        <w:ind w:firstLine="709"/>
        <w:rPr>
          <w:sz w:val="28"/>
          <w:szCs w:val="28"/>
        </w:rPr>
      </w:pPr>
    </w:p>
    <w:p w:rsidR="005C094B" w:rsidRPr="005C094B" w:rsidRDefault="005C094B" w:rsidP="005C094B">
      <w:pPr>
        <w:pStyle w:val="90"/>
        <w:numPr>
          <w:ilvl w:val="0"/>
          <w:numId w:val="10"/>
        </w:numPr>
        <w:shd w:val="clear" w:color="auto" w:fill="auto"/>
        <w:tabs>
          <w:tab w:val="left" w:pos="0"/>
        </w:tabs>
        <w:spacing w:after="0" w:line="240" w:lineRule="auto"/>
        <w:ind w:firstLine="709"/>
        <w:rPr>
          <w:i w:val="0"/>
          <w:sz w:val="28"/>
          <w:szCs w:val="28"/>
        </w:rPr>
      </w:pPr>
      <w:r w:rsidRPr="005C094B">
        <w:rPr>
          <w:i w:val="0"/>
          <w:sz w:val="28"/>
          <w:szCs w:val="28"/>
        </w:rPr>
        <w:lastRenderedPageBreak/>
        <w:t>Наименование органа</w:t>
      </w:r>
      <w:r w:rsidRPr="005C094B">
        <w:rPr>
          <w:rStyle w:val="90pt"/>
          <w:rFonts w:eastAsia="Arial"/>
          <w:sz w:val="28"/>
          <w:szCs w:val="28"/>
        </w:rPr>
        <w:t xml:space="preserve">, </w:t>
      </w:r>
      <w:r w:rsidRPr="005C094B">
        <w:rPr>
          <w:i w:val="0"/>
          <w:sz w:val="28"/>
          <w:szCs w:val="28"/>
        </w:rPr>
        <w:t>предоставляющего Муниципальную услугу</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aa"/>
        <w:numPr>
          <w:ilvl w:val="1"/>
          <w:numId w:val="10"/>
        </w:numPr>
        <w:tabs>
          <w:tab w:val="left" w:pos="0"/>
        </w:tabs>
        <w:spacing w:after="0" w:line="240" w:lineRule="auto"/>
        <w:ind w:left="0" w:firstLine="709"/>
        <w:rPr>
          <w:rStyle w:val="0pt"/>
          <w:rFonts w:eastAsia="Calibri"/>
          <w:i w:val="0"/>
          <w:iCs w:val="0"/>
          <w:sz w:val="28"/>
          <w:szCs w:val="28"/>
        </w:rPr>
      </w:pPr>
      <w:r w:rsidRPr="005C094B">
        <w:rPr>
          <w:rFonts w:ascii="Times New Roman" w:hAnsi="Times New Roman"/>
          <w:sz w:val="28"/>
          <w:szCs w:val="28"/>
        </w:rPr>
        <w:t xml:space="preserve">Муниципальная услуга предоставляется администрацией </w:t>
      </w:r>
      <w:r w:rsidR="00553CC1">
        <w:rPr>
          <w:rFonts w:ascii="Times New Roman" w:hAnsi="Times New Roman"/>
          <w:sz w:val="28"/>
          <w:szCs w:val="28"/>
        </w:rPr>
        <w:t xml:space="preserve">Берёзовского </w:t>
      </w:r>
      <w:r w:rsidRPr="005C094B">
        <w:rPr>
          <w:rFonts w:ascii="Times New Roman" w:hAnsi="Times New Roman"/>
          <w:sz w:val="28"/>
          <w:szCs w:val="28"/>
        </w:rPr>
        <w:t xml:space="preserve">сельского поселения </w:t>
      </w:r>
      <w:r>
        <w:rPr>
          <w:rFonts w:ascii="Times New Roman" w:hAnsi="Times New Roman"/>
          <w:sz w:val="28"/>
          <w:szCs w:val="28"/>
        </w:rPr>
        <w:t>Бутурлиновского</w:t>
      </w:r>
      <w:r w:rsidRPr="005C094B">
        <w:rPr>
          <w:rFonts w:ascii="Times New Roman" w:hAnsi="Times New Roman"/>
          <w:sz w:val="28"/>
          <w:szCs w:val="28"/>
        </w:rPr>
        <w:t xml:space="preserve"> муниципального района Воронежской области</w:t>
      </w:r>
      <w:r w:rsidRPr="005C094B">
        <w:rPr>
          <w:rStyle w:val="0pt"/>
          <w:rFonts w:eastAsia="Calibri"/>
          <w:i w:val="0"/>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Администрация обеспечивает предоставление Муниципальной услуги через МФЦ или в электронной форме посредством ЕПГУ,</w:t>
      </w:r>
      <w:r w:rsidRPr="005C094B">
        <w:rPr>
          <w:rFonts w:ascii="Times New Roman" w:eastAsia="Calibri" w:hAnsi="Times New Roman" w:cs="Times New Roman"/>
          <w:sz w:val="28"/>
          <w:szCs w:val="28"/>
          <w:lang w:eastAsia="en-US"/>
        </w:rPr>
        <w:t xml:space="preserve"> РПГУ,</w:t>
      </w:r>
      <w:r w:rsidRPr="005C094B">
        <w:rPr>
          <w:rFonts w:ascii="Times New Roman" w:hAnsi="Times New Roman" w:cs="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C094B" w:rsidRPr="005C094B" w:rsidRDefault="005C094B" w:rsidP="005C094B">
      <w:pPr>
        <w:pStyle w:val="aa"/>
        <w:numPr>
          <w:ilvl w:val="1"/>
          <w:numId w:val="10"/>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C094B" w:rsidRPr="005C094B" w:rsidRDefault="00A9438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4</w:t>
      </w:r>
      <w:r w:rsidR="005C094B" w:rsidRPr="005C094B">
        <w:rPr>
          <w:rFonts w:ascii="Times New Roman" w:hAnsi="Times New Roman" w:cs="Times New Roman"/>
          <w:sz w:val="28"/>
          <w:szCs w:val="28"/>
        </w:rPr>
        <w:t>.3.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C094B" w:rsidRPr="005C094B" w:rsidRDefault="00A9438F" w:rsidP="00A9438F">
      <w:pPr>
        <w:tabs>
          <w:tab w:val="left" w:pos="0"/>
        </w:tabs>
        <w:ind w:firstLine="709"/>
        <w:jc w:val="both"/>
        <w:rPr>
          <w:sz w:val="28"/>
          <w:szCs w:val="28"/>
        </w:rPr>
      </w:pPr>
      <w:r>
        <w:rPr>
          <w:rFonts w:ascii="Times New Roman" w:hAnsi="Times New Roman" w:cs="Times New Roman"/>
          <w:sz w:val="28"/>
          <w:szCs w:val="28"/>
        </w:rPr>
        <w:t>4</w:t>
      </w:r>
      <w:r w:rsidR="005C094B" w:rsidRPr="005C094B">
        <w:rPr>
          <w:rFonts w:ascii="Times New Roman" w:hAnsi="Times New Roman" w:cs="Times New Roman"/>
          <w:sz w:val="28"/>
          <w:szCs w:val="28"/>
        </w:rPr>
        <w:t>.4.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Pr>
          <w:rFonts w:ascii="Times New Roman" w:hAnsi="Times New Roman" w:cs="Times New Roman"/>
          <w:sz w:val="28"/>
          <w:szCs w:val="28"/>
        </w:rPr>
        <w:t xml:space="preserve"> </w:t>
      </w:r>
      <w:r w:rsidR="005C094B" w:rsidRPr="005C094B">
        <w:rPr>
          <w:rFonts w:ascii="Times New Roman" w:hAnsi="Times New Roman" w:cs="Times New Roman"/>
          <w:sz w:val="28"/>
          <w:szCs w:val="28"/>
        </w:rPr>
        <w:t xml:space="preserve">предоставлении муниципальных услуг, утвержденным решением Совета народных депутатов </w:t>
      </w:r>
      <w:r w:rsidR="00553CC1">
        <w:rPr>
          <w:rFonts w:ascii="Times New Roman" w:hAnsi="Times New Roman"/>
          <w:sz w:val="28"/>
          <w:szCs w:val="28"/>
        </w:rPr>
        <w:t>Берёзовского</w:t>
      </w:r>
      <w:r w:rsidR="00553CC1" w:rsidRPr="005C094B">
        <w:rPr>
          <w:rFonts w:ascii="Times New Roman" w:hAnsi="Times New Roman" w:cs="Times New Roman"/>
          <w:sz w:val="28"/>
          <w:szCs w:val="28"/>
        </w:rPr>
        <w:t xml:space="preserve"> </w:t>
      </w:r>
      <w:r w:rsidR="005C094B" w:rsidRPr="005C094B">
        <w:rPr>
          <w:rFonts w:ascii="Times New Roman" w:hAnsi="Times New Roman" w:cs="Times New Roman"/>
          <w:sz w:val="28"/>
          <w:szCs w:val="28"/>
        </w:rPr>
        <w:t xml:space="preserve">сельского поселения </w:t>
      </w:r>
      <w:r w:rsidR="005C094B">
        <w:rPr>
          <w:rFonts w:ascii="Times New Roman" w:hAnsi="Times New Roman" w:cs="Times New Roman"/>
          <w:sz w:val="28"/>
          <w:szCs w:val="28"/>
        </w:rPr>
        <w:t>Бутурлиновского</w:t>
      </w:r>
      <w:r w:rsidR="005C094B" w:rsidRPr="005C094B">
        <w:rPr>
          <w:rFonts w:ascii="Times New Roman" w:hAnsi="Times New Roman" w:cs="Times New Roman"/>
          <w:sz w:val="28"/>
          <w:szCs w:val="28"/>
        </w:rPr>
        <w:t xml:space="preserve"> муниципального района Воронежской области </w:t>
      </w:r>
      <w:r>
        <w:rPr>
          <w:rFonts w:ascii="Times New Roman" w:hAnsi="Times New Roman" w:cs="Times New Roman"/>
          <w:sz w:val="28"/>
          <w:szCs w:val="28"/>
        </w:rPr>
        <w:t xml:space="preserve">от </w:t>
      </w:r>
      <w:r>
        <w:rPr>
          <w:rFonts w:ascii="Times New Roman" w:hAnsi="Times New Roman"/>
          <w:sz w:val="28"/>
          <w:szCs w:val="28"/>
        </w:rPr>
        <w:t xml:space="preserve"> 20 июля 2015г.  №232</w:t>
      </w:r>
      <w:r w:rsidRPr="00A33722">
        <w:rPr>
          <w:rFonts w:ascii="Times New Roman" w:hAnsi="Times New Roman" w:cs="Times New Roman"/>
          <w:sz w:val="28"/>
          <w:szCs w:val="28"/>
        </w:rPr>
        <w:t xml:space="preserve"> «</w:t>
      </w:r>
      <w:r>
        <w:rPr>
          <w:rFonts w:ascii="Times New Roman" w:hAnsi="Times New Roman"/>
          <w:sz w:val="28"/>
          <w:szCs w:val="28"/>
          <w:lang w:eastAsia="ar-SA"/>
        </w:rPr>
        <w:t>Об утверждении перечня услуг, которые являются необходимыми и обязательными для предоставления органами местного самоуправления Березовского  сельского поселения муниципальных услуг, и предоставляются организациями, участвующими в предоставлении муниципальных услуг</w:t>
      </w:r>
      <w:r w:rsidRPr="00A33722">
        <w:rPr>
          <w:rFonts w:ascii="Times New Roman" w:hAnsi="Times New Roman" w:cs="Times New Roman"/>
          <w:sz w:val="28"/>
          <w:szCs w:val="28"/>
        </w:rPr>
        <w:t>».</w:t>
      </w:r>
    </w:p>
    <w:p w:rsidR="005C094B" w:rsidRPr="005C094B" w:rsidRDefault="005C094B" w:rsidP="005C094B">
      <w:pPr>
        <w:pStyle w:val="25"/>
        <w:shd w:val="clear" w:color="auto" w:fill="auto"/>
        <w:tabs>
          <w:tab w:val="left" w:pos="0"/>
          <w:tab w:val="left" w:pos="1276"/>
          <w:tab w:val="left" w:pos="1428"/>
        </w:tabs>
        <w:spacing w:before="0" w:after="0" w:line="240" w:lineRule="auto"/>
        <w:ind w:left="567" w:firstLine="709"/>
        <w:rPr>
          <w:sz w:val="28"/>
          <w:szCs w:val="28"/>
        </w:rPr>
      </w:pPr>
    </w:p>
    <w:p w:rsidR="005C094B" w:rsidRPr="005C094B" w:rsidRDefault="005C094B" w:rsidP="005C094B">
      <w:pPr>
        <w:pStyle w:val="90"/>
        <w:numPr>
          <w:ilvl w:val="0"/>
          <w:numId w:val="10"/>
        </w:numPr>
        <w:shd w:val="clear" w:color="auto" w:fill="auto"/>
        <w:tabs>
          <w:tab w:val="left" w:pos="0"/>
        </w:tabs>
        <w:spacing w:after="0" w:line="240" w:lineRule="auto"/>
        <w:ind w:left="426" w:firstLine="709"/>
        <w:rPr>
          <w:i w:val="0"/>
          <w:sz w:val="28"/>
          <w:szCs w:val="28"/>
        </w:rPr>
      </w:pPr>
      <w:r w:rsidRPr="005C094B">
        <w:rPr>
          <w:i w:val="0"/>
          <w:sz w:val="28"/>
          <w:szCs w:val="28"/>
        </w:rPr>
        <w:t>Результат предоставления Муниципальной услуги</w:t>
      </w:r>
    </w:p>
    <w:p w:rsidR="005C094B" w:rsidRPr="005C094B" w:rsidRDefault="005C094B" w:rsidP="005C094B">
      <w:pPr>
        <w:pStyle w:val="90"/>
        <w:shd w:val="clear" w:color="auto" w:fill="auto"/>
        <w:tabs>
          <w:tab w:val="left" w:pos="0"/>
          <w:tab w:val="left" w:pos="2654"/>
        </w:tabs>
        <w:spacing w:after="0" w:line="240" w:lineRule="auto"/>
        <w:ind w:firstLine="709"/>
        <w:rPr>
          <w:i w:val="0"/>
          <w:sz w:val="28"/>
          <w:szCs w:val="28"/>
        </w:rPr>
      </w:pPr>
    </w:p>
    <w:p w:rsidR="005C094B" w:rsidRPr="005C094B" w:rsidRDefault="005C094B" w:rsidP="005C094B">
      <w:pPr>
        <w:pStyle w:val="aa"/>
        <w:numPr>
          <w:ilvl w:val="1"/>
          <w:numId w:val="10"/>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5C094B" w:rsidRPr="005C094B" w:rsidRDefault="005C094B" w:rsidP="005C094B">
      <w:pPr>
        <w:pStyle w:val="aa"/>
        <w:numPr>
          <w:ilvl w:val="1"/>
          <w:numId w:val="10"/>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5C094B" w:rsidRPr="005C094B" w:rsidRDefault="00A9438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5C094B" w:rsidRPr="005C094B">
        <w:rPr>
          <w:rFonts w:ascii="Times New Roman" w:hAnsi="Times New Roman" w:cs="Times New Roman"/>
          <w:sz w:val="28"/>
          <w:szCs w:val="28"/>
        </w:rPr>
        <w:t>.3.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005C094B" w:rsidRPr="005C094B">
        <w:rPr>
          <w:rFonts w:ascii="Times New Roman" w:eastAsia="Calibri" w:hAnsi="Times New Roman" w:cs="Times New Roman"/>
          <w:sz w:val="28"/>
          <w:szCs w:val="28"/>
          <w:lang w:eastAsia="en-US"/>
        </w:rPr>
        <w:t xml:space="preserve"> РПГУ,</w:t>
      </w:r>
      <w:r w:rsidR="005C094B" w:rsidRPr="005C094B">
        <w:rPr>
          <w:rFonts w:ascii="Times New Roman" w:hAnsi="Times New Roman" w:cs="Times New Roman"/>
          <w:sz w:val="28"/>
          <w:szCs w:val="28"/>
        </w:rPr>
        <w:t xml:space="preserve">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Заявитель может получить результат предоставления Муниципальной услуги на бумажном носителе.</w:t>
      </w:r>
    </w:p>
    <w:p w:rsidR="005C094B" w:rsidRPr="005C094B" w:rsidRDefault="00A9438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5</w:t>
      </w:r>
      <w:r w:rsidR="005C094B" w:rsidRPr="005C094B">
        <w:rPr>
          <w:rFonts w:ascii="Times New Roman" w:hAnsi="Times New Roman" w:cs="Times New Roman"/>
          <w:sz w:val="28"/>
          <w:szCs w:val="28"/>
        </w:rPr>
        <w:t>.4. Результат предоставления Муниципальной услуги направляется Заявителю одним из следующих способов: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 Посредством почтового отправления;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 В личный кабинет Заявителя на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4. Лично Заявителю либо его уполномоченному представителю в Администрации.</w:t>
      </w:r>
    </w:p>
    <w:p w:rsidR="005C094B" w:rsidRPr="005C094B" w:rsidRDefault="00A9438F" w:rsidP="005C094B">
      <w:pPr>
        <w:pStyle w:val="af8"/>
        <w:tabs>
          <w:tab w:val="left" w:pos="0"/>
        </w:tabs>
        <w:ind w:firstLine="709"/>
        <w:rPr>
          <w:szCs w:val="28"/>
        </w:rPr>
      </w:pPr>
      <w:r>
        <w:rPr>
          <w:szCs w:val="28"/>
        </w:rPr>
        <w:t>5</w:t>
      </w:r>
      <w:r w:rsidR="005C094B" w:rsidRPr="005C094B">
        <w:rPr>
          <w:szCs w:val="28"/>
        </w:rPr>
        <w:t xml:space="preserve">.5. Формирование реестровой записи в качестве результата предоставления Муниципальной услуги не предусмотрено. </w:t>
      </w:r>
    </w:p>
    <w:p w:rsidR="005C094B" w:rsidRPr="005C094B" w:rsidRDefault="00A9438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5</w:t>
      </w:r>
      <w:r w:rsidR="005C094B" w:rsidRPr="005C094B">
        <w:rPr>
          <w:rFonts w:ascii="Times New Roman" w:hAnsi="Times New Roman" w:cs="Times New Roman"/>
          <w:sz w:val="28"/>
          <w:szCs w:val="28"/>
        </w:rPr>
        <w:t xml:space="preserve">.6. Состав реквизитов документа, содержащего решение о предоставлении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регистрационный номер;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дата регистрации: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C094B" w:rsidRPr="005C094B" w:rsidRDefault="005C094B" w:rsidP="005C094B">
      <w:pPr>
        <w:pStyle w:val="25"/>
        <w:shd w:val="clear" w:color="auto" w:fill="auto"/>
        <w:tabs>
          <w:tab w:val="left" w:pos="0"/>
          <w:tab w:val="left" w:pos="1448"/>
          <w:tab w:val="left" w:pos="653"/>
        </w:tabs>
        <w:spacing w:before="0" w:after="0" w:line="240" w:lineRule="auto"/>
        <w:ind w:firstLine="709"/>
        <w:rPr>
          <w:sz w:val="28"/>
          <w:szCs w:val="28"/>
        </w:rPr>
      </w:pPr>
    </w:p>
    <w:p w:rsidR="005C094B" w:rsidRPr="005C094B" w:rsidRDefault="005C094B" w:rsidP="005C094B">
      <w:pPr>
        <w:pStyle w:val="90"/>
        <w:numPr>
          <w:ilvl w:val="0"/>
          <w:numId w:val="10"/>
        </w:numPr>
        <w:shd w:val="clear" w:color="auto" w:fill="auto"/>
        <w:tabs>
          <w:tab w:val="left" w:pos="0"/>
        </w:tabs>
        <w:spacing w:after="0" w:line="240" w:lineRule="auto"/>
        <w:ind w:firstLine="709"/>
        <w:rPr>
          <w:i w:val="0"/>
          <w:sz w:val="28"/>
          <w:szCs w:val="28"/>
        </w:rPr>
      </w:pPr>
      <w:r w:rsidRPr="005C094B">
        <w:rPr>
          <w:i w:val="0"/>
          <w:sz w:val="28"/>
          <w:szCs w:val="28"/>
        </w:rPr>
        <w:t>Срок предоставления Муниципальной услуги</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A9438F" w:rsidP="005C094B">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6</w:t>
      </w:r>
      <w:r w:rsidR="005C094B" w:rsidRPr="005C094B">
        <w:rPr>
          <w:rFonts w:ascii="Times New Roman" w:hAnsi="Times New Roman" w:cs="Times New Roman"/>
          <w:sz w:val="28"/>
          <w:szCs w:val="28"/>
        </w:rPr>
        <w:t xml:space="preserve">.1. Администрация принимает решение об установлении публичного сервитута или об отказе в его установлении в течение: </w:t>
      </w:r>
    </w:p>
    <w:p w:rsidR="005C094B" w:rsidRPr="005C094B" w:rsidRDefault="00A9438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6</w:t>
      </w:r>
      <w:r w:rsidR="005C094B" w:rsidRPr="005C094B">
        <w:rPr>
          <w:rFonts w:ascii="Times New Roman" w:hAnsi="Times New Roman" w:cs="Times New Roman"/>
          <w:sz w:val="28"/>
          <w:szCs w:val="28"/>
        </w:rPr>
        <w:t xml:space="preserve">.1.1.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5C094B" w:rsidRPr="005C094B" w:rsidRDefault="00A9438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6</w:t>
      </w:r>
      <w:r w:rsidR="005C094B" w:rsidRPr="005C094B">
        <w:rPr>
          <w:rFonts w:ascii="Times New Roman" w:hAnsi="Times New Roman" w:cs="Times New Roman"/>
          <w:sz w:val="28"/>
          <w:szCs w:val="28"/>
        </w:rPr>
        <w:t xml:space="preserve">.1.2.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5C094B" w:rsidRPr="005C094B" w:rsidRDefault="00A9438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6</w:t>
      </w:r>
      <w:r w:rsidR="005C094B" w:rsidRPr="005C094B">
        <w:rPr>
          <w:rFonts w:ascii="Times New Roman" w:hAnsi="Times New Roman" w:cs="Times New Roman"/>
          <w:sz w:val="28"/>
          <w:szCs w:val="28"/>
        </w:rPr>
        <w:t xml:space="preserve">.1.3.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w:t>
      </w:r>
      <w:r w:rsidR="005C094B" w:rsidRPr="005C094B">
        <w:rPr>
          <w:rFonts w:ascii="Times New Roman" w:hAnsi="Times New Roman" w:cs="Times New Roman"/>
          <w:sz w:val="28"/>
          <w:szCs w:val="28"/>
        </w:rPr>
        <w:lastRenderedPageBreak/>
        <w:t xml:space="preserve">инженерных сооружений, предусмотренного подпунктом 6 статьи 39.37 Земельного кодекса РФ. </w:t>
      </w:r>
    </w:p>
    <w:p w:rsidR="005C094B" w:rsidRPr="005C094B" w:rsidRDefault="00A9438F" w:rsidP="00A9438F">
      <w:pPr>
        <w:pStyle w:val="12"/>
        <w:tabs>
          <w:tab w:val="left" w:pos="0"/>
        </w:tabs>
        <w:ind w:firstLine="0"/>
        <w:rPr>
          <w:rFonts w:cs="Times New Roman"/>
          <w:color w:val="auto"/>
          <w:szCs w:val="28"/>
        </w:rPr>
      </w:pPr>
      <w:r>
        <w:rPr>
          <w:rFonts w:eastAsia="Calibri" w:cs="Times New Roman"/>
          <w:color w:val="auto"/>
          <w:szCs w:val="28"/>
          <w:lang w:eastAsia="en-US"/>
        </w:rPr>
        <w:t xml:space="preserve">          6.2.</w:t>
      </w:r>
      <w:r w:rsidR="005C094B" w:rsidRPr="005C094B">
        <w:rPr>
          <w:rFonts w:eastAsia="Calibri" w:cs="Times New Roman"/>
          <w:color w:val="auto"/>
          <w:szCs w:val="28"/>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5C094B" w:rsidRPr="005C094B" w:rsidRDefault="00A9438F" w:rsidP="00A9438F">
      <w:pPr>
        <w:pStyle w:val="12"/>
        <w:tabs>
          <w:tab w:val="left" w:pos="0"/>
        </w:tabs>
        <w:ind w:firstLine="0"/>
        <w:rPr>
          <w:rFonts w:cs="Times New Roman"/>
          <w:color w:val="auto"/>
          <w:szCs w:val="28"/>
        </w:rPr>
      </w:pPr>
      <w:r>
        <w:rPr>
          <w:rFonts w:eastAsia="Calibri" w:cs="Times New Roman"/>
          <w:color w:val="auto"/>
          <w:szCs w:val="28"/>
          <w:lang w:eastAsia="en-US"/>
        </w:rPr>
        <w:t xml:space="preserve">          6.3.  </w:t>
      </w:r>
      <w:r w:rsidR="005C094B" w:rsidRPr="005C094B">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5C094B" w:rsidRPr="005C094B" w:rsidRDefault="005C094B" w:rsidP="005C094B">
      <w:pPr>
        <w:pStyle w:val="12"/>
        <w:tabs>
          <w:tab w:val="left" w:pos="0"/>
        </w:tabs>
        <w:ind w:left="567" w:firstLine="709"/>
        <w:rPr>
          <w:rFonts w:cs="Times New Roman"/>
          <w:color w:val="auto"/>
          <w:szCs w:val="28"/>
        </w:rPr>
      </w:pPr>
    </w:p>
    <w:p w:rsidR="005C094B" w:rsidRPr="005C094B" w:rsidRDefault="005C094B" w:rsidP="005C094B">
      <w:pPr>
        <w:pStyle w:val="90"/>
        <w:numPr>
          <w:ilvl w:val="0"/>
          <w:numId w:val="18"/>
        </w:numPr>
        <w:shd w:val="clear" w:color="auto" w:fill="auto"/>
        <w:tabs>
          <w:tab w:val="left" w:pos="0"/>
        </w:tabs>
        <w:spacing w:after="0" w:line="240" w:lineRule="auto"/>
        <w:ind w:firstLine="709"/>
        <w:rPr>
          <w:i w:val="0"/>
          <w:sz w:val="28"/>
          <w:szCs w:val="28"/>
        </w:rPr>
      </w:pPr>
      <w:r w:rsidRPr="005C094B">
        <w:rPr>
          <w:i w:val="0"/>
          <w:sz w:val="28"/>
          <w:szCs w:val="28"/>
        </w:rPr>
        <w:t xml:space="preserve">Правовые основания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A9438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7</w:t>
      </w:r>
      <w:r w:rsidR="005C094B" w:rsidRPr="005C094B">
        <w:rPr>
          <w:rFonts w:ascii="Times New Roman" w:hAnsi="Times New Roman" w:cs="Times New Roman"/>
          <w:sz w:val="28"/>
          <w:szCs w:val="28"/>
        </w:rPr>
        <w:t>.1. Основными нормативными правовыми актами, регулирующими предоставление Муниципальной услуги, являются: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Земельный кодекс Российской Федерации от 25.10.2001 N 136-ФЗ;</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25.10.2001 N 137-ФЗ "О введении в действие Земельного кодекса Российской Федерации";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Гражданский кодекс Российской Федерации (часть первая) от 30.11.1994 N 51-ФЗ;</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13.07.2015 N 218-ФЗ "О государственной регистрации недвижимости";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29.07.1998 N 135-ФЗ "Об оценочной деятельности в Российской Федерации";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w:t>
      </w:r>
      <w:r w:rsidRPr="005C094B">
        <w:rPr>
          <w:rFonts w:ascii="Times New Roman" w:eastAsia="SimSun" w:hAnsi="Times New Roman" w:cs="Times New Roman"/>
          <w:sz w:val="28"/>
          <w:szCs w:val="28"/>
        </w:rPr>
        <w:t>иными действующими в данной сфере нормативными правовыми актами.</w:t>
      </w:r>
    </w:p>
    <w:p w:rsidR="005C094B" w:rsidRPr="005C094B" w:rsidRDefault="00A9438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7</w:t>
      </w:r>
      <w:r w:rsidR="005C094B" w:rsidRPr="005C094B">
        <w:rPr>
          <w:rFonts w:ascii="Times New Roman" w:hAnsi="Times New Roman" w:cs="Times New Roman"/>
          <w:sz w:val="28"/>
          <w:szCs w:val="28"/>
        </w:rPr>
        <w:t>.2.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https://</w:t>
      </w:r>
      <w:r w:rsidR="00AD49CC">
        <w:rPr>
          <w:rFonts w:ascii="Times New Roman" w:hAnsi="Times New Roman" w:cs="Times New Roman"/>
          <w:sz w:val="28"/>
          <w:szCs w:val="28"/>
        </w:rPr>
        <w:t>________________________</w:t>
      </w:r>
      <w:r w:rsidR="005C094B" w:rsidRPr="005C094B">
        <w:rPr>
          <w:rStyle w:val="ae"/>
          <w:rFonts w:ascii="Times New Roman" w:hAnsi="Times New Roman" w:cs="Times New Roman"/>
          <w:color w:val="auto"/>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numPr>
          <w:ilvl w:val="0"/>
          <w:numId w:val="18"/>
        </w:numPr>
        <w:shd w:val="clear" w:color="auto" w:fill="auto"/>
        <w:tabs>
          <w:tab w:val="left" w:pos="0"/>
          <w:tab w:val="left" w:pos="993"/>
        </w:tabs>
        <w:spacing w:after="0" w:line="240" w:lineRule="auto"/>
        <w:ind w:left="0" w:firstLine="709"/>
        <w:rPr>
          <w:i w:val="0"/>
          <w:sz w:val="28"/>
          <w:szCs w:val="28"/>
        </w:rPr>
      </w:pPr>
      <w:r w:rsidRPr="005C094B">
        <w:rPr>
          <w:i w:val="0"/>
          <w:sz w:val="28"/>
          <w:szCs w:val="28"/>
        </w:rPr>
        <w:t>Исчерпывающий перечень документов</w:t>
      </w:r>
      <w:r w:rsidRPr="005C094B">
        <w:rPr>
          <w:rStyle w:val="90pt"/>
          <w:rFonts w:eastAsia="Arial"/>
          <w:sz w:val="28"/>
          <w:szCs w:val="28"/>
        </w:rPr>
        <w:t xml:space="preserve">, </w:t>
      </w:r>
      <w:r w:rsidRPr="005C094B">
        <w:rPr>
          <w:i w:val="0"/>
          <w:sz w:val="28"/>
          <w:szCs w:val="28"/>
        </w:rPr>
        <w:t>необходимых для предоставления Муниципальной услуги</w:t>
      </w:r>
      <w:r w:rsidRPr="005C094B">
        <w:rPr>
          <w:rStyle w:val="90pt"/>
          <w:rFonts w:eastAsia="Arial"/>
          <w:sz w:val="28"/>
          <w:szCs w:val="28"/>
        </w:rPr>
        <w:t xml:space="preserve">, </w:t>
      </w:r>
      <w:r w:rsidRPr="005C094B">
        <w:rPr>
          <w:i w:val="0"/>
          <w:sz w:val="28"/>
          <w:szCs w:val="28"/>
        </w:rPr>
        <w:t>подлежащих представлению Заявителем</w:t>
      </w:r>
    </w:p>
    <w:p w:rsidR="005C094B" w:rsidRPr="005C094B" w:rsidRDefault="00E022BF" w:rsidP="005C094B">
      <w:pPr>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5C094B" w:rsidRPr="005C094B">
        <w:rPr>
          <w:rFonts w:ascii="Times New Roman" w:hAnsi="Times New Roman" w:cs="Times New Roman"/>
          <w:sz w:val="28"/>
          <w:szCs w:val="28"/>
        </w:rPr>
        <w:t xml:space="preserve">.1.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5C094B" w:rsidRPr="005C094B" w:rsidRDefault="00E022BF" w:rsidP="005C094B">
      <w:pPr>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5C094B" w:rsidRPr="005C094B">
        <w:rPr>
          <w:rFonts w:ascii="Times New Roman" w:hAnsi="Times New Roman" w:cs="Times New Roman"/>
          <w:sz w:val="28"/>
          <w:szCs w:val="28"/>
        </w:rPr>
        <w:t xml:space="preserve">.1.1. Заявление (ходатайство) о предоставлении Муниципальной услуги по форме, согласно Приложению № 3 к настоящему Административному регламенту.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ходатайстве об установлении публичного сервитута должны быть указаны: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w:t>
      </w:r>
      <w:r w:rsidRPr="005C094B">
        <w:rPr>
          <w:rFonts w:ascii="Times New Roman" w:hAnsi="Times New Roman" w:cs="Times New Roman"/>
          <w:sz w:val="28"/>
          <w:szCs w:val="28"/>
        </w:rPr>
        <w:lastRenderedPageBreak/>
        <w:t xml:space="preserve">в едином государственном реестре юридических лиц и идентификационный номер налогоплательщика;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цель установления публичного сервитута в соответствии со статьей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испрашиваемый срок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обоснование необходимости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 почтовый адрес и (или) адрес электронной почты для связи с Заявителем. </w:t>
      </w:r>
    </w:p>
    <w:p w:rsidR="005C094B" w:rsidRPr="005C094B" w:rsidRDefault="00E022BF" w:rsidP="005C094B">
      <w:pPr>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5C094B" w:rsidRPr="005C094B">
        <w:rPr>
          <w:rFonts w:ascii="Times New Roman" w:hAnsi="Times New Roman" w:cs="Times New Roman"/>
          <w:sz w:val="28"/>
          <w:szCs w:val="28"/>
        </w:rPr>
        <w:t xml:space="preserve">.1.2.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5C094B" w:rsidRPr="005C094B" w:rsidRDefault="00E022BF" w:rsidP="005C094B">
      <w:pPr>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5C094B" w:rsidRPr="005C094B">
        <w:rPr>
          <w:rFonts w:ascii="Times New Roman" w:hAnsi="Times New Roman" w:cs="Times New Roman"/>
          <w:sz w:val="28"/>
          <w:szCs w:val="28"/>
        </w:rPr>
        <w:t xml:space="preserve">.1.3. В заявлении (ходатайстве) также указывается один из следующих способов направления результата предоставления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а) в форме электронного документа на электронную почту, в личном кабинете на ЕПГУ, РПГУ;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б) на бумажном носителе в Администрации, в МФЦ,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посредством почтового отправления.</w:t>
      </w:r>
    </w:p>
    <w:p w:rsidR="005C094B" w:rsidRPr="005C094B" w:rsidRDefault="00E022BF" w:rsidP="005C094B">
      <w:pPr>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5C094B" w:rsidRPr="005C094B">
        <w:rPr>
          <w:rFonts w:ascii="Times New Roman" w:hAnsi="Times New Roman" w:cs="Times New Roman"/>
          <w:sz w:val="28"/>
          <w:szCs w:val="28"/>
        </w:rPr>
        <w:t>.1.4.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C094B" w:rsidRPr="005C094B" w:rsidRDefault="00E022BF" w:rsidP="005C094B">
      <w:pPr>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5C094B" w:rsidRPr="005C094B">
        <w:rPr>
          <w:rFonts w:ascii="Times New Roman" w:hAnsi="Times New Roman" w:cs="Times New Roman"/>
          <w:sz w:val="28"/>
          <w:szCs w:val="28"/>
        </w:rPr>
        <w:t xml:space="preserve">.1.5. Документ, подтверждающий полномочия представителя Заявителя действовать от имени Заявителя (в случае обращения за предоставлением услуги </w:t>
      </w:r>
      <w:r w:rsidR="005C094B" w:rsidRPr="005C094B">
        <w:rPr>
          <w:rFonts w:ascii="Times New Roman" w:hAnsi="Times New Roman" w:cs="Times New Roman"/>
          <w:sz w:val="28"/>
          <w:szCs w:val="28"/>
        </w:rPr>
        <w:lastRenderedPageBreak/>
        <w:t xml:space="preserve">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8</w:t>
      </w:r>
      <w:r w:rsidR="005C094B" w:rsidRPr="005C094B">
        <w:rPr>
          <w:rFonts w:ascii="Times New Roman" w:hAnsi="Times New Roman" w:cs="Times New Roman"/>
          <w:sz w:val="28"/>
          <w:szCs w:val="28"/>
        </w:rPr>
        <w:t xml:space="preserve">.1.6. В обосновании необходимости установления публичного сервитута должны быть приведены: </w:t>
      </w:r>
    </w:p>
    <w:p w:rsidR="005C094B" w:rsidRPr="005C094B" w:rsidRDefault="005C094B" w:rsidP="005C094B">
      <w:pPr>
        <w:tabs>
          <w:tab w:val="left" w:pos="0"/>
        </w:tabs>
        <w:ind w:firstLine="709"/>
        <w:jc w:val="both"/>
        <w:rPr>
          <w:rFonts w:ascii="Times New Roman" w:hAnsi="Times New Roman" w:cs="Times New Roman"/>
          <w:sz w:val="28"/>
          <w:szCs w:val="28"/>
        </w:rPr>
      </w:pPr>
      <w:bookmarkStart w:id="1" w:name="p1"/>
      <w:bookmarkEnd w:id="1"/>
      <w:r w:rsidRPr="005C094B">
        <w:rPr>
          <w:rFonts w:ascii="Times New Roman" w:hAnsi="Times New Roman" w:cs="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5C094B" w:rsidRPr="005C094B" w:rsidRDefault="005C094B" w:rsidP="005C094B">
      <w:pPr>
        <w:tabs>
          <w:tab w:val="left" w:pos="0"/>
        </w:tabs>
        <w:ind w:firstLine="709"/>
        <w:jc w:val="both"/>
        <w:rPr>
          <w:rFonts w:ascii="Times New Roman" w:hAnsi="Times New Roman" w:cs="Times New Roman"/>
          <w:sz w:val="28"/>
          <w:szCs w:val="28"/>
        </w:rPr>
      </w:pPr>
      <w:bookmarkStart w:id="2" w:name="p2"/>
      <w:bookmarkEnd w:id="2"/>
      <w:r w:rsidRPr="005C094B">
        <w:rPr>
          <w:rFonts w:ascii="Times New Roman" w:hAnsi="Times New Roman" w:cs="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w:t>
      </w:r>
      <w:r w:rsidRPr="005C094B">
        <w:rPr>
          <w:rFonts w:ascii="Times New Roman" w:hAnsi="Times New Roman" w:cs="Times New Roman"/>
          <w:sz w:val="28"/>
          <w:szCs w:val="28"/>
        </w:rPr>
        <w:lastRenderedPageBreak/>
        <w:t xml:space="preserve">указанного ходатайства одновременно с ходатайством об изъятии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w:t>
      </w:r>
      <w:r w:rsidRPr="005C094B">
        <w:rPr>
          <w:rFonts w:ascii="Times New Roman" w:hAnsi="Times New Roman" w:cs="Times New Roman"/>
          <w:sz w:val="28"/>
          <w:szCs w:val="28"/>
        </w:rPr>
        <w:lastRenderedPageBreak/>
        <w:t xml:space="preserve">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8</w:t>
      </w:r>
      <w:r w:rsidR="005C094B" w:rsidRPr="005C094B">
        <w:rPr>
          <w:rFonts w:ascii="Times New Roman" w:hAnsi="Times New Roman" w:cs="Times New Roman"/>
          <w:sz w:val="28"/>
          <w:szCs w:val="28"/>
        </w:rPr>
        <w:t xml:space="preserve">.2. К ходатайству об установлении публичного сервитута прилагаются: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5C094B" w:rsidRPr="005C094B" w:rsidRDefault="00E022BF" w:rsidP="005C094B">
      <w:pPr>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5C094B" w:rsidRPr="005C094B">
        <w:rPr>
          <w:rFonts w:ascii="Times New Roman" w:hAnsi="Times New Roman" w:cs="Times New Roman"/>
          <w:sz w:val="28"/>
          <w:szCs w:val="28"/>
        </w:rPr>
        <w:t>.3.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8</w:t>
      </w:r>
      <w:r w:rsidR="005C094B" w:rsidRPr="005C094B">
        <w:rPr>
          <w:rFonts w:ascii="Times New Roman" w:hAnsi="Times New Roman" w:cs="Times New Roman"/>
          <w:sz w:val="28"/>
          <w:szCs w:val="28"/>
        </w:rPr>
        <w:t>.4. В случае обращения Заявителя посредством ЕПГУ,</w:t>
      </w:r>
      <w:r w:rsidR="005C094B" w:rsidRPr="005C094B">
        <w:rPr>
          <w:rFonts w:ascii="Times New Roman" w:eastAsia="Calibri" w:hAnsi="Times New Roman" w:cs="Times New Roman"/>
          <w:sz w:val="28"/>
          <w:szCs w:val="28"/>
          <w:lang w:eastAsia="en-US"/>
        </w:rPr>
        <w:t xml:space="preserve"> РПГУ </w:t>
      </w:r>
      <w:r w:rsidR="005C094B" w:rsidRPr="005C094B">
        <w:rPr>
          <w:rFonts w:ascii="Times New Roman" w:hAnsi="Times New Roman" w:cs="Times New Roman"/>
          <w:sz w:val="28"/>
          <w:szCs w:val="28"/>
        </w:rPr>
        <w:t>формирование заявления осуществляется посредством заполнения интерактивной формы на ЕПГУ,</w:t>
      </w:r>
      <w:r w:rsidR="005C094B" w:rsidRPr="005C094B">
        <w:rPr>
          <w:rFonts w:ascii="Times New Roman" w:eastAsia="Calibri" w:hAnsi="Times New Roman" w:cs="Times New Roman"/>
          <w:sz w:val="28"/>
          <w:szCs w:val="28"/>
          <w:lang w:eastAsia="en-US"/>
        </w:rPr>
        <w:t xml:space="preserve"> на информационной системе Воронежской области «Портал Воронежской области в сети Интернет»,</w:t>
      </w:r>
      <w:r w:rsidR="005C094B" w:rsidRPr="005C094B">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9</w:t>
      </w:r>
      <w:r w:rsidR="005C094B" w:rsidRPr="005C094B">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9</w:t>
      </w:r>
      <w:r w:rsidR="005C094B" w:rsidRPr="005C094B">
        <w:rPr>
          <w:rFonts w:ascii="Times New Roman" w:hAnsi="Times New Roman" w:cs="Times New Roman"/>
          <w:sz w:val="28"/>
          <w:szCs w:val="28"/>
        </w:rPr>
        <w:t>.1. Заявитель вправе представить:</w:t>
      </w:r>
    </w:p>
    <w:p w:rsidR="005C094B" w:rsidRPr="005C094B" w:rsidRDefault="005C094B" w:rsidP="005C094B">
      <w:pPr>
        <w:tabs>
          <w:tab w:val="left" w:pos="0"/>
        </w:tabs>
        <w:autoSpaceDE w:val="0"/>
        <w:autoSpaceDN w:val="0"/>
        <w:adjustRightInd w:val="0"/>
        <w:ind w:firstLine="709"/>
        <w:contextualSpacing/>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w:t>
      </w:r>
    </w:p>
    <w:p w:rsidR="005C094B" w:rsidRPr="005C094B" w:rsidRDefault="005C094B" w:rsidP="005C094B">
      <w:pPr>
        <w:tabs>
          <w:tab w:val="left" w:pos="0"/>
        </w:tabs>
        <w:autoSpaceDE w:val="0"/>
        <w:autoSpaceDN w:val="0"/>
        <w:adjustRightInd w:val="0"/>
        <w:ind w:firstLine="709"/>
        <w:contextualSpacing/>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5C094B" w:rsidRPr="005C094B" w:rsidRDefault="005C094B" w:rsidP="005C094B">
      <w:pPr>
        <w:tabs>
          <w:tab w:val="left" w:pos="0"/>
        </w:tabs>
        <w:autoSpaceDE w:val="0"/>
        <w:autoSpaceDN w:val="0"/>
        <w:adjustRightInd w:val="0"/>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в) Сведения о правообладателях земельных участков, в отношении которых </w:t>
      </w:r>
      <w:r w:rsidRPr="005C094B">
        <w:rPr>
          <w:rFonts w:ascii="Times New Roman" w:hAnsi="Times New Roman" w:cs="Times New Roman"/>
          <w:sz w:val="28"/>
          <w:szCs w:val="28"/>
        </w:rPr>
        <w:lastRenderedPageBreak/>
        <w:t>подано ходатайство об установлении публичного сервитута;</w:t>
      </w:r>
    </w:p>
    <w:p w:rsidR="005C094B" w:rsidRPr="005C094B" w:rsidRDefault="005C094B" w:rsidP="005C094B">
      <w:pPr>
        <w:tabs>
          <w:tab w:val="left" w:pos="0"/>
        </w:tabs>
        <w:autoSpaceDE w:val="0"/>
        <w:autoSpaceDN w:val="0"/>
        <w:adjustRightInd w:val="0"/>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г) Сведения из Единого государственного реестра недвижимости об инженерном сооружении.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5C094B" w:rsidRPr="005C094B" w:rsidRDefault="00E022BF" w:rsidP="005C094B">
      <w:pPr>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5C094B" w:rsidRPr="005C094B">
        <w:rPr>
          <w:rFonts w:ascii="Times New Roman" w:hAnsi="Times New Roman" w:cs="Times New Roman"/>
          <w:sz w:val="28"/>
          <w:szCs w:val="28"/>
        </w:rPr>
        <w:t xml:space="preserve">.2. Администрация не вправе требовать от Заявителя: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в) истечение срока действия документов или изменение информации после </w:t>
      </w:r>
      <w:r w:rsidRPr="005C094B">
        <w:rPr>
          <w:rFonts w:ascii="Times New Roman" w:hAnsi="Times New Roman" w:cs="Times New Roman"/>
          <w:sz w:val="28"/>
          <w:szCs w:val="28"/>
        </w:rPr>
        <w:lastRenderedPageBreak/>
        <w:t xml:space="preserve">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5C094B" w:rsidRPr="005C094B" w:rsidRDefault="005C094B" w:rsidP="005C094B">
      <w:pPr>
        <w:tabs>
          <w:tab w:val="left" w:pos="0"/>
        </w:tabs>
        <w:ind w:firstLine="709"/>
        <w:contextualSpacing/>
        <w:jc w:val="both"/>
        <w:rPr>
          <w:rFonts w:ascii="Times New Roman" w:eastAsia="Calibri" w:hAnsi="Times New Roman" w:cs="Times New Roman"/>
          <w:sz w:val="28"/>
          <w:szCs w:val="28"/>
        </w:rPr>
      </w:pPr>
      <w:r w:rsidRPr="005C094B">
        <w:rPr>
          <w:rFonts w:ascii="Times New Roman" w:hAnsi="Times New Roman" w:cs="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094B" w:rsidRPr="005C094B" w:rsidRDefault="00E022BF" w:rsidP="00E022BF">
      <w:pPr>
        <w:pStyle w:val="90"/>
        <w:shd w:val="clear" w:color="auto" w:fill="auto"/>
        <w:tabs>
          <w:tab w:val="left" w:pos="0"/>
          <w:tab w:val="left" w:pos="1134"/>
        </w:tabs>
        <w:spacing w:after="0" w:line="240" w:lineRule="auto"/>
        <w:ind w:left="917" w:hanging="208"/>
        <w:rPr>
          <w:i w:val="0"/>
          <w:sz w:val="28"/>
          <w:szCs w:val="28"/>
        </w:rPr>
      </w:pPr>
      <w:r>
        <w:rPr>
          <w:i w:val="0"/>
          <w:sz w:val="28"/>
          <w:szCs w:val="28"/>
        </w:rPr>
        <w:t xml:space="preserve">10. </w:t>
      </w:r>
      <w:r w:rsidR="005C094B" w:rsidRPr="005C094B">
        <w:rPr>
          <w:i w:val="0"/>
          <w:sz w:val="28"/>
          <w:szCs w:val="28"/>
        </w:rPr>
        <w:t>Исчерпывающий перечень оснований для отказа в приеме документов</w:t>
      </w:r>
      <w:r w:rsidR="005C094B" w:rsidRPr="005C094B">
        <w:rPr>
          <w:rStyle w:val="90pt"/>
          <w:rFonts w:eastAsia="Arial"/>
          <w:sz w:val="28"/>
          <w:szCs w:val="28"/>
        </w:rPr>
        <w:t xml:space="preserve">, </w:t>
      </w:r>
      <w:r w:rsidR="005C094B" w:rsidRPr="005C094B">
        <w:rPr>
          <w:i w:val="0"/>
          <w:sz w:val="28"/>
          <w:szCs w:val="28"/>
        </w:rPr>
        <w:t>необходимых для предоставления Муниципальной услуги</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10</w:t>
      </w:r>
      <w:r w:rsidR="005C094B" w:rsidRPr="005C094B">
        <w:rPr>
          <w:rFonts w:ascii="Times New Roman" w:hAnsi="Times New Roman" w:cs="Times New Roman"/>
          <w:sz w:val="28"/>
          <w:szCs w:val="28"/>
        </w:rPr>
        <w:t>.1. Основаниями для отказа в приеме документов, необходимых для предоставления Муниципальной услуги являются:</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10</w:t>
      </w:r>
      <w:r w:rsidR="005C094B" w:rsidRPr="005C094B">
        <w:rPr>
          <w:rFonts w:ascii="Times New Roman" w:hAnsi="Times New Roman" w:cs="Times New Roman"/>
          <w:sz w:val="28"/>
          <w:szCs w:val="28"/>
        </w:rPr>
        <w:t>.1.1. Неполное заполнение полей в форме заявления, в том числе в интерактивной форме заявления на ЕПГУ,</w:t>
      </w:r>
      <w:r w:rsidR="005C094B" w:rsidRPr="005C094B">
        <w:rPr>
          <w:rFonts w:ascii="Times New Roman" w:eastAsia="Calibri" w:hAnsi="Times New Roman" w:cs="Times New Roman"/>
          <w:sz w:val="28"/>
          <w:szCs w:val="28"/>
          <w:lang w:eastAsia="en-US"/>
        </w:rPr>
        <w:t>РПГУ</w:t>
      </w:r>
      <w:r w:rsidR="005C094B" w:rsidRPr="005C094B">
        <w:rPr>
          <w:rFonts w:ascii="Times New Roman" w:hAnsi="Times New Roman" w:cs="Times New Roman"/>
          <w:sz w:val="28"/>
          <w:szCs w:val="28"/>
        </w:rPr>
        <w:t>;</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10</w:t>
      </w:r>
      <w:r w:rsidR="005C094B" w:rsidRPr="005C094B">
        <w:rPr>
          <w:rFonts w:ascii="Times New Roman" w:hAnsi="Times New Roman" w:cs="Times New Roman"/>
          <w:sz w:val="28"/>
          <w:szCs w:val="28"/>
        </w:rPr>
        <w:t>.1.2.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10</w:t>
      </w:r>
      <w:r w:rsidR="005C094B" w:rsidRPr="005C094B">
        <w:rPr>
          <w:rFonts w:ascii="Times New Roman" w:hAnsi="Times New Roman" w:cs="Times New Roman"/>
          <w:sz w:val="28"/>
          <w:szCs w:val="28"/>
        </w:rPr>
        <w:t>.1.3.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10</w:t>
      </w:r>
      <w:r w:rsidR="005C094B" w:rsidRPr="005C094B">
        <w:rPr>
          <w:rFonts w:ascii="Times New Roman" w:hAnsi="Times New Roman" w:cs="Times New Roman"/>
          <w:sz w:val="28"/>
          <w:szCs w:val="28"/>
        </w:rPr>
        <w:t>.1.4.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C094B" w:rsidRPr="005C094B" w:rsidRDefault="00E022BF" w:rsidP="005C094B">
      <w:pPr>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5C094B" w:rsidRPr="005C094B">
        <w:rPr>
          <w:rFonts w:ascii="Times New Roman" w:hAnsi="Times New Roman" w:cs="Times New Roman"/>
          <w:sz w:val="28"/>
          <w:szCs w:val="28"/>
        </w:rPr>
        <w:t>.1.5.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10</w:t>
      </w:r>
      <w:r w:rsidR="005C094B" w:rsidRPr="005C094B">
        <w:rPr>
          <w:rFonts w:ascii="Times New Roman" w:hAnsi="Times New Roman" w:cs="Times New Roman"/>
          <w:sz w:val="28"/>
          <w:szCs w:val="28"/>
        </w:rPr>
        <w:t xml:space="preserve">.2. Администрация в срок не более чем пять рабочих дней со дня </w:t>
      </w:r>
      <w:r w:rsidR="005C094B" w:rsidRPr="005C094B">
        <w:rPr>
          <w:rFonts w:ascii="Times New Roman" w:hAnsi="Times New Roman" w:cs="Times New Roman"/>
          <w:sz w:val="28"/>
          <w:szCs w:val="28"/>
        </w:rPr>
        <w:lastRenderedPageBreak/>
        <w:t xml:space="preserve">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10</w:t>
      </w:r>
      <w:r w:rsidR="005C094B" w:rsidRPr="005C094B">
        <w:rPr>
          <w:rFonts w:ascii="Times New Roman" w:hAnsi="Times New Roman" w:cs="Times New Roman"/>
          <w:sz w:val="28"/>
          <w:szCs w:val="28"/>
        </w:rPr>
        <w:t xml:space="preserve">.2.1.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w:t>
      </w:r>
      <w:r w:rsidR="00E022BF">
        <w:rPr>
          <w:rFonts w:ascii="Times New Roman" w:hAnsi="Times New Roman" w:cs="Times New Roman"/>
          <w:sz w:val="28"/>
          <w:szCs w:val="28"/>
        </w:rPr>
        <w:t>0</w:t>
      </w:r>
      <w:r w:rsidRPr="005C094B">
        <w:rPr>
          <w:rFonts w:ascii="Times New Roman" w:hAnsi="Times New Roman" w:cs="Times New Roman"/>
          <w:sz w:val="28"/>
          <w:szCs w:val="28"/>
        </w:rPr>
        <w:t xml:space="preserve">.2.2. заявитель не является лицом, предусмотренным статьей 39.40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w:t>
      </w:r>
      <w:r w:rsidR="00E022BF">
        <w:rPr>
          <w:rFonts w:ascii="Times New Roman" w:hAnsi="Times New Roman" w:cs="Times New Roman"/>
          <w:sz w:val="28"/>
          <w:szCs w:val="28"/>
        </w:rPr>
        <w:t>0</w:t>
      </w:r>
      <w:r w:rsidRPr="005C094B">
        <w:rPr>
          <w:rFonts w:ascii="Times New Roman" w:hAnsi="Times New Roman" w:cs="Times New Roman"/>
          <w:sz w:val="28"/>
          <w:szCs w:val="28"/>
        </w:rPr>
        <w:t xml:space="preserve">.2.3. подано ходатайство об установлении публичного сервитута в целях, не предусмотренных статьей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w:t>
      </w:r>
      <w:r w:rsidR="00E022BF">
        <w:rPr>
          <w:rFonts w:ascii="Times New Roman" w:hAnsi="Times New Roman" w:cs="Times New Roman"/>
          <w:sz w:val="28"/>
          <w:szCs w:val="28"/>
        </w:rPr>
        <w:t>0</w:t>
      </w:r>
      <w:r w:rsidRPr="005C094B">
        <w:rPr>
          <w:rFonts w:ascii="Times New Roman" w:hAnsi="Times New Roman" w:cs="Times New Roman"/>
          <w:sz w:val="28"/>
          <w:szCs w:val="28"/>
        </w:rPr>
        <w:t xml:space="preserve">.2.4.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w:t>
      </w:r>
      <w:r w:rsidR="00E022BF">
        <w:rPr>
          <w:rFonts w:ascii="Times New Roman" w:hAnsi="Times New Roman" w:cs="Times New Roman"/>
          <w:sz w:val="28"/>
          <w:szCs w:val="28"/>
        </w:rPr>
        <w:t>0</w:t>
      </w:r>
      <w:r w:rsidRPr="005C094B">
        <w:rPr>
          <w:rFonts w:ascii="Times New Roman" w:hAnsi="Times New Roman" w:cs="Times New Roman"/>
          <w:sz w:val="28"/>
          <w:szCs w:val="28"/>
        </w:rPr>
        <w:t xml:space="preserve">.2.5.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w:t>
      </w:r>
      <w:r w:rsidR="00E022BF">
        <w:rPr>
          <w:rFonts w:ascii="Times New Roman" w:hAnsi="Times New Roman" w:cs="Times New Roman"/>
          <w:sz w:val="28"/>
          <w:szCs w:val="28"/>
        </w:rPr>
        <w:t>0</w:t>
      </w:r>
      <w:r w:rsidRPr="005C094B">
        <w:rPr>
          <w:rFonts w:ascii="Times New Roman" w:hAnsi="Times New Roman" w:cs="Times New Roman"/>
          <w:sz w:val="28"/>
          <w:szCs w:val="28"/>
        </w:rPr>
        <w:t>.3.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numPr>
          <w:ilvl w:val="0"/>
          <w:numId w:val="13"/>
        </w:numPr>
        <w:shd w:val="clear" w:color="auto" w:fill="auto"/>
        <w:tabs>
          <w:tab w:val="left" w:pos="0"/>
          <w:tab w:val="left" w:pos="1428"/>
        </w:tabs>
        <w:spacing w:after="0" w:line="240" w:lineRule="auto"/>
        <w:ind w:left="0" w:firstLine="709"/>
        <w:rPr>
          <w:i w:val="0"/>
          <w:sz w:val="28"/>
          <w:szCs w:val="28"/>
        </w:rPr>
      </w:pPr>
      <w:r w:rsidRPr="005C094B">
        <w:rPr>
          <w:i w:val="0"/>
          <w:sz w:val="28"/>
          <w:szCs w:val="28"/>
        </w:rPr>
        <w:t>Исчерпывающий перечень оснований для приостановления или отказа в предоставлении Муниципальной услуги</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11</w:t>
      </w:r>
      <w:r w:rsidR="005C094B" w:rsidRPr="005C094B">
        <w:rPr>
          <w:rFonts w:ascii="Times New Roman" w:hAnsi="Times New Roman" w:cs="Times New Roman"/>
          <w:sz w:val="28"/>
          <w:szCs w:val="28"/>
        </w:rPr>
        <w:t>.1. Оснований для приостановления предоставления Муниципальной услуги не предусмотрено.</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w:t>
      </w:r>
      <w:r w:rsidR="00E022BF">
        <w:rPr>
          <w:rFonts w:ascii="Times New Roman" w:hAnsi="Times New Roman" w:cs="Times New Roman"/>
          <w:sz w:val="28"/>
          <w:szCs w:val="28"/>
        </w:rPr>
        <w:t>1</w:t>
      </w:r>
      <w:r w:rsidRPr="005C094B">
        <w:rPr>
          <w:rFonts w:ascii="Times New Roman" w:hAnsi="Times New Roman" w:cs="Times New Roman"/>
          <w:sz w:val="28"/>
          <w:szCs w:val="28"/>
        </w:rPr>
        <w:t>.2. Основаниями для отказа в предоставлении Муниципальной услуги являются:</w:t>
      </w:r>
      <w:bookmarkStart w:id="3" w:name="P184"/>
      <w:bookmarkEnd w:id="3"/>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не соблюдены условия установления публичного сервитута, предусмотренные статьями 23 и 39.39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w:t>
      </w:r>
      <w:r w:rsidRPr="005C094B">
        <w:rPr>
          <w:rFonts w:ascii="Times New Roman" w:hAnsi="Times New Roman" w:cs="Times New Roman"/>
          <w:sz w:val="28"/>
          <w:szCs w:val="28"/>
        </w:rPr>
        <w:lastRenderedPageBreak/>
        <w:t xml:space="preserve">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5C094B" w:rsidRPr="005C094B" w:rsidRDefault="005C094B" w:rsidP="005C094B">
      <w:pPr>
        <w:pStyle w:val="aa"/>
        <w:numPr>
          <w:ilvl w:val="1"/>
          <w:numId w:val="13"/>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5C094B" w:rsidRPr="005C094B" w:rsidRDefault="005C094B" w:rsidP="005C094B">
      <w:pPr>
        <w:pStyle w:val="aa"/>
        <w:numPr>
          <w:ilvl w:val="1"/>
          <w:numId w:val="13"/>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5C094B" w:rsidRPr="005C094B" w:rsidRDefault="005C094B" w:rsidP="005C094B">
      <w:pPr>
        <w:pStyle w:val="aa"/>
        <w:tabs>
          <w:tab w:val="left" w:pos="0"/>
        </w:tabs>
        <w:spacing w:after="0" w:line="240" w:lineRule="auto"/>
        <w:ind w:left="539" w:firstLine="709"/>
        <w:rPr>
          <w:rFonts w:ascii="Times New Roman" w:hAnsi="Times New Roman"/>
          <w:sz w:val="28"/>
          <w:szCs w:val="28"/>
        </w:rPr>
      </w:pPr>
    </w:p>
    <w:p w:rsidR="005C094B" w:rsidRPr="005C094B" w:rsidRDefault="005C094B" w:rsidP="005C094B">
      <w:pPr>
        <w:pStyle w:val="90"/>
        <w:numPr>
          <w:ilvl w:val="0"/>
          <w:numId w:val="13"/>
        </w:numPr>
        <w:shd w:val="clear" w:color="auto" w:fill="auto"/>
        <w:tabs>
          <w:tab w:val="left" w:pos="0"/>
        </w:tabs>
        <w:spacing w:after="0" w:line="240" w:lineRule="auto"/>
        <w:ind w:left="0" w:firstLine="709"/>
        <w:rPr>
          <w:i w:val="0"/>
          <w:sz w:val="28"/>
          <w:szCs w:val="28"/>
        </w:rPr>
      </w:pPr>
      <w:r w:rsidRPr="005C094B">
        <w:rPr>
          <w:i w:val="0"/>
          <w:sz w:val="28"/>
          <w:szCs w:val="28"/>
        </w:rPr>
        <w:t xml:space="preserve"> Размер платы, взимаемой с заявителя при предоставлении Муниципальной услуги, и способы ее взимания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Муниципальная услуга предоставляется бесплатно.</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13</w:t>
      </w:r>
      <w:r w:rsidR="005C094B" w:rsidRPr="005C094B">
        <w:rPr>
          <w:rFonts w:ascii="Times New Roman" w:hAnsi="Times New Roman" w:cs="Times New Roman"/>
          <w:sz w:val="28"/>
          <w:szCs w:val="28"/>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E022BF" w:rsidP="005C094B">
      <w:pPr>
        <w:pStyle w:val="af8"/>
        <w:tabs>
          <w:tab w:val="left" w:pos="0"/>
        </w:tabs>
        <w:ind w:firstLine="709"/>
        <w:rPr>
          <w:szCs w:val="28"/>
        </w:rPr>
      </w:pPr>
      <w:r>
        <w:rPr>
          <w:szCs w:val="28"/>
        </w:rPr>
        <w:t>14</w:t>
      </w:r>
      <w:r w:rsidR="005C094B" w:rsidRPr="005C094B">
        <w:rPr>
          <w:szCs w:val="28"/>
        </w:rPr>
        <w:t>. Срок регистрации запроса Заявителя о предоставлении Муниципальной услуги</w:t>
      </w:r>
    </w:p>
    <w:p w:rsidR="005C094B" w:rsidRPr="005C094B" w:rsidRDefault="005C094B" w:rsidP="005C094B">
      <w:pPr>
        <w:pStyle w:val="af8"/>
        <w:tabs>
          <w:tab w:val="left" w:pos="0"/>
        </w:tabs>
        <w:ind w:firstLine="709"/>
        <w:rPr>
          <w:szCs w:val="28"/>
        </w:rPr>
      </w:pPr>
      <w:r w:rsidRPr="005C094B">
        <w:rPr>
          <w:szCs w:val="28"/>
        </w:rPr>
        <w:t>1</w:t>
      </w:r>
      <w:r w:rsidR="00E022BF">
        <w:rPr>
          <w:szCs w:val="28"/>
        </w:rPr>
        <w:t>4</w:t>
      </w:r>
      <w:r w:rsidRPr="005C094B">
        <w:rPr>
          <w:szCs w:val="28"/>
        </w:rPr>
        <w:t xml:space="preserve">.1. Запрос Заявителя о предоставлении Муниципальной услуги подлежит регистрации в день его поступления. </w:t>
      </w:r>
    </w:p>
    <w:p w:rsidR="005C094B" w:rsidRPr="005C094B" w:rsidRDefault="005C094B" w:rsidP="005C094B">
      <w:pPr>
        <w:pStyle w:val="af8"/>
        <w:tabs>
          <w:tab w:val="left" w:pos="0"/>
        </w:tabs>
        <w:ind w:firstLine="709"/>
        <w:rPr>
          <w:szCs w:val="28"/>
        </w:rPr>
      </w:pPr>
      <w:r w:rsidRPr="005C094B">
        <w:rPr>
          <w:szCs w:val="28"/>
        </w:rPr>
        <w:t>1</w:t>
      </w:r>
      <w:r w:rsidR="00E022BF">
        <w:rPr>
          <w:szCs w:val="28"/>
        </w:rPr>
        <w:t>4</w:t>
      </w:r>
      <w:r w:rsidRPr="005C094B">
        <w:rPr>
          <w:szCs w:val="28"/>
        </w:rPr>
        <w:t xml:space="preserve">.2.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5C094B" w:rsidRPr="005C094B" w:rsidRDefault="005C094B" w:rsidP="005C094B">
      <w:pPr>
        <w:pStyle w:val="af8"/>
        <w:tabs>
          <w:tab w:val="left" w:pos="0"/>
        </w:tabs>
        <w:ind w:firstLine="709"/>
        <w:rPr>
          <w:szCs w:val="28"/>
        </w:rPr>
      </w:pPr>
      <w:r w:rsidRPr="005C094B">
        <w:rPr>
          <w:szCs w:val="28"/>
        </w:rPr>
        <w:t>1</w:t>
      </w:r>
      <w:r w:rsidR="00E022BF">
        <w:rPr>
          <w:szCs w:val="28"/>
        </w:rPr>
        <w:t>4</w:t>
      </w:r>
      <w:r w:rsidRPr="005C094B">
        <w:rPr>
          <w:szCs w:val="28"/>
        </w:rPr>
        <w:t>.3. В случае поступления заявления в выходной (праздничный) день его регистрация осуществляется в первый следующий за ним рабочий день.</w:t>
      </w: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t>1</w:t>
      </w:r>
      <w:r w:rsidR="00E022BF">
        <w:rPr>
          <w:i w:val="0"/>
          <w:sz w:val="28"/>
          <w:szCs w:val="28"/>
        </w:rPr>
        <w:t>4</w:t>
      </w:r>
      <w:r w:rsidRPr="005C094B">
        <w:rPr>
          <w:i w:val="0"/>
          <w:sz w:val="28"/>
          <w:szCs w:val="28"/>
        </w:rPr>
        <w:t>.4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5C094B" w:rsidRPr="005C094B" w:rsidRDefault="00E022BF" w:rsidP="00E022BF">
      <w:pPr>
        <w:pStyle w:val="25"/>
        <w:shd w:val="clear" w:color="auto" w:fill="auto"/>
        <w:tabs>
          <w:tab w:val="left" w:pos="0"/>
        </w:tabs>
        <w:spacing w:before="0" w:after="0" w:line="240" w:lineRule="auto"/>
        <w:ind w:left="709" w:firstLine="0"/>
        <w:rPr>
          <w:sz w:val="28"/>
          <w:szCs w:val="28"/>
        </w:rPr>
      </w:pPr>
      <w:r>
        <w:rPr>
          <w:sz w:val="28"/>
          <w:szCs w:val="28"/>
        </w:rPr>
        <w:t xml:space="preserve">14.4.1. </w:t>
      </w:r>
      <w:r w:rsidR="005C094B" w:rsidRPr="005C094B">
        <w:rPr>
          <w:sz w:val="28"/>
          <w:szCs w:val="28"/>
        </w:rPr>
        <w:t>Услуги, необходимые и обязательные для предоставления Муниципальной услуги, отсутствуют.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1</w:t>
      </w:r>
      <w:r w:rsidR="00E022BF">
        <w:rPr>
          <w:i w:val="0"/>
          <w:sz w:val="28"/>
          <w:szCs w:val="28"/>
        </w:rPr>
        <w:t>5</w:t>
      </w:r>
      <w:r w:rsidRPr="005C094B">
        <w:rPr>
          <w:i w:val="0"/>
          <w:sz w:val="28"/>
          <w:szCs w:val="28"/>
        </w:rPr>
        <w:t>. Требования к помещениям, в которых предоставляется Муниципальная услуга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C094B">
        <w:rPr>
          <w:rFonts w:ascii="Times New Roman" w:hAnsi="Times New Roman" w:cs="Times New Roman"/>
          <w:sz w:val="28"/>
          <w:szCs w:val="28"/>
          <w:lang w:val="en-US"/>
        </w:rPr>
        <w:t>I</w:t>
      </w:r>
      <w:r w:rsidRPr="005C094B">
        <w:rPr>
          <w:rFonts w:ascii="Times New Roman" w:hAnsi="Times New Roman" w:cs="Times New Roman"/>
          <w:sz w:val="28"/>
          <w:szCs w:val="28"/>
        </w:rPr>
        <w:t xml:space="preserve">, II групп, а также инвалидами </w:t>
      </w:r>
      <w:r w:rsidRPr="005C094B">
        <w:rPr>
          <w:rFonts w:ascii="Times New Roman" w:hAnsi="Times New Roman" w:cs="Times New Roman"/>
          <w:sz w:val="28"/>
          <w:szCs w:val="28"/>
          <w:lang w:val="en-US"/>
        </w:rPr>
        <w:t>III</w:t>
      </w:r>
      <w:r w:rsidRPr="005C094B">
        <w:rPr>
          <w:rFonts w:ascii="Times New Roman" w:hAnsi="Times New Roman" w:cs="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5C094B">
        <w:rPr>
          <w:rFonts w:ascii="Times New Roman" w:hAnsi="Times New Roman" w:cs="Times New Roman"/>
          <w:sz w:val="28"/>
          <w:szCs w:val="28"/>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наименование;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местонахождение и юридический адрес;</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режим работы;</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график приема;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номера телефонов для справок.</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Помещения, в которых предоставляется Муниципальная услуга, оснащаются: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противопожарной системой и средствами пожаротушения;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системой оповещения о возникновении чрезвычайной ситуации;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средствами оказания первой медицинской помощи;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туалетными комнатами для посетителей.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номера кабинета и наименования отдела;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графика приема Заявителей.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C094B" w:rsidRPr="005C094B" w:rsidRDefault="005C094B" w:rsidP="005C094B">
      <w:pPr>
        <w:pStyle w:val="12"/>
        <w:tabs>
          <w:tab w:val="left" w:pos="0"/>
        </w:tabs>
        <w:ind w:firstLine="709"/>
        <w:rPr>
          <w:rFonts w:cs="Times New Roman"/>
          <w:color w:val="auto"/>
          <w:szCs w:val="28"/>
        </w:rPr>
      </w:pPr>
      <w:r w:rsidRPr="005C094B">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C094B" w:rsidRPr="005C094B" w:rsidRDefault="005C094B" w:rsidP="005C094B">
      <w:pPr>
        <w:pStyle w:val="25"/>
        <w:shd w:val="clear" w:color="auto" w:fill="auto"/>
        <w:tabs>
          <w:tab w:val="left" w:pos="0"/>
          <w:tab w:val="left" w:pos="972"/>
        </w:tabs>
        <w:spacing w:before="0" w:after="0" w:line="240" w:lineRule="auto"/>
        <w:ind w:firstLine="709"/>
        <w:rPr>
          <w:sz w:val="28"/>
          <w:szCs w:val="28"/>
        </w:rPr>
      </w:pPr>
    </w:p>
    <w:p w:rsidR="005C094B" w:rsidRPr="005C094B" w:rsidRDefault="00E022BF" w:rsidP="005C094B">
      <w:pPr>
        <w:pStyle w:val="90"/>
        <w:shd w:val="clear" w:color="auto" w:fill="auto"/>
        <w:tabs>
          <w:tab w:val="left" w:pos="0"/>
        </w:tabs>
        <w:spacing w:after="0" w:line="240" w:lineRule="auto"/>
        <w:ind w:firstLine="709"/>
        <w:rPr>
          <w:i w:val="0"/>
          <w:sz w:val="28"/>
          <w:szCs w:val="28"/>
        </w:rPr>
      </w:pPr>
      <w:r>
        <w:rPr>
          <w:i w:val="0"/>
          <w:sz w:val="28"/>
          <w:szCs w:val="28"/>
        </w:rPr>
        <w:t>16</w:t>
      </w:r>
      <w:r w:rsidR="005C094B" w:rsidRPr="005C094B">
        <w:rPr>
          <w:i w:val="0"/>
          <w:sz w:val="28"/>
          <w:szCs w:val="28"/>
        </w:rPr>
        <w:t>. Показатели качества и доступности Муниципальной услуги</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w:t>
      </w:r>
      <w:r w:rsidR="00E022BF">
        <w:rPr>
          <w:rFonts w:ascii="Times New Roman" w:hAnsi="Times New Roman" w:cs="Times New Roman"/>
          <w:sz w:val="28"/>
          <w:szCs w:val="28"/>
        </w:rPr>
        <w:t>6</w:t>
      </w:r>
      <w:r w:rsidRPr="005C094B">
        <w:rPr>
          <w:rFonts w:ascii="Times New Roman" w:hAnsi="Times New Roman" w:cs="Times New Roman"/>
          <w:sz w:val="28"/>
          <w:szCs w:val="28"/>
        </w:rPr>
        <w:t xml:space="preserve">.1. Оценка доступности и качества предоставления Муниципальной услуги </w:t>
      </w:r>
      <w:r w:rsidRPr="005C094B">
        <w:rPr>
          <w:rFonts w:ascii="Times New Roman" w:hAnsi="Times New Roman" w:cs="Times New Roman"/>
          <w:sz w:val="28"/>
          <w:szCs w:val="28"/>
        </w:rPr>
        <w:lastRenderedPageBreak/>
        <w:t>должна осуществляться по следующим показателям: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возможность выбора Заявителем форм предоставления Муниципальной услуги;</w:t>
      </w:r>
    </w:p>
    <w:p w:rsidR="005C094B" w:rsidRPr="005C094B" w:rsidRDefault="005C094B" w:rsidP="005C094B">
      <w:pPr>
        <w:tabs>
          <w:tab w:val="left" w:pos="0"/>
          <w:tab w:val="left" w:pos="1013"/>
        </w:tabs>
        <w:ind w:firstLine="709"/>
        <w:jc w:val="both"/>
        <w:rPr>
          <w:rFonts w:ascii="Times New Roman" w:hAnsi="Times New Roman" w:cs="Times New Roman"/>
          <w:spacing w:val="7"/>
          <w:sz w:val="28"/>
          <w:szCs w:val="28"/>
          <w:lang w:eastAsia="en-US"/>
        </w:rPr>
      </w:pPr>
      <w:r w:rsidRPr="005C094B">
        <w:rPr>
          <w:rFonts w:ascii="Times New Roman" w:hAnsi="Times New Roman" w:cs="Times New Roman"/>
          <w:sz w:val="28"/>
          <w:szCs w:val="28"/>
        </w:rPr>
        <w:t xml:space="preserve">в) </w:t>
      </w:r>
      <w:r w:rsidRPr="005C094B">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16</w:t>
      </w:r>
      <w:r w:rsidR="005C094B" w:rsidRPr="005C094B">
        <w:rPr>
          <w:rFonts w:ascii="Times New Roman" w:hAnsi="Times New Roman" w:cs="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E022BF" w:rsidP="005C094B">
      <w:pPr>
        <w:pStyle w:val="90"/>
        <w:shd w:val="clear" w:color="auto" w:fill="auto"/>
        <w:tabs>
          <w:tab w:val="left" w:pos="0"/>
        </w:tabs>
        <w:spacing w:after="0" w:line="240" w:lineRule="auto"/>
        <w:ind w:firstLine="709"/>
        <w:rPr>
          <w:i w:val="0"/>
          <w:sz w:val="28"/>
          <w:szCs w:val="28"/>
        </w:rPr>
      </w:pPr>
      <w:r>
        <w:rPr>
          <w:i w:val="0"/>
          <w:sz w:val="28"/>
          <w:szCs w:val="28"/>
        </w:rPr>
        <w:lastRenderedPageBreak/>
        <w:t>17</w:t>
      </w:r>
      <w:r w:rsidR="005C094B" w:rsidRPr="005C094B">
        <w:rPr>
          <w:i w:val="0"/>
          <w:sz w:val="28"/>
          <w:szCs w:val="28"/>
        </w:rPr>
        <w:t>.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17</w:t>
      </w:r>
      <w:r w:rsidR="005C094B" w:rsidRPr="005C094B">
        <w:rPr>
          <w:rFonts w:ascii="Times New Roman" w:hAnsi="Times New Roman" w:cs="Times New Roman"/>
          <w:sz w:val="28"/>
          <w:szCs w:val="28"/>
        </w:rPr>
        <w:t xml:space="preserve">.1. Услуг, необходимых и обязательных для предоставления данной Муниципальной услуги, не имеется. </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17</w:t>
      </w:r>
      <w:r w:rsidR="005C094B" w:rsidRPr="005C094B">
        <w:rPr>
          <w:rFonts w:ascii="Times New Roman" w:hAnsi="Times New Roman" w:cs="Times New Roman"/>
          <w:sz w:val="28"/>
          <w:szCs w:val="28"/>
        </w:rPr>
        <w:t>.2.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17</w:t>
      </w:r>
      <w:r w:rsidR="005C094B" w:rsidRPr="005C094B">
        <w:rPr>
          <w:rFonts w:ascii="Times New Roman" w:hAnsi="Times New Roman" w:cs="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17</w:t>
      </w:r>
      <w:r w:rsidR="005C094B" w:rsidRPr="005C094B">
        <w:rPr>
          <w:rFonts w:ascii="Times New Roman" w:hAnsi="Times New Roman" w:cs="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w:t>
      </w:r>
      <w:r w:rsidR="00E022BF">
        <w:rPr>
          <w:rFonts w:ascii="Times New Roman" w:hAnsi="Times New Roman" w:cs="Times New Roman"/>
          <w:sz w:val="28"/>
          <w:szCs w:val="28"/>
        </w:rPr>
        <w:t>7</w:t>
      </w:r>
      <w:r w:rsidRPr="005C094B">
        <w:rPr>
          <w:rFonts w:ascii="Times New Roman" w:hAnsi="Times New Roman" w:cs="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случае направления заявления посредством ЕПГУ,</w:t>
      </w:r>
      <w:r w:rsidRPr="005C094B">
        <w:rPr>
          <w:rFonts w:ascii="Times New Roman" w:eastAsia="Calibri" w:hAnsi="Times New Roman" w:cs="Times New Roman"/>
          <w:sz w:val="28"/>
          <w:szCs w:val="28"/>
          <w:lang w:eastAsia="en-US"/>
        </w:rPr>
        <w:t xml:space="preserve"> РПГУ ре</w:t>
      </w:r>
      <w:r w:rsidRPr="005C094B">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w:t>
      </w:r>
      <w:r w:rsidR="00E022BF">
        <w:rPr>
          <w:rFonts w:ascii="Times New Roman" w:hAnsi="Times New Roman" w:cs="Times New Roman"/>
          <w:sz w:val="28"/>
          <w:szCs w:val="28"/>
        </w:rPr>
        <w:t>7</w:t>
      </w:r>
      <w:r w:rsidRPr="005C094B">
        <w:rPr>
          <w:rFonts w:ascii="Times New Roman" w:hAnsi="Times New Roman" w:cs="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Электронные документы представляются в следующих форматах:</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w:t>
      </w:r>
      <w:r w:rsidRPr="005C094B">
        <w:rPr>
          <w:rFonts w:ascii="Times New Roman" w:hAnsi="Times New Roman" w:cs="Times New Roman"/>
          <w:sz w:val="28"/>
          <w:szCs w:val="28"/>
          <w:lang w:val="en-US"/>
        </w:rPr>
        <w:t>xml</w:t>
      </w:r>
      <w:r w:rsidRPr="005C094B">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C094B">
        <w:rPr>
          <w:rFonts w:ascii="Times New Roman" w:hAnsi="Times New Roman" w:cs="Times New Roman"/>
          <w:sz w:val="28"/>
          <w:szCs w:val="28"/>
          <w:lang w:val="en-US"/>
        </w:rPr>
        <w:lastRenderedPageBreak/>
        <w:t>xml</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б) </w:t>
      </w:r>
      <w:r w:rsidRPr="005C094B">
        <w:rPr>
          <w:rFonts w:ascii="Times New Roman" w:hAnsi="Times New Roman" w:cs="Times New Roman"/>
          <w:sz w:val="28"/>
          <w:szCs w:val="28"/>
          <w:lang w:val="en-US"/>
        </w:rPr>
        <w:t>doc</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docx</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odt</w:t>
      </w:r>
      <w:r w:rsidRPr="005C094B">
        <w:rPr>
          <w:rFonts w:ascii="Times New Roman" w:hAnsi="Times New Roman" w:cs="Times New Roman"/>
          <w:sz w:val="28"/>
          <w:szCs w:val="28"/>
        </w:rPr>
        <w:t xml:space="preserve"> - для документов с текстовым содержанием, не включающим формулы;</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w:t>
      </w:r>
      <w:r w:rsidRPr="005C094B">
        <w:rPr>
          <w:rFonts w:ascii="Times New Roman" w:hAnsi="Times New Roman" w:cs="Times New Roman"/>
          <w:sz w:val="28"/>
          <w:szCs w:val="28"/>
          <w:lang w:val="en-US"/>
        </w:rPr>
        <w:t>pdf</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jpg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jpeg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png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bmp</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tiff</w:t>
      </w:r>
      <w:r w:rsidRPr="005C094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 </w:t>
      </w:r>
      <w:r w:rsidRPr="005C094B">
        <w:rPr>
          <w:rFonts w:ascii="Times New Roman" w:hAnsi="Times New Roman" w:cs="Times New Roman"/>
          <w:sz w:val="28"/>
          <w:szCs w:val="28"/>
          <w:lang w:val="en-US"/>
        </w:rPr>
        <w:t>zip</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rar</w:t>
      </w:r>
      <w:r w:rsidRPr="005C094B">
        <w:rPr>
          <w:rFonts w:ascii="Times New Roman" w:hAnsi="Times New Roman" w:cs="Times New Roman"/>
          <w:sz w:val="28"/>
          <w:szCs w:val="28"/>
        </w:rPr>
        <w:t xml:space="preserve"> для сжатых документов в один файл;</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 </w:t>
      </w:r>
      <w:r w:rsidRPr="005C094B">
        <w:rPr>
          <w:rFonts w:ascii="Times New Roman" w:hAnsi="Times New Roman" w:cs="Times New Roman"/>
          <w:sz w:val="28"/>
          <w:szCs w:val="28"/>
          <w:lang w:val="en-US"/>
        </w:rPr>
        <w:t>sig</w:t>
      </w:r>
      <w:r w:rsidRPr="005C094B">
        <w:rPr>
          <w:rFonts w:ascii="Times New Roman" w:hAnsi="Times New Roman" w:cs="Times New Roman"/>
          <w:sz w:val="28"/>
          <w:szCs w:val="28"/>
        </w:rPr>
        <w:t xml:space="preserve"> для открепленной усиленной квалифицированной электронной подписи.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w:t>
      </w:r>
      <w:r w:rsidR="00E022BF">
        <w:rPr>
          <w:rFonts w:ascii="Times New Roman" w:hAnsi="Times New Roman" w:cs="Times New Roman"/>
          <w:sz w:val="28"/>
          <w:szCs w:val="28"/>
        </w:rPr>
        <w:t>7</w:t>
      </w:r>
      <w:r w:rsidRPr="005C094B">
        <w:rPr>
          <w:rFonts w:ascii="Times New Roman" w:hAnsi="Times New Roman" w:cs="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C094B">
        <w:rPr>
          <w:rFonts w:ascii="Times New Roman" w:hAnsi="Times New Roman" w:cs="Times New Roman"/>
          <w:sz w:val="28"/>
          <w:szCs w:val="28"/>
          <w:lang w:val="en-US"/>
        </w:rPr>
        <w:t>dpi</w:t>
      </w:r>
      <w:r w:rsidRPr="005C094B">
        <w:rPr>
          <w:rFonts w:ascii="Times New Roman" w:hAnsi="Times New Roman" w:cs="Times New Roman"/>
          <w:sz w:val="28"/>
          <w:szCs w:val="28"/>
        </w:rPr>
        <w:t xml:space="preserve"> (масштаб 1:1) с использованием следующих режимов: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17</w:t>
      </w:r>
      <w:r w:rsidR="005C094B" w:rsidRPr="005C094B">
        <w:rPr>
          <w:rFonts w:ascii="Times New Roman" w:hAnsi="Times New Roman" w:cs="Times New Roman"/>
          <w:sz w:val="28"/>
          <w:szCs w:val="28"/>
        </w:rPr>
        <w:t>.8. Электронные документы должны обеспечивать: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возможность идентифицировать документ и количество листов в документе;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содержать оглавление, соответствующее их смыслу и содержанию;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17</w:t>
      </w:r>
      <w:r w:rsidR="005C094B" w:rsidRPr="005C094B">
        <w:rPr>
          <w:rFonts w:ascii="Times New Roman" w:hAnsi="Times New Roman" w:cs="Times New Roman"/>
          <w:sz w:val="28"/>
          <w:szCs w:val="28"/>
        </w:rPr>
        <w:t xml:space="preserve">.9. Документы, подлежащие представлению в форматах </w:t>
      </w:r>
      <w:r w:rsidR="005C094B" w:rsidRPr="005C094B">
        <w:rPr>
          <w:rFonts w:ascii="Times New Roman" w:hAnsi="Times New Roman" w:cs="Times New Roman"/>
          <w:sz w:val="28"/>
          <w:szCs w:val="28"/>
          <w:lang w:val="en-US"/>
        </w:rPr>
        <w:t>xls</w:t>
      </w:r>
      <w:r w:rsidR="005C094B" w:rsidRPr="005C094B">
        <w:rPr>
          <w:rFonts w:ascii="Times New Roman" w:hAnsi="Times New Roman" w:cs="Times New Roman"/>
          <w:sz w:val="28"/>
          <w:szCs w:val="28"/>
        </w:rPr>
        <w:t xml:space="preserve">, </w:t>
      </w:r>
      <w:r w:rsidR="005C094B" w:rsidRPr="005C094B">
        <w:rPr>
          <w:rStyle w:val="85pt0pt"/>
          <w:rFonts w:eastAsia="Arial Unicode MS"/>
          <w:color w:val="auto"/>
          <w:sz w:val="28"/>
          <w:szCs w:val="28"/>
        </w:rPr>
        <w:t>xlIsx</w:t>
      </w:r>
      <w:r w:rsidR="005C094B" w:rsidRPr="005C094B">
        <w:rPr>
          <w:rFonts w:ascii="Times New Roman" w:hAnsi="Times New Roman" w:cs="Times New Roman"/>
          <w:sz w:val="28"/>
          <w:szCs w:val="28"/>
        </w:rPr>
        <w:t xml:space="preserve">или </w:t>
      </w:r>
      <w:r w:rsidR="005C094B" w:rsidRPr="005C094B">
        <w:rPr>
          <w:rFonts w:ascii="Times New Roman" w:hAnsi="Times New Roman" w:cs="Times New Roman"/>
          <w:sz w:val="28"/>
          <w:szCs w:val="28"/>
          <w:lang w:val="en-US"/>
        </w:rPr>
        <w:t>ods</w:t>
      </w:r>
      <w:r w:rsidR="005C094B" w:rsidRPr="005C094B">
        <w:rPr>
          <w:rFonts w:ascii="Times New Roman" w:hAnsi="Times New Roman" w:cs="Times New Roman"/>
          <w:sz w:val="28"/>
          <w:szCs w:val="28"/>
        </w:rPr>
        <w:t>, формируются в виде отдельного электронного документа.</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17</w:t>
      </w:r>
      <w:r w:rsidR="005C094B" w:rsidRPr="005C094B">
        <w:rPr>
          <w:rFonts w:ascii="Times New Roman" w:hAnsi="Times New Roman" w:cs="Times New Roman"/>
          <w:sz w:val="28"/>
          <w:szCs w:val="28"/>
        </w:rPr>
        <w:t xml:space="preserve">.10. Информационными системами, используемыми для предоставления Муниципальной услуги, являются: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w:t>
      </w:r>
      <w:r w:rsidRPr="005C094B">
        <w:rPr>
          <w:rFonts w:ascii="Times New Roman" w:eastAsia="Calibri" w:hAnsi="Times New Roman" w:cs="Times New Roman"/>
          <w:sz w:val="28"/>
          <w:szCs w:val="28"/>
          <w:lang w:eastAsia="en-US"/>
        </w:rPr>
        <w:lastRenderedPageBreak/>
        <w:t xml:space="preserve">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C094B" w:rsidRPr="005C094B" w:rsidRDefault="00E022BF" w:rsidP="005C094B">
      <w:pPr>
        <w:tabs>
          <w:tab w:val="left" w:pos="0"/>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en-US"/>
        </w:rPr>
        <w:t>17</w:t>
      </w:r>
      <w:r w:rsidR="005C094B" w:rsidRPr="005C094B">
        <w:rPr>
          <w:rFonts w:ascii="Times New Roman" w:eastAsia="Calibri" w:hAnsi="Times New Roman" w:cs="Times New Roman"/>
          <w:sz w:val="28"/>
          <w:szCs w:val="28"/>
          <w:lang w:eastAsia="en-US"/>
        </w:rPr>
        <w:t xml:space="preserve">.11. </w:t>
      </w:r>
      <w:r w:rsidR="005C094B" w:rsidRPr="005C094B">
        <w:rPr>
          <w:rFonts w:ascii="Times New Roman" w:eastAsia="Calibri" w:hAnsi="Times New Roman" w:cs="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E022BF" w:rsidP="005C094B">
      <w:pPr>
        <w:pStyle w:val="90"/>
        <w:shd w:val="clear" w:color="auto" w:fill="auto"/>
        <w:tabs>
          <w:tab w:val="left" w:pos="0"/>
          <w:tab w:val="left" w:pos="1134"/>
        </w:tabs>
        <w:spacing w:after="0" w:line="240" w:lineRule="auto"/>
        <w:ind w:firstLine="709"/>
        <w:rPr>
          <w:i w:val="0"/>
          <w:sz w:val="28"/>
          <w:szCs w:val="28"/>
        </w:rPr>
      </w:pPr>
      <w:r>
        <w:rPr>
          <w:i w:val="0"/>
          <w:sz w:val="28"/>
          <w:szCs w:val="28"/>
        </w:rPr>
        <w:t>18</w:t>
      </w:r>
      <w:r w:rsidR="005C094B" w:rsidRPr="005C094B">
        <w:rPr>
          <w:i w:val="0"/>
          <w:sz w:val="28"/>
          <w:szCs w:val="28"/>
        </w:rPr>
        <w:t>. Требования к организации предоставления Муниципальной услуги в МФЦ</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18</w:t>
      </w:r>
      <w:r w:rsidR="005C094B" w:rsidRPr="005C094B">
        <w:rPr>
          <w:rFonts w:ascii="Times New Roman" w:hAnsi="Times New Roman" w:cs="Times New Roman"/>
          <w:sz w:val="28"/>
          <w:szCs w:val="28"/>
        </w:rPr>
        <w:t>.1.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18</w:t>
      </w:r>
      <w:r w:rsidR="005C094B" w:rsidRPr="005C094B">
        <w:rPr>
          <w:rFonts w:ascii="Times New Roman" w:hAnsi="Times New Roman" w:cs="Times New Roman"/>
          <w:sz w:val="28"/>
          <w:szCs w:val="28"/>
        </w:rPr>
        <w:t>.2 МФЦ осуществляет: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выдачу заявителю результата предоставления Муниципальной услуги на бумажном носителе.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w:t>
      </w:r>
      <w:r w:rsidR="00E022BF">
        <w:rPr>
          <w:rFonts w:ascii="Times New Roman" w:hAnsi="Times New Roman" w:cs="Times New Roman"/>
          <w:sz w:val="28"/>
          <w:szCs w:val="28"/>
        </w:rPr>
        <w:t>8</w:t>
      </w:r>
      <w:r w:rsidRPr="005C094B">
        <w:rPr>
          <w:rFonts w:ascii="Times New Roman" w:hAnsi="Times New Roman" w:cs="Times New Roman"/>
          <w:sz w:val="28"/>
          <w:szCs w:val="28"/>
        </w:rPr>
        <w:t>.3. Информирование Заявителя в МФЦ осуществляется следующими способами: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путем размещения информации на официальных сайтах и информационных стендах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w:t>
      </w:r>
      <w:r w:rsidR="00E022BF">
        <w:rPr>
          <w:rFonts w:ascii="Times New Roman" w:hAnsi="Times New Roman" w:cs="Times New Roman"/>
          <w:sz w:val="28"/>
          <w:szCs w:val="28"/>
        </w:rPr>
        <w:t>8</w:t>
      </w:r>
      <w:r w:rsidRPr="005C094B">
        <w:rPr>
          <w:rFonts w:ascii="Times New Roman" w:hAnsi="Times New Roman" w:cs="Times New Roman"/>
          <w:sz w:val="28"/>
          <w:szCs w:val="28"/>
        </w:rPr>
        <w:t xml:space="preserve">.4.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w:t>
      </w:r>
      <w:r w:rsidR="00E022BF">
        <w:rPr>
          <w:rFonts w:ascii="Times New Roman" w:hAnsi="Times New Roman" w:cs="Times New Roman"/>
          <w:sz w:val="28"/>
          <w:szCs w:val="28"/>
        </w:rPr>
        <w:t>8</w:t>
      </w:r>
      <w:r w:rsidRPr="005C094B">
        <w:rPr>
          <w:rFonts w:ascii="Times New Roman" w:hAnsi="Times New Roman" w:cs="Times New Roman"/>
          <w:sz w:val="28"/>
          <w:szCs w:val="28"/>
        </w:rPr>
        <w:t>.5.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изложить обращение в письменной форме (ответ направляется заявителю в соответствии со способом, указанным в обращении);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назначить другое время для консультаций.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C094B" w:rsidRPr="005C094B" w:rsidRDefault="00E022BF" w:rsidP="005C094B">
      <w:pPr>
        <w:tabs>
          <w:tab w:val="left" w:pos="0"/>
        </w:tabs>
        <w:ind w:firstLine="709"/>
        <w:jc w:val="both"/>
        <w:rPr>
          <w:rFonts w:ascii="Times New Roman" w:eastAsia="Calibri" w:hAnsi="Times New Roman" w:cs="Times New Roman"/>
          <w:sz w:val="28"/>
          <w:szCs w:val="28"/>
        </w:rPr>
      </w:pPr>
      <w:r>
        <w:rPr>
          <w:rFonts w:ascii="Times New Roman" w:hAnsi="Times New Roman" w:cs="Times New Roman"/>
          <w:sz w:val="28"/>
          <w:szCs w:val="28"/>
        </w:rPr>
        <w:t>18</w:t>
      </w:r>
      <w:r w:rsidR="005C094B" w:rsidRPr="005C094B">
        <w:rPr>
          <w:rFonts w:ascii="Times New Roman" w:hAnsi="Times New Roman" w:cs="Times New Roman"/>
          <w:sz w:val="28"/>
          <w:szCs w:val="28"/>
        </w:rPr>
        <w:t xml:space="preserve">.6. </w:t>
      </w:r>
      <w:r w:rsidR="005C094B" w:rsidRPr="005C094B">
        <w:rPr>
          <w:rFonts w:ascii="Times New Roman" w:eastAsia="Calibri"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w:t>
      </w:r>
      <w:r w:rsidR="005C094B" w:rsidRPr="005C094B">
        <w:rPr>
          <w:rFonts w:ascii="Times New Roman" w:eastAsia="Calibri" w:hAnsi="Times New Roman" w:cs="Times New Roman"/>
          <w:sz w:val="28"/>
          <w:szCs w:val="28"/>
        </w:rPr>
        <w:lastRenderedPageBreak/>
        <w:t>государственных и муниципальных услуг, Регионального портала.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1</w:t>
      </w:r>
      <w:r w:rsidR="00E022BF">
        <w:rPr>
          <w:rFonts w:ascii="Times New Roman" w:hAnsi="Times New Roman" w:cs="Times New Roman"/>
          <w:sz w:val="28"/>
          <w:szCs w:val="28"/>
        </w:rPr>
        <w:t>8</w:t>
      </w:r>
      <w:r w:rsidRPr="005C094B">
        <w:rPr>
          <w:rFonts w:ascii="Times New Roman" w:hAnsi="Times New Roman" w:cs="Times New Roman"/>
          <w:sz w:val="28"/>
          <w:szCs w:val="28"/>
        </w:rPr>
        <w:t xml:space="preserve">.7. </w:t>
      </w:r>
      <w:r w:rsidRPr="005C094B">
        <w:rPr>
          <w:rFonts w:ascii="Times New Roman" w:eastAsia="Calibr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заявление и документы в МФЦ, результат Муниципальной услуги Заявитель получает в МФЦ;</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w:t>
      </w:r>
      <w:r w:rsidR="00E022BF">
        <w:rPr>
          <w:rFonts w:ascii="Times New Roman" w:hAnsi="Times New Roman" w:cs="Times New Roman"/>
          <w:sz w:val="28"/>
          <w:szCs w:val="28"/>
        </w:rPr>
        <w:t>8</w:t>
      </w:r>
      <w:r w:rsidRPr="005C094B">
        <w:rPr>
          <w:rFonts w:ascii="Times New Roman" w:hAnsi="Times New Roman" w:cs="Times New Roman"/>
          <w:sz w:val="28"/>
          <w:szCs w:val="28"/>
        </w:rPr>
        <w:t xml:space="preserve">.8.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C094B">
        <w:rPr>
          <w:rStyle w:val="0pt0"/>
          <w:rFonts w:eastAsia="Arial Unicode MS"/>
          <w:color w:val="auto"/>
          <w:sz w:val="28"/>
          <w:szCs w:val="28"/>
        </w:rPr>
        <w:t>самоуправления».</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18</w:t>
      </w:r>
      <w:r w:rsidR="005C094B" w:rsidRPr="005C094B">
        <w:rPr>
          <w:rFonts w:ascii="Times New Roman" w:hAnsi="Times New Roman" w:cs="Times New Roman"/>
          <w:sz w:val="28"/>
          <w:szCs w:val="28"/>
        </w:rPr>
        <w:t xml:space="preserve">.9.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18</w:t>
      </w:r>
      <w:r w:rsidR="005C094B" w:rsidRPr="005C094B">
        <w:rPr>
          <w:rFonts w:ascii="Times New Roman" w:hAnsi="Times New Roman" w:cs="Times New Roman"/>
          <w:sz w:val="28"/>
          <w:szCs w:val="28"/>
        </w:rPr>
        <w:t>.10. Работник МФЦ осуществляет следующие действия: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проверяет полномочия представителя Заявителя (в случае обращения представителя заявителя);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выдает документы Заявителю, при необходимости запрашивает у заявителя подписи за каждый выданный документ.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24"/>
        <w:numPr>
          <w:ilvl w:val="0"/>
          <w:numId w:val="11"/>
        </w:numPr>
        <w:shd w:val="clear" w:color="auto" w:fill="auto"/>
        <w:tabs>
          <w:tab w:val="left" w:pos="0"/>
          <w:tab w:val="left" w:pos="1708"/>
        </w:tabs>
        <w:spacing w:after="0" w:line="240" w:lineRule="auto"/>
        <w:ind w:firstLine="709"/>
        <w:outlineLvl w:val="9"/>
        <w:rPr>
          <w:b w:val="0"/>
          <w:sz w:val="28"/>
          <w:szCs w:val="28"/>
        </w:rPr>
      </w:pPr>
      <w:bookmarkStart w:id="4" w:name="bookmark1"/>
      <w:r w:rsidRPr="005C094B">
        <w:rPr>
          <w:b w:val="0"/>
          <w:sz w:val="28"/>
          <w:szCs w:val="28"/>
        </w:rPr>
        <w:lastRenderedPageBreak/>
        <w:t>Состав, последовательность и сроки выполнения административных процедур, требования к порядку их выполнения</w:t>
      </w:r>
      <w:bookmarkEnd w:id="4"/>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E022BF" w:rsidP="005C094B">
      <w:pPr>
        <w:tabs>
          <w:tab w:val="left" w:pos="0"/>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19</w:t>
      </w:r>
      <w:r w:rsidR="005C094B" w:rsidRPr="005C094B">
        <w:rPr>
          <w:rFonts w:ascii="Times New Roman" w:hAnsi="Times New Roman" w:cs="Times New Roman"/>
          <w:sz w:val="28"/>
          <w:szCs w:val="28"/>
        </w:rPr>
        <w:t>. Перечень вариантов предоставления Муниципальной услуги:</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Вариант 3. 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p>
    <w:p w:rsidR="005C094B" w:rsidRPr="005C094B" w:rsidRDefault="00E022BF" w:rsidP="005C094B">
      <w:pPr>
        <w:pStyle w:val="ConsPlusTitle"/>
        <w:tabs>
          <w:tab w:val="left" w:pos="0"/>
        </w:tabs>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20</w:t>
      </w:r>
      <w:r w:rsidR="005C094B" w:rsidRPr="005C094B">
        <w:rPr>
          <w:rFonts w:ascii="Times New Roman" w:hAnsi="Times New Roman" w:cs="Times New Roman"/>
          <w:b w:val="0"/>
          <w:sz w:val="28"/>
          <w:szCs w:val="28"/>
        </w:rPr>
        <w:t>. Исчерпывающий перечень административных процедур для каждого варианта предоставления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5C094B" w:rsidRPr="005C094B" w:rsidRDefault="00E022BF" w:rsidP="005C094B">
      <w:pPr>
        <w:pStyle w:val="ConsPlusNormal"/>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5C094B" w:rsidRPr="005C094B">
        <w:rPr>
          <w:rFonts w:ascii="Times New Roman" w:hAnsi="Times New Roman" w:cs="Times New Roman"/>
          <w:sz w:val="28"/>
          <w:szCs w:val="28"/>
        </w:rPr>
        <w:t xml:space="preserve">.1. Прием и регистрация ходатайства об установлении публичного сервитута с приложенными к нему документами; </w:t>
      </w:r>
    </w:p>
    <w:p w:rsidR="005C094B" w:rsidRPr="005C094B" w:rsidRDefault="00E022BF" w:rsidP="005C094B">
      <w:pPr>
        <w:pStyle w:val="ConsPlusNormal"/>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5C094B" w:rsidRPr="005C094B">
        <w:rPr>
          <w:rFonts w:ascii="Times New Roman" w:hAnsi="Times New Roman" w:cs="Times New Roman"/>
          <w:sz w:val="28"/>
          <w:szCs w:val="28"/>
        </w:rPr>
        <w:t xml:space="preserve">.2. Формирование и направление межведомственных запросов; </w:t>
      </w:r>
    </w:p>
    <w:p w:rsidR="005C094B" w:rsidRPr="005C094B" w:rsidRDefault="00E022BF" w:rsidP="005C094B">
      <w:pPr>
        <w:pStyle w:val="ConsPlusNormal"/>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5C094B" w:rsidRPr="005C094B">
        <w:rPr>
          <w:rFonts w:ascii="Times New Roman" w:hAnsi="Times New Roman" w:cs="Times New Roman"/>
          <w:sz w:val="28"/>
          <w:szCs w:val="28"/>
        </w:rPr>
        <w:t xml:space="preserve">.3. Принятие решения об установлении публичного сервитута либо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0</w:t>
      </w:r>
      <w:r w:rsidRPr="005C094B">
        <w:rPr>
          <w:rFonts w:ascii="Times New Roman" w:hAnsi="Times New Roman" w:cs="Times New Roman"/>
          <w:sz w:val="28"/>
          <w:szCs w:val="28"/>
        </w:rPr>
        <w:t xml:space="preserve">.4.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E022BF" w:rsidRDefault="00E022BF" w:rsidP="00E022BF">
      <w:pPr>
        <w:tabs>
          <w:tab w:val="left" w:pos="0"/>
          <w:tab w:val="left" w:pos="1418"/>
        </w:tabs>
        <w:autoSpaceDE w:val="0"/>
        <w:autoSpaceDN w:val="0"/>
        <w:adjustRightInd w:val="0"/>
        <w:ind w:left="360"/>
        <w:rPr>
          <w:rFonts w:ascii="Times New Roman" w:hAnsi="Times New Roman"/>
          <w:bCs/>
          <w:sz w:val="28"/>
          <w:szCs w:val="28"/>
        </w:rPr>
      </w:pPr>
      <w:r>
        <w:rPr>
          <w:rFonts w:ascii="Times New Roman" w:hAnsi="Times New Roman"/>
          <w:bCs/>
          <w:sz w:val="28"/>
          <w:szCs w:val="28"/>
        </w:rPr>
        <w:t xml:space="preserve">         21. </w:t>
      </w:r>
      <w:r w:rsidR="005C094B" w:rsidRPr="00E022BF">
        <w:rPr>
          <w:rFonts w:ascii="Times New Roman" w:hAnsi="Times New Roman"/>
          <w:bCs/>
          <w:sz w:val="28"/>
          <w:szCs w:val="28"/>
        </w:rPr>
        <w:t>Описание административной процедуры профилирования Заявителя</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C094B" w:rsidRPr="005C094B" w:rsidRDefault="005C094B" w:rsidP="005C094B">
      <w:pPr>
        <w:pStyle w:val="ConsPlusNormal"/>
        <w:tabs>
          <w:tab w:val="left" w:pos="0"/>
        </w:tabs>
        <w:ind w:firstLine="709"/>
        <w:contextualSpacing/>
        <w:jc w:val="both"/>
        <w:rPr>
          <w:rFonts w:ascii="Times New Roman" w:hAnsi="Times New Roman" w:cs="Times New Roman"/>
          <w:bCs/>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bCs/>
          <w:sz w:val="28"/>
          <w:szCs w:val="28"/>
        </w:rPr>
        <w:t>Подразделы, содержащие описание вариантов предоставления муниципальной услуги</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2</w:t>
      </w:r>
      <w:r w:rsidRPr="005C094B">
        <w:rPr>
          <w:rFonts w:ascii="Times New Roman" w:hAnsi="Times New Roman" w:cs="Times New Roman"/>
          <w:sz w:val="28"/>
          <w:szCs w:val="28"/>
        </w:rPr>
        <w:t>. Вариант 1. Принятие постановления об установлении публичного сервитута либо об отказе в установлении публичного сервитута.</w:t>
      </w: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w:t>
      </w:r>
      <w:r w:rsidR="00E022BF">
        <w:rPr>
          <w:rFonts w:ascii="Times New Roman" w:hAnsi="Times New Roman" w:cs="Times New Roman"/>
          <w:b w:val="0"/>
          <w:sz w:val="28"/>
          <w:szCs w:val="28"/>
        </w:rPr>
        <w:t>2</w:t>
      </w:r>
      <w:r w:rsidRPr="005C094B">
        <w:rPr>
          <w:rFonts w:ascii="Times New Roman" w:hAnsi="Times New Roman" w:cs="Times New Roman"/>
          <w:b w:val="0"/>
          <w:sz w:val="28"/>
          <w:szCs w:val="28"/>
        </w:rPr>
        <w:t>.1. Прием и регистрация ходатайства об установлении публичного сервитута с приложенными к нему документами.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2</w:t>
      </w:r>
      <w:r w:rsidRPr="005C094B">
        <w:rPr>
          <w:rFonts w:ascii="Times New Roman" w:hAnsi="Times New Roman" w:cs="Times New Roman"/>
          <w:sz w:val="28"/>
          <w:szCs w:val="28"/>
        </w:rPr>
        <w:t xml:space="preserve">.1.1. Основанием для начала административной процедуры является представление Заявителем в Администрацию либо в МФЦ ходатайства об </w:t>
      </w:r>
      <w:r w:rsidRPr="005C094B">
        <w:rPr>
          <w:rFonts w:ascii="Times New Roman" w:hAnsi="Times New Roman" w:cs="Times New Roman"/>
          <w:sz w:val="28"/>
          <w:szCs w:val="28"/>
        </w:rPr>
        <w:lastRenderedPageBreak/>
        <w:t xml:space="preserve">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5C094B" w:rsidRPr="005C094B" w:rsidRDefault="00E022BF" w:rsidP="005C094B">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22</w:t>
      </w:r>
      <w:r w:rsidR="005C094B" w:rsidRPr="005C094B">
        <w:rPr>
          <w:rFonts w:ascii="Times New Roman" w:hAnsi="Times New Roman" w:cs="Times New Roman"/>
          <w:sz w:val="28"/>
          <w:szCs w:val="28"/>
        </w:rPr>
        <w:t xml:space="preserve">.1.2.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5C094B" w:rsidRPr="005C094B" w:rsidRDefault="00E022BF" w:rsidP="005C094B">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22</w:t>
      </w:r>
      <w:r w:rsidR="005C094B" w:rsidRPr="005C094B">
        <w:rPr>
          <w:rFonts w:ascii="Times New Roman" w:hAnsi="Times New Roman" w:cs="Times New Roman"/>
          <w:sz w:val="28"/>
          <w:szCs w:val="28"/>
        </w:rPr>
        <w:t>.1.3.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проверяет наличие всех необходимых документов и их надлежащее оформление;</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регистрационный номер;</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дату приема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наименование юридического лица;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наименование входящего документа;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другие реквизиты;</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передает Заявителю копию заявления (ходатайства) об установлении публичного сервитута.</w:t>
      </w:r>
    </w:p>
    <w:p w:rsidR="005C094B" w:rsidRPr="005C094B" w:rsidRDefault="00E022BF" w:rsidP="005C094B">
      <w:pPr>
        <w:pStyle w:val="ConsPlusNormal"/>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5C094B" w:rsidRPr="005C094B">
        <w:rPr>
          <w:rFonts w:ascii="Times New Roman" w:hAnsi="Times New Roman" w:cs="Times New Roman"/>
          <w:sz w:val="28"/>
          <w:szCs w:val="28"/>
        </w:rPr>
        <w:t>.1.4.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б) проверяет наличие всех необходимых документов и их надлежащее оформление;</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г) сканирует ходатайство об установлении публичного сервитута и </w:t>
      </w:r>
      <w:r w:rsidRPr="005C094B">
        <w:rPr>
          <w:rFonts w:ascii="Times New Roman" w:hAnsi="Times New Roman" w:cs="Times New Roman"/>
          <w:sz w:val="28"/>
          <w:szCs w:val="28"/>
        </w:rPr>
        <w:lastRenderedPageBreak/>
        <w:t>представленные заявителем документы;</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д) прикрепляет электронные образы документов к делу в АИС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5C094B" w:rsidRPr="005C094B" w:rsidRDefault="00E022BF" w:rsidP="005C094B">
      <w:pPr>
        <w:pStyle w:val="ConsPlusNormal"/>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5C094B" w:rsidRPr="005C094B">
        <w:rPr>
          <w:rFonts w:ascii="Times New Roman" w:hAnsi="Times New Roman" w:cs="Times New Roman"/>
          <w:sz w:val="28"/>
          <w:szCs w:val="28"/>
        </w:rPr>
        <w:t xml:space="preserve">.1.5.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5C094B" w:rsidRPr="005C094B" w:rsidRDefault="00E022BF" w:rsidP="005C094B">
      <w:pPr>
        <w:pStyle w:val="ConsPlusNormal"/>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5C094B" w:rsidRPr="005C094B">
        <w:rPr>
          <w:rFonts w:ascii="Times New Roman" w:hAnsi="Times New Roman" w:cs="Times New Roman"/>
          <w:sz w:val="28"/>
          <w:szCs w:val="28"/>
        </w:rPr>
        <w:t>.1.6.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5C094B" w:rsidRPr="005C094B" w:rsidRDefault="00E022BF" w:rsidP="005C094B">
      <w:pPr>
        <w:pStyle w:val="ConsPlusNormal"/>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5C094B" w:rsidRPr="005C094B">
        <w:rPr>
          <w:rFonts w:ascii="Times New Roman" w:hAnsi="Times New Roman" w:cs="Times New Roman"/>
          <w:sz w:val="28"/>
          <w:szCs w:val="28"/>
        </w:rPr>
        <w:t>.1.7. Специалист Администрации, ответственный за прием и регистрацию документов: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а) через информационную систему открывает электронное ходатайство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б) проверяет правильность заполнения электронного ходатайства об установлении публичного сервитута, а также полноту указанных сведений;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наличие документов, указанных в пункте 9 настоящего Административного регламента, необходимых для предоставления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актуальность представленных документов в соответствии с требованиями к срокам их действия;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проверяет соответствие документов требованиям, установленным настоящим Административным регламентом;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5C094B" w:rsidRPr="005C094B" w:rsidRDefault="00E022BF" w:rsidP="005C094B">
      <w:pPr>
        <w:pStyle w:val="ConsPlusNormal"/>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5C094B" w:rsidRPr="005C094B">
        <w:rPr>
          <w:rFonts w:ascii="Times New Roman" w:hAnsi="Times New Roman" w:cs="Times New Roman"/>
          <w:sz w:val="28"/>
          <w:szCs w:val="28"/>
        </w:rPr>
        <w:t>.1.8.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5C094B" w:rsidRPr="005C094B" w:rsidRDefault="00E022BF" w:rsidP="005C094B">
      <w:pPr>
        <w:pStyle w:val="ConsPlusNormal"/>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5C094B" w:rsidRPr="005C094B">
        <w:rPr>
          <w:rFonts w:ascii="Times New Roman" w:hAnsi="Times New Roman" w:cs="Times New Roman"/>
          <w:sz w:val="28"/>
          <w:szCs w:val="28"/>
        </w:rPr>
        <w:t>.1.9.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5C094B" w:rsidRPr="005C094B" w:rsidRDefault="00E022BF" w:rsidP="005C094B">
      <w:pPr>
        <w:pStyle w:val="ConsPlusNormal"/>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5C094B" w:rsidRPr="005C094B">
        <w:rPr>
          <w:rFonts w:ascii="Times New Roman" w:hAnsi="Times New Roman" w:cs="Times New Roman"/>
          <w:sz w:val="28"/>
          <w:szCs w:val="28"/>
        </w:rPr>
        <w:t xml:space="preserve">.1.10. Результатом административной процедуры является зарегистрированное ходатайство об установлении публичного сервитута с </w:t>
      </w:r>
      <w:r w:rsidR="005C094B" w:rsidRPr="005C094B">
        <w:rPr>
          <w:rFonts w:ascii="Times New Roman" w:hAnsi="Times New Roman" w:cs="Times New Roman"/>
          <w:sz w:val="28"/>
          <w:szCs w:val="28"/>
        </w:rPr>
        <w:lastRenderedPageBreak/>
        <w:t>приложенными к нему документами.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E022BF" w:rsidP="005C094B">
      <w:pPr>
        <w:pStyle w:val="ConsPlusTitle"/>
        <w:tabs>
          <w:tab w:val="left" w:pos="0"/>
        </w:tabs>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22</w:t>
      </w:r>
      <w:r w:rsidR="005C094B" w:rsidRPr="005C094B">
        <w:rPr>
          <w:rFonts w:ascii="Times New Roman" w:hAnsi="Times New Roman" w:cs="Times New Roman"/>
          <w:b w:val="0"/>
          <w:sz w:val="28"/>
          <w:szCs w:val="28"/>
        </w:rPr>
        <w:t>.2. Формирование и направление межведомственных запросов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E022BF" w:rsidP="005C094B">
      <w:pPr>
        <w:pStyle w:val="ConsPlusNormal"/>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5C094B" w:rsidRPr="005C094B">
        <w:rPr>
          <w:rFonts w:ascii="Times New Roman" w:hAnsi="Times New Roman" w:cs="Times New Roman"/>
          <w:sz w:val="28"/>
          <w:szCs w:val="28"/>
        </w:rPr>
        <w:t>.2.1.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5C094B" w:rsidRPr="005C094B" w:rsidRDefault="00E022BF" w:rsidP="005C094B">
      <w:pPr>
        <w:pStyle w:val="ConsPlusNormal"/>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5C094B" w:rsidRPr="005C094B">
        <w:rPr>
          <w:rFonts w:ascii="Times New Roman" w:hAnsi="Times New Roman" w:cs="Times New Roman"/>
          <w:sz w:val="28"/>
          <w:szCs w:val="28"/>
        </w:rPr>
        <w:t>.2.2. Специалист, ответственный за предоставление Муниципальной услуги формирует межведомственные запросы и направляет их:</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5C094B" w:rsidRPr="005C094B" w:rsidRDefault="00E022BF"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22</w:t>
      </w:r>
      <w:r w:rsidR="005C094B" w:rsidRPr="005C094B">
        <w:rPr>
          <w:rFonts w:ascii="Times New Roman" w:hAnsi="Times New Roman" w:cs="Times New Roman"/>
          <w:sz w:val="28"/>
          <w:szCs w:val="28"/>
        </w:rPr>
        <w:t xml:space="preserve">.2.3.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2</w:t>
      </w:r>
      <w:r w:rsidRPr="005C094B">
        <w:rPr>
          <w:rFonts w:ascii="Times New Roman" w:hAnsi="Times New Roman" w:cs="Times New Roman"/>
          <w:sz w:val="28"/>
          <w:szCs w:val="28"/>
        </w:rPr>
        <w:t xml:space="preserve">.2.4.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органа, направляющего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дата направления межведомственного запроса;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w:t>
      </w:r>
      <w:r w:rsidRPr="005C094B">
        <w:rPr>
          <w:rFonts w:ascii="Times New Roman" w:hAnsi="Times New Roman" w:cs="Times New Roman"/>
          <w:sz w:val="28"/>
          <w:szCs w:val="28"/>
        </w:rPr>
        <w:lastRenderedPageBreak/>
        <w:t xml:space="preserve">электронной почты данного лица для связи;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2</w:t>
      </w:r>
      <w:r w:rsidRPr="005C094B">
        <w:rPr>
          <w:rFonts w:ascii="Times New Roman" w:hAnsi="Times New Roman" w:cs="Times New Roman"/>
          <w:sz w:val="28"/>
          <w:szCs w:val="28"/>
        </w:rPr>
        <w:t xml:space="preserve">.2.5.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2</w:t>
      </w:r>
      <w:r w:rsidRPr="005C094B">
        <w:rPr>
          <w:rFonts w:ascii="Times New Roman" w:hAnsi="Times New Roman" w:cs="Times New Roman"/>
          <w:sz w:val="28"/>
          <w:szCs w:val="28"/>
        </w:rPr>
        <w:t>.2.6. Результатом административной процедуры является сформированный и направленный межведомственный запрос.</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2</w:t>
      </w:r>
      <w:r w:rsidRPr="005C094B">
        <w:rPr>
          <w:rFonts w:ascii="Times New Roman" w:hAnsi="Times New Roman" w:cs="Times New Roman"/>
          <w:sz w:val="28"/>
          <w:szCs w:val="28"/>
        </w:rPr>
        <w:t xml:space="preserve">.3. Принятие решения об установлении публичного сервитута либо об отказе в установлении публичного сервитута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2</w:t>
      </w:r>
      <w:r w:rsidRPr="005C094B">
        <w:rPr>
          <w:rFonts w:ascii="Times New Roman" w:hAnsi="Times New Roman" w:cs="Times New Roman"/>
          <w:sz w:val="28"/>
          <w:szCs w:val="28"/>
        </w:rPr>
        <w:t>.3.1.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2</w:t>
      </w:r>
      <w:r w:rsidRPr="005C094B">
        <w:rPr>
          <w:rFonts w:ascii="Times New Roman" w:hAnsi="Times New Roman" w:cs="Times New Roman"/>
          <w:sz w:val="28"/>
          <w:szCs w:val="28"/>
        </w:rPr>
        <w:t xml:space="preserve">.3.2.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Сообщение о возможном установлении публичного сервитута должно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2) цели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bookmarkStart w:id="5" w:name="p20"/>
      <w:bookmarkEnd w:id="5"/>
      <w:r w:rsidRPr="005C094B">
        <w:rPr>
          <w:rFonts w:ascii="Times New Roman" w:hAnsi="Times New Roman" w:cs="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5C094B" w:rsidRPr="005C094B" w:rsidRDefault="00E022BF" w:rsidP="005C094B">
      <w:pPr>
        <w:pStyle w:val="ConsPlusNormal"/>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5C094B" w:rsidRPr="005C094B">
        <w:rPr>
          <w:rFonts w:ascii="Times New Roman" w:hAnsi="Times New Roman" w:cs="Times New Roman"/>
          <w:sz w:val="28"/>
          <w:szCs w:val="28"/>
        </w:rPr>
        <w:t xml:space="preserve">.3.3. Результатом административной процедуры является: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принятое решение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принятое решение об отказе в установлении публичного сервитута.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2</w:t>
      </w:r>
      <w:r w:rsidRPr="005C094B">
        <w:rPr>
          <w:rFonts w:ascii="Times New Roman" w:hAnsi="Times New Roman" w:cs="Times New Roman"/>
          <w:sz w:val="28"/>
          <w:szCs w:val="28"/>
        </w:rPr>
        <w:t xml:space="preserve">.4.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2</w:t>
      </w:r>
      <w:r w:rsidRPr="005C094B">
        <w:rPr>
          <w:rFonts w:ascii="Times New Roman" w:hAnsi="Times New Roman" w:cs="Times New Roman"/>
          <w:sz w:val="28"/>
          <w:szCs w:val="28"/>
        </w:rPr>
        <w:t>.4.1.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2</w:t>
      </w:r>
      <w:r w:rsidRPr="005C094B">
        <w:rPr>
          <w:rFonts w:ascii="Times New Roman" w:hAnsi="Times New Roman" w:cs="Times New Roman"/>
          <w:sz w:val="28"/>
          <w:szCs w:val="28"/>
        </w:rPr>
        <w:t xml:space="preserve">.4.2. Выдача (направление) результата Муниципальной услуги Заявителю </w:t>
      </w:r>
      <w:r w:rsidRPr="005C094B">
        <w:rPr>
          <w:rFonts w:ascii="Times New Roman" w:hAnsi="Times New Roman" w:cs="Times New Roman"/>
          <w:sz w:val="28"/>
          <w:szCs w:val="28"/>
        </w:rPr>
        <w:lastRenderedPageBreak/>
        <w:t xml:space="preserve">осуществляется в соответствии со способами, указанными в пункте 9.1.3 настоящего Административного регламента.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2</w:t>
      </w:r>
      <w:r w:rsidRPr="005C094B">
        <w:rPr>
          <w:rFonts w:ascii="Times New Roman" w:hAnsi="Times New Roman" w:cs="Times New Roman"/>
          <w:sz w:val="28"/>
          <w:szCs w:val="28"/>
        </w:rPr>
        <w:t>.4.3. При выдаче документов через МФЦ указанные документы выдаются специалистом МФЦ Заявителю либо его представителю на руки.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Специалист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2</w:t>
      </w:r>
      <w:r w:rsidRPr="005C094B">
        <w:rPr>
          <w:rFonts w:ascii="Times New Roman" w:hAnsi="Times New Roman" w:cs="Times New Roman"/>
          <w:sz w:val="28"/>
          <w:szCs w:val="28"/>
        </w:rPr>
        <w:t>.4.4. Максимальное время административной процедуры – один рабочий день.</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2</w:t>
      </w:r>
      <w:r w:rsidRPr="005C094B">
        <w:rPr>
          <w:rFonts w:ascii="Times New Roman" w:hAnsi="Times New Roman" w:cs="Times New Roman"/>
          <w:sz w:val="28"/>
          <w:szCs w:val="28"/>
        </w:rPr>
        <w:t xml:space="preserve">.4.5. Результатом административной процедуры является выдача (направление) результата Муниципальной услуги Заявителю.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2</w:t>
      </w:r>
      <w:r w:rsidRPr="005C094B">
        <w:rPr>
          <w:rFonts w:ascii="Times New Roman" w:hAnsi="Times New Roman" w:cs="Times New Roman"/>
          <w:sz w:val="28"/>
          <w:szCs w:val="28"/>
        </w:rPr>
        <w:t xml:space="preserve">.4.6. Административная процедура по истребованию дополнительных сведений у Заявителя не применяется.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2</w:t>
      </w:r>
      <w:r w:rsidR="00E022BF">
        <w:rPr>
          <w:rFonts w:ascii="Times New Roman" w:hAnsi="Times New Roman" w:cs="Times New Roman"/>
          <w:bCs/>
          <w:sz w:val="28"/>
          <w:szCs w:val="28"/>
        </w:rPr>
        <w:t>3</w:t>
      </w:r>
      <w:r w:rsidRPr="005C094B">
        <w:rPr>
          <w:rFonts w:ascii="Times New Roman" w:hAnsi="Times New Roman" w:cs="Times New Roman"/>
          <w:bCs/>
          <w:sz w:val="28"/>
          <w:szCs w:val="28"/>
        </w:rPr>
        <w:t>. Вариант 2. Исправление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2</w:t>
      </w:r>
      <w:r w:rsidR="00E022BF">
        <w:rPr>
          <w:rFonts w:ascii="Times New Roman" w:hAnsi="Times New Roman" w:cs="Times New Roman"/>
          <w:bCs/>
          <w:sz w:val="28"/>
          <w:szCs w:val="28"/>
        </w:rPr>
        <w:t>3</w:t>
      </w:r>
      <w:r w:rsidRPr="005C094B">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Примерная форма заявления приведена в Приложении № 6 к настоящему Административному регламенту.</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w:t>
      </w:r>
      <w:r w:rsidRPr="005C094B">
        <w:rPr>
          <w:rFonts w:ascii="Times New Roman" w:hAnsi="Times New Roman" w:cs="Times New Roman"/>
          <w:bCs/>
          <w:sz w:val="28"/>
          <w:szCs w:val="28"/>
        </w:rPr>
        <w:lastRenderedPageBreak/>
        <w:t xml:space="preserve">дня с момента поступления заявления.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w:t>
      </w:r>
      <w:r w:rsidR="00E022BF">
        <w:rPr>
          <w:rFonts w:ascii="Times New Roman" w:eastAsia="Calibri" w:hAnsi="Times New Roman" w:cs="Times New Roman"/>
          <w:sz w:val="28"/>
          <w:szCs w:val="28"/>
          <w:lang w:eastAsia="en-US"/>
        </w:rPr>
        <w:t>3</w:t>
      </w:r>
      <w:r w:rsidRPr="005C094B">
        <w:rPr>
          <w:rFonts w:ascii="Times New Roman" w:eastAsia="Calibri" w:hAnsi="Times New Roman" w:cs="Times New Roman"/>
          <w:sz w:val="28"/>
          <w:szCs w:val="28"/>
          <w:lang w:eastAsia="en-US"/>
        </w:rPr>
        <w:t>.2. Формирование межведомственных запросов.</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w:t>
      </w:r>
      <w:r w:rsidR="00E022BF">
        <w:rPr>
          <w:rFonts w:ascii="Times New Roman" w:eastAsia="Calibri" w:hAnsi="Times New Roman" w:cs="Times New Roman"/>
          <w:sz w:val="28"/>
          <w:szCs w:val="28"/>
          <w:lang w:eastAsia="en-US"/>
        </w:rPr>
        <w:t>3</w:t>
      </w:r>
      <w:r w:rsidRPr="005C094B">
        <w:rPr>
          <w:rFonts w:ascii="Times New Roman" w:eastAsia="Calibri" w:hAnsi="Times New Roman" w:cs="Times New Roman"/>
          <w:sz w:val="28"/>
          <w:szCs w:val="28"/>
          <w:lang w:eastAsia="en-US"/>
        </w:rPr>
        <w:t>.3. Рассмотрение заявления.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w:t>
      </w:r>
      <w:r w:rsidR="00E022BF">
        <w:rPr>
          <w:rFonts w:ascii="Times New Roman" w:eastAsia="Calibri" w:hAnsi="Times New Roman" w:cs="Times New Roman"/>
          <w:sz w:val="28"/>
          <w:szCs w:val="28"/>
          <w:lang w:eastAsia="en-US"/>
        </w:rPr>
        <w:t>3</w:t>
      </w:r>
      <w:r w:rsidRPr="005C094B">
        <w:rPr>
          <w:rFonts w:ascii="Times New Roman" w:eastAsia="Calibri" w:hAnsi="Times New Roman" w:cs="Times New Roman"/>
          <w:sz w:val="28"/>
          <w:szCs w:val="28"/>
          <w:lang w:eastAsia="en-US"/>
        </w:rPr>
        <w:t xml:space="preserve">.4. Выдача (направление) документов Заявителю.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5C094B">
        <w:rPr>
          <w:rFonts w:ascii="Times New Roman" w:eastAsia="Calibri" w:hAnsi="Times New Roman" w:cs="Times New Roman"/>
          <w:sz w:val="28"/>
          <w:szCs w:val="28"/>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3</w:t>
      </w:r>
      <w:r w:rsidRPr="005C094B">
        <w:rPr>
          <w:rFonts w:ascii="Times New Roman" w:hAnsi="Times New Roman" w:cs="Times New Roman"/>
          <w:sz w:val="28"/>
          <w:szCs w:val="28"/>
        </w:rPr>
        <w:t>.5. Исчерпывающий перечень оснований для отказа в исправлении документов: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3</w:t>
      </w:r>
      <w:r w:rsidRPr="005C094B">
        <w:rPr>
          <w:rFonts w:ascii="Times New Roman" w:hAnsi="Times New Roman" w:cs="Times New Roman"/>
          <w:sz w:val="28"/>
          <w:szCs w:val="28"/>
        </w:rPr>
        <w:t>.5.1. Несоответствие заявителя кругу лиц, указанных в пункте 2.1 настоящего Административного регламента;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3</w:t>
      </w:r>
      <w:r w:rsidRPr="005C094B">
        <w:rPr>
          <w:rFonts w:ascii="Times New Roman" w:hAnsi="Times New Roman" w:cs="Times New Roman"/>
          <w:sz w:val="28"/>
          <w:szCs w:val="28"/>
        </w:rPr>
        <w:t>.5.2. Отсутствие опечаток или ошибок в документах.</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3</w:t>
      </w:r>
      <w:r w:rsidRPr="005C094B">
        <w:rPr>
          <w:rFonts w:ascii="Times New Roman" w:hAnsi="Times New Roman" w:cs="Times New Roman"/>
          <w:sz w:val="28"/>
          <w:szCs w:val="28"/>
        </w:rPr>
        <w:t xml:space="preserve">.7. Срок предоставления Муниципальной услуги в соответствии с настоящим вариантом – в течение 3 рабочих дней.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4</w:t>
      </w:r>
      <w:r w:rsidRPr="005C094B">
        <w:rPr>
          <w:rFonts w:ascii="Times New Roman" w:hAnsi="Times New Roman" w:cs="Times New Roman"/>
          <w:sz w:val="28"/>
          <w:szCs w:val="28"/>
        </w:rPr>
        <w:t xml:space="preserve">. Вариант 3. </w:t>
      </w:r>
      <w:r w:rsidRPr="005C094B">
        <w:rPr>
          <w:rFonts w:ascii="Times New Roman" w:hAnsi="Times New Roman" w:cs="Times New Roman"/>
          <w:bCs/>
          <w:sz w:val="28"/>
          <w:szCs w:val="28"/>
        </w:rPr>
        <w:t xml:space="preserve">Выдача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2</w:t>
      </w:r>
      <w:r w:rsidR="00E022BF">
        <w:rPr>
          <w:rFonts w:ascii="Times New Roman" w:hAnsi="Times New Roman" w:cs="Times New Roman"/>
          <w:bCs/>
          <w:sz w:val="28"/>
          <w:szCs w:val="28"/>
        </w:rPr>
        <w:t>4</w:t>
      </w:r>
      <w:r w:rsidRPr="005C094B">
        <w:rPr>
          <w:rFonts w:ascii="Times New Roman" w:hAnsi="Times New Roman" w:cs="Times New Roman"/>
          <w:bCs/>
          <w:sz w:val="28"/>
          <w:szCs w:val="28"/>
        </w:rPr>
        <w:t xml:space="preserve">.1. Прием и регистрация заявления о выдаче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w:t>
      </w:r>
      <w:r w:rsidRPr="005C094B">
        <w:rPr>
          <w:rFonts w:ascii="Times New Roman" w:hAnsi="Times New Roman" w:cs="Times New Roman"/>
          <w:sz w:val="28"/>
          <w:szCs w:val="28"/>
        </w:rPr>
        <w:t xml:space="preserve">постановления об установлении публичного сервитута либо об отказе в установлении публичного сервитута </w:t>
      </w:r>
      <w:r w:rsidRPr="005C094B">
        <w:rPr>
          <w:rFonts w:ascii="Times New Roman" w:hAnsi="Times New Roman" w:cs="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w:t>
      </w:r>
      <w:r w:rsidR="00E022BF">
        <w:rPr>
          <w:rFonts w:ascii="Times New Roman" w:eastAsia="Calibri" w:hAnsi="Times New Roman" w:cs="Times New Roman"/>
          <w:sz w:val="28"/>
          <w:szCs w:val="28"/>
          <w:lang w:eastAsia="en-US"/>
        </w:rPr>
        <w:t>4</w:t>
      </w:r>
      <w:r w:rsidRPr="005C094B">
        <w:rPr>
          <w:rFonts w:ascii="Times New Roman" w:eastAsia="Calibri" w:hAnsi="Times New Roman" w:cs="Times New Roman"/>
          <w:sz w:val="28"/>
          <w:szCs w:val="28"/>
          <w:lang w:eastAsia="en-US"/>
        </w:rPr>
        <w:t>.2. Формирование межведомственных запросов.</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w:t>
      </w:r>
      <w:r w:rsidR="00E022BF">
        <w:rPr>
          <w:rFonts w:ascii="Times New Roman" w:eastAsia="Calibri" w:hAnsi="Times New Roman" w:cs="Times New Roman"/>
          <w:sz w:val="28"/>
          <w:szCs w:val="28"/>
          <w:lang w:eastAsia="en-US"/>
        </w:rPr>
        <w:t>4</w:t>
      </w:r>
      <w:r w:rsidRPr="005C094B">
        <w:rPr>
          <w:rFonts w:ascii="Times New Roman" w:eastAsia="Calibri" w:hAnsi="Times New Roman" w:cs="Times New Roman"/>
          <w:sz w:val="28"/>
          <w:szCs w:val="28"/>
          <w:lang w:eastAsia="en-US"/>
        </w:rPr>
        <w:t>.3. Рассмотрение заявления.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lastRenderedPageBreak/>
        <w:t xml:space="preserve">Специалист Администрации в срок, не превышающий одного рабочего дня со дня регистрации заявления </w:t>
      </w:r>
      <w:r w:rsidRPr="005C094B">
        <w:rPr>
          <w:rFonts w:ascii="Times New Roman" w:hAnsi="Times New Roman" w:cs="Times New Roman"/>
          <w:bCs/>
          <w:sz w:val="28"/>
          <w:szCs w:val="28"/>
        </w:rPr>
        <w:t xml:space="preserve">о выдаче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5C094B">
        <w:rPr>
          <w:rFonts w:ascii="Times New Roman" w:eastAsia="Calibri" w:hAnsi="Times New Roman" w:cs="Times New Roman"/>
          <w:sz w:val="28"/>
          <w:szCs w:val="28"/>
          <w:lang w:eastAsia="en-US"/>
        </w:rPr>
        <w:t>.</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w:t>
      </w:r>
      <w:r w:rsidR="00E022BF">
        <w:rPr>
          <w:rFonts w:ascii="Times New Roman" w:eastAsia="Calibri" w:hAnsi="Times New Roman" w:cs="Times New Roman"/>
          <w:sz w:val="28"/>
          <w:szCs w:val="28"/>
          <w:lang w:eastAsia="en-US"/>
        </w:rPr>
        <w:t>4</w:t>
      </w:r>
      <w:r w:rsidRPr="005C094B">
        <w:rPr>
          <w:rFonts w:ascii="Times New Roman" w:eastAsia="Calibri" w:hAnsi="Times New Roman" w:cs="Times New Roman"/>
          <w:sz w:val="28"/>
          <w:szCs w:val="28"/>
          <w:lang w:eastAsia="en-US"/>
        </w:rPr>
        <w:t xml:space="preserve">.4. Выдача (направление) документов Заявителю.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5C094B">
        <w:rPr>
          <w:rFonts w:ascii="Times New Roman" w:eastAsia="Calibri" w:hAnsi="Times New Roman" w:cs="Times New Roman"/>
          <w:sz w:val="28"/>
          <w:szCs w:val="28"/>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4</w:t>
      </w:r>
      <w:r w:rsidRPr="005C094B">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4</w:t>
      </w:r>
      <w:r w:rsidRPr="005C094B">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4</w:t>
      </w:r>
      <w:r w:rsidRPr="005C094B">
        <w:rPr>
          <w:rFonts w:ascii="Times New Roman" w:hAnsi="Times New Roman" w:cs="Times New Roman"/>
          <w:sz w:val="28"/>
          <w:szCs w:val="28"/>
        </w:rPr>
        <w:t xml:space="preserve">.7. Срок предоставления Муниципальной услуги в соответствии с настоящим вариантом – в течение 3 рабочих дней.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2</w:t>
      </w:r>
      <w:r w:rsidR="00E022BF">
        <w:rPr>
          <w:rFonts w:ascii="Times New Roman" w:hAnsi="Times New Roman" w:cs="Times New Roman"/>
          <w:sz w:val="28"/>
          <w:szCs w:val="28"/>
        </w:rPr>
        <w:t>5</w:t>
      </w:r>
      <w:r w:rsidRPr="005C094B">
        <w:rPr>
          <w:rFonts w:ascii="Times New Roman" w:hAnsi="Times New Roman" w:cs="Times New Roman"/>
          <w:sz w:val="28"/>
          <w:szCs w:val="28"/>
        </w:rPr>
        <w:t xml:space="preserve">. Порядок оставления запроса Заявителя без рассмотрения.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24"/>
        <w:numPr>
          <w:ilvl w:val="0"/>
          <w:numId w:val="11"/>
        </w:numPr>
        <w:shd w:val="clear" w:color="auto" w:fill="auto"/>
        <w:tabs>
          <w:tab w:val="left" w:pos="0"/>
        </w:tabs>
        <w:spacing w:after="0" w:line="240" w:lineRule="auto"/>
        <w:ind w:firstLine="709"/>
        <w:outlineLvl w:val="9"/>
        <w:rPr>
          <w:b w:val="0"/>
          <w:sz w:val="28"/>
          <w:szCs w:val="28"/>
        </w:rPr>
      </w:pPr>
      <w:bookmarkStart w:id="6" w:name="bookmark2"/>
      <w:r w:rsidRPr="005C094B">
        <w:rPr>
          <w:b w:val="0"/>
          <w:sz w:val="28"/>
          <w:szCs w:val="28"/>
        </w:rPr>
        <w:t>Порядок и формы контроля за исполнением административного регламента</w:t>
      </w:r>
      <w:bookmarkEnd w:id="6"/>
      <w:r w:rsidRPr="005C094B">
        <w:rPr>
          <w:b w:val="0"/>
          <w:sz w:val="28"/>
          <w:szCs w:val="28"/>
        </w:rPr>
        <w:t>.</w:t>
      </w:r>
    </w:p>
    <w:p w:rsidR="005C094B" w:rsidRPr="005C094B" w:rsidRDefault="005C094B" w:rsidP="005C094B">
      <w:pPr>
        <w:pStyle w:val="24"/>
        <w:shd w:val="clear" w:color="auto" w:fill="auto"/>
        <w:tabs>
          <w:tab w:val="left" w:pos="0"/>
        </w:tabs>
        <w:spacing w:after="0" w:line="240" w:lineRule="auto"/>
        <w:ind w:left="567" w:firstLine="709"/>
        <w:outlineLvl w:val="9"/>
        <w:rPr>
          <w:b w:val="0"/>
          <w:sz w:val="28"/>
          <w:szCs w:val="28"/>
        </w:rPr>
      </w:pPr>
    </w:p>
    <w:p w:rsidR="005C094B" w:rsidRPr="005C094B" w:rsidRDefault="005C094B" w:rsidP="005C094B">
      <w:pPr>
        <w:pStyle w:val="90"/>
        <w:shd w:val="clear" w:color="auto" w:fill="auto"/>
        <w:tabs>
          <w:tab w:val="left" w:pos="0"/>
          <w:tab w:val="left" w:pos="1134"/>
          <w:tab w:val="left" w:pos="1276"/>
        </w:tabs>
        <w:spacing w:after="0" w:line="240" w:lineRule="auto"/>
        <w:ind w:firstLine="709"/>
        <w:rPr>
          <w:i w:val="0"/>
          <w:sz w:val="28"/>
          <w:szCs w:val="28"/>
        </w:rPr>
      </w:pPr>
      <w:r w:rsidRPr="005C094B">
        <w:rPr>
          <w:i w:val="0"/>
          <w:sz w:val="28"/>
          <w:szCs w:val="28"/>
        </w:rPr>
        <w:t>2</w:t>
      </w:r>
      <w:r w:rsidR="006B4B38">
        <w:rPr>
          <w:i w:val="0"/>
          <w:sz w:val="28"/>
          <w:szCs w:val="28"/>
        </w:rPr>
        <w:t>6</w:t>
      </w:r>
      <w:r w:rsidRPr="005C094B">
        <w:rPr>
          <w:i w:val="0"/>
          <w:sz w:val="28"/>
          <w:szCs w:val="28"/>
        </w:rPr>
        <w:t>. Порядок осуществления текущего контроля за соблюдением и исполнением ответственными должностными лицами Администрации</w:t>
      </w:r>
      <w:r w:rsidR="006B4B38">
        <w:rPr>
          <w:i w:val="0"/>
          <w:sz w:val="28"/>
          <w:szCs w:val="28"/>
        </w:rPr>
        <w:t xml:space="preserve"> </w:t>
      </w:r>
      <w:r w:rsidRPr="005C094B">
        <w:rPr>
          <w:i w:val="0"/>
          <w:sz w:val="28"/>
          <w:szCs w:val="28"/>
        </w:rPr>
        <w:t>положений административного регламента и иных нормативных правовых актов</w:t>
      </w:r>
      <w:r w:rsidRPr="005C094B">
        <w:rPr>
          <w:rStyle w:val="90pt"/>
          <w:rFonts w:eastAsia="Arial"/>
          <w:sz w:val="28"/>
          <w:szCs w:val="28"/>
        </w:rPr>
        <w:t xml:space="preserve">, </w:t>
      </w:r>
      <w:r w:rsidRPr="005C094B">
        <w:rPr>
          <w:i w:val="0"/>
          <w:sz w:val="28"/>
          <w:szCs w:val="28"/>
        </w:rPr>
        <w:t>устанавливающих требования к предоставлению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w:t>
      </w:r>
      <w:r w:rsidR="006B4B38">
        <w:rPr>
          <w:rFonts w:ascii="Times New Roman" w:hAnsi="Times New Roman" w:cs="Times New Roman"/>
          <w:sz w:val="28"/>
          <w:szCs w:val="28"/>
        </w:rPr>
        <w:t>6</w:t>
      </w:r>
      <w:r w:rsidRPr="005C094B">
        <w:rPr>
          <w:rFonts w:ascii="Times New Roman" w:hAnsi="Times New Roman" w:cs="Times New Roman"/>
          <w:sz w:val="28"/>
          <w:szCs w:val="28"/>
        </w:rPr>
        <w:t xml:space="preserve">.1.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w:t>
      </w:r>
      <w:r w:rsidRPr="005C094B">
        <w:rPr>
          <w:rFonts w:ascii="Times New Roman" w:hAnsi="Times New Roman" w:cs="Times New Roman"/>
          <w:sz w:val="28"/>
          <w:szCs w:val="28"/>
        </w:rPr>
        <w:lastRenderedPageBreak/>
        <w:t>контроля за предоставлением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w:t>
      </w:r>
      <w:r w:rsidR="006B4B38">
        <w:rPr>
          <w:rFonts w:ascii="Times New Roman" w:hAnsi="Times New Roman" w:cs="Times New Roman"/>
          <w:sz w:val="28"/>
          <w:szCs w:val="28"/>
        </w:rPr>
        <w:t>6</w:t>
      </w:r>
      <w:r w:rsidRPr="005C094B">
        <w:rPr>
          <w:rFonts w:ascii="Times New Roman" w:hAnsi="Times New Roman" w:cs="Times New Roman"/>
          <w:sz w:val="28"/>
          <w:szCs w:val="28"/>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Текущий контроль осуществляется путем проведения проверок: 23.3.1. Решений о предоставлении (об отказе в предоставлении)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Выявления и устранения нарушений прав граждан.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2</w:t>
      </w:r>
      <w:r w:rsidR="006B4B38">
        <w:rPr>
          <w:i w:val="0"/>
          <w:sz w:val="28"/>
          <w:szCs w:val="28"/>
        </w:rPr>
        <w:t>7</w:t>
      </w:r>
      <w:r w:rsidRPr="005C094B">
        <w:rPr>
          <w:i w:val="0"/>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w:t>
      </w:r>
      <w:r w:rsidR="006B4B38">
        <w:rPr>
          <w:rFonts w:ascii="Times New Roman" w:hAnsi="Times New Roman" w:cs="Times New Roman"/>
          <w:sz w:val="28"/>
          <w:szCs w:val="28"/>
        </w:rPr>
        <w:t>7</w:t>
      </w:r>
      <w:r w:rsidRPr="005C094B">
        <w:rPr>
          <w:rFonts w:ascii="Times New Roman" w:hAnsi="Times New Roman" w:cs="Times New Roman"/>
          <w:sz w:val="28"/>
          <w:szCs w:val="28"/>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соблюдение сроков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соблюдение положений настоящего Административного регламента;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правильность и обоснованность принятого решения об отказе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w:t>
      </w:r>
      <w:r w:rsidR="006B4B38">
        <w:rPr>
          <w:rFonts w:ascii="Times New Roman" w:hAnsi="Times New Roman" w:cs="Times New Roman"/>
          <w:sz w:val="28"/>
          <w:szCs w:val="28"/>
        </w:rPr>
        <w:t>7</w:t>
      </w:r>
      <w:r w:rsidRPr="005C094B">
        <w:rPr>
          <w:rFonts w:ascii="Times New Roman" w:hAnsi="Times New Roman" w:cs="Times New Roman"/>
          <w:sz w:val="28"/>
          <w:szCs w:val="28"/>
        </w:rPr>
        <w:t>.2. Основанием для проведения внеплановых проверок являются: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ascii="Times New Roman" w:hAnsi="Times New Roman" w:cs="Times New Roman"/>
          <w:sz w:val="28"/>
          <w:szCs w:val="28"/>
        </w:rPr>
        <w:t>______________</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32"/>
        <w:shd w:val="clear" w:color="auto" w:fill="auto"/>
        <w:tabs>
          <w:tab w:val="left" w:pos="0"/>
          <w:tab w:val="left" w:pos="1134"/>
        </w:tabs>
        <w:spacing w:line="240" w:lineRule="auto"/>
        <w:ind w:firstLine="709"/>
        <w:rPr>
          <w:b w:val="0"/>
          <w:sz w:val="28"/>
          <w:szCs w:val="28"/>
        </w:rPr>
      </w:pPr>
      <w:r w:rsidRPr="005C094B">
        <w:rPr>
          <w:b w:val="0"/>
          <w:sz w:val="28"/>
          <w:szCs w:val="28"/>
        </w:rPr>
        <w:t>2</w:t>
      </w:r>
      <w:r w:rsidR="006B4B38">
        <w:rPr>
          <w:b w:val="0"/>
          <w:sz w:val="28"/>
          <w:szCs w:val="28"/>
        </w:rPr>
        <w:t>8</w:t>
      </w:r>
      <w:r w:rsidRPr="005C094B">
        <w:rPr>
          <w:b w:val="0"/>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w:t>
      </w:r>
      <w:r w:rsidR="006B4B38">
        <w:rPr>
          <w:rFonts w:ascii="Times New Roman" w:hAnsi="Times New Roman" w:cs="Times New Roman"/>
          <w:sz w:val="28"/>
          <w:szCs w:val="28"/>
        </w:rPr>
        <w:t>8</w:t>
      </w:r>
      <w:r w:rsidRPr="005C094B">
        <w:rPr>
          <w:rFonts w:ascii="Times New Roman" w:hAnsi="Times New Roman" w:cs="Times New Roman"/>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rFonts w:ascii="Times New Roman" w:hAnsi="Times New Roman" w:cs="Times New Roman"/>
          <w:sz w:val="28"/>
          <w:szCs w:val="28"/>
        </w:rPr>
        <w:t>______________</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w:t>
      </w:r>
      <w:r w:rsidR="006B4B38">
        <w:rPr>
          <w:rFonts w:ascii="Times New Roman" w:hAnsi="Times New Roman" w:cs="Times New Roman"/>
          <w:sz w:val="28"/>
          <w:szCs w:val="28"/>
        </w:rPr>
        <w:t>8</w:t>
      </w:r>
      <w:r w:rsidRPr="005C094B">
        <w:rPr>
          <w:rFonts w:ascii="Times New Roman" w:hAnsi="Times New Roman" w:cs="Times New Roman"/>
          <w:sz w:val="28"/>
          <w:szCs w:val="28"/>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w:t>
      </w:r>
      <w:r w:rsidRPr="005C094B">
        <w:rPr>
          <w:rFonts w:ascii="Times New Roman" w:hAnsi="Times New Roman" w:cs="Times New Roman"/>
          <w:sz w:val="28"/>
          <w:szCs w:val="28"/>
        </w:rPr>
        <w:lastRenderedPageBreak/>
        <w:t>с требованиями законодательства.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eastAsia="Calibri" w:hAnsi="Times New Roman" w:cs="Times New Roman"/>
          <w:sz w:val="28"/>
          <w:szCs w:val="28"/>
        </w:rPr>
        <w:t>2</w:t>
      </w:r>
      <w:r w:rsidR="006B4B38">
        <w:rPr>
          <w:rFonts w:ascii="Times New Roman" w:eastAsia="Calibri" w:hAnsi="Times New Roman" w:cs="Times New Roman"/>
          <w:sz w:val="28"/>
          <w:szCs w:val="28"/>
        </w:rPr>
        <w:t>8</w:t>
      </w:r>
      <w:r w:rsidRPr="005C094B">
        <w:rPr>
          <w:rFonts w:ascii="Times New Roman" w:eastAsia="Calibri" w:hAnsi="Times New Roman" w:cs="Times New Roman"/>
          <w:sz w:val="28"/>
          <w:szCs w:val="28"/>
        </w:rPr>
        <w:t xml:space="preserve">.3.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w:t>
      </w:r>
      <w:r w:rsidR="006B4B38">
        <w:rPr>
          <w:rFonts w:ascii="Times New Roman" w:hAnsi="Times New Roman" w:cs="Times New Roman"/>
          <w:sz w:val="28"/>
          <w:szCs w:val="28"/>
        </w:rPr>
        <w:t>8</w:t>
      </w:r>
      <w:r w:rsidRPr="005C094B">
        <w:rPr>
          <w:rFonts w:ascii="Times New Roman" w:hAnsi="Times New Roman" w:cs="Times New Roman"/>
          <w:sz w:val="28"/>
          <w:szCs w:val="28"/>
        </w:rPr>
        <w:t>.4. Требованиями к порядку и формам текущего контроля за предоставлением Муниципальной услуги являются независимость, тщательность.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w:t>
      </w:r>
      <w:r w:rsidR="006B4B38">
        <w:rPr>
          <w:rFonts w:ascii="Times New Roman" w:hAnsi="Times New Roman" w:cs="Times New Roman"/>
          <w:sz w:val="28"/>
          <w:szCs w:val="28"/>
        </w:rPr>
        <w:t>8</w:t>
      </w:r>
      <w:r w:rsidRPr="005C094B">
        <w:rPr>
          <w:rFonts w:ascii="Times New Roman" w:hAnsi="Times New Roman" w:cs="Times New Roman"/>
          <w:sz w:val="28"/>
          <w:szCs w:val="28"/>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w:t>
      </w:r>
      <w:r w:rsidR="006B4B38">
        <w:rPr>
          <w:rFonts w:ascii="Times New Roman" w:hAnsi="Times New Roman" w:cs="Times New Roman"/>
          <w:sz w:val="28"/>
          <w:szCs w:val="28"/>
        </w:rPr>
        <w:t>8</w:t>
      </w:r>
      <w:r w:rsidRPr="005C094B">
        <w:rPr>
          <w:rFonts w:ascii="Times New Roman" w:hAnsi="Times New Roman" w:cs="Times New Roman"/>
          <w:sz w:val="28"/>
          <w:szCs w:val="28"/>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C094B">
        <w:rPr>
          <w:rStyle w:val="0pt0"/>
          <w:rFonts w:eastAsia="Arial Unicode MS"/>
          <w:color w:val="auto"/>
          <w:sz w:val="28"/>
          <w:szCs w:val="28"/>
        </w:rPr>
        <w:t xml:space="preserve">порядка предоставления Муниципальной услуги, а также жалобы и заявления на действия </w:t>
      </w:r>
      <w:r w:rsidRPr="005C094B">
        <w:rPr>
          <w:rFonts w:ascii="Times New Roman" w:hAnsi="Times New Roman" w:cs="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w:t>
      </w:r>
      <w:r w:rsidR="006B4B38">
        <w:rPr>
          <w:rFonts w:ascii="Times New Roman" w:hAnsi="Times New Roman" w:cs="Times New Roman"/>
          <w:sz w:val="28"/>
          <w:szCs w:val="28"/>
        </w:rPr>
        <w:t>8</w:t>
      </w:r>
      <w:r w:rsidRPr="005C094B">
        <w:rPr>
          <w:rFonts w:ascii="Times New Roman" w:hAnsi="Times New Roman" w:cs="Times New Roman"/>
          <w:sz w:val="28"/>
          <w:szCs w:val="28"/>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C094B" w:rsidRPr="005C094B" w:rsidRDefault="005C094B" w:rsidP="005C094B">
      <w:pPr>
        <w:tabs>
          <w:tab w:val="left" w:pos="0"/>
          <w:tab w:val="left" w:pos="6341"/>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Раздел V. </w:t>
      </w:r>
      <w:r w:rsidRPr="005C094B">
        <w:rPr>
          <w:rFonts w:ascii="Times New Roman" w:hAnsi="Times New Roman" w:cs="Times New Roman"/>
          <w:bCs/>
          <w:sz w:val="28"/>
          <w:szCs w:val="28"/>
        </w:rPr>
        <w:t>Досудебный (внесудебный) порядок обжалования решенийи действий (бездействия) органа, предоставляющегомуниципальную услугу, МФЦ, организаций, указанных в части1.1 статьи 16 федерального закона от 27.07.2010 № 210-ФЗ,а также их должностных лиц, муниципальных служащих,работников</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6B4B38"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29</w:t>
      </w:r>
      <w:r w:rsidR="005C094B" w:rsidRPr="005C094B">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w:t>
      </w:r>
      <w:r w:rsidR="006B4B38">
        <w:rPr>
          <w:rFonts w:ascii="Times New Roman" w:hAnsi="Times New Roman" w:cs="Times New Roman"/>
          <w:sz w:val="28"/>
          <w:szCs w:val="28"/>
        </w:rPr>
        <w:t>0</w:t>
      </w:r>
      <w:r w:rsidRPr="005C094B">
        <w:rPr>
          <w:rFonts w:ascii="Times New Roman" w:hAnsi="Times New Roman" w:cs="Times New Roman"/>
          <w:sz w:val="28"/>
          <w:szCs w:val="28"/>
        </w:rPr>
        <w:t xml:space="preserve">. Заявитель может обратиться с жалобой в том числе в следующих случаях: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C094B">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6B4B38"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31</w:t>
      </w:r>
      <w:r w:rsidR="005C094B" w:rsidRPr="005C094B">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5C094B" w:rsidRPr="005C094B" w:rsidRDefault="006B4B38"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32</w:t>
      </w:r>
      <w:r w:rsidR="005C094B" w:rsidRPr="005C094B">
        <w:rPr>
          <w:rFonts w:ascii="Times New Roman" w:hAnsi="Times New Roman" w:cs="Times New Roman"/>
          <w:sz w:val="28"/>
          <w:szCs w:val="28"/>
        </w:rPr>
        <w:t xml:space="preserve">. Оснований для отказа в рассмотрении жалобы не имеется. </w:t>
      </w:r>
    </w:p>
    <w:p w:rsidR="005C094B" w:rsidRPr="005C094B" w:rsidRDefault="006B4B38"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33</w:t>
      </w:r>
      <w:r w:rsidR="005C094B" w:rsidRPr="005C094B">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w:t>
      </w:r>
      <w:r w:rsidRPr="005C094B">
        <w:rPr>
          <w:rFonts w:ascii="Times New Roman" w:hAnsi="Times New Roman" w:cs="Times New Roman"/>
          <w:sz w:val="28"/>
          <w:szCs w:val="28"/>
        </w:rPr>
        <w:lastRenderedPageBreak/>
        <w:t xml:space="preserve">может быть принята при личном приеме заявителя. </w:t>
      </w:r>
    </w:p>
    <w:p w:rsidR="005C094B" w:rsidRPr="005C094B" w:rsidRDefault="006B4B38"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34</w:t>
      </w:r>
      <w:r w:rsidR="005C094B" w:rsidRPr="005C094B">
        <w:rPr>
          <w:rFonts w:ascii="Times New Roman" w:hAnsi="Times New Roman" w:cs="Times New Roman"/>
          <w:sz w:val="28"/>
          <w:szCs w:val="28"/>
        </w:rPr>
        <w:t xml:space="preserve">. Жалоба должна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C094B" w:rsidRPr="005C094B" w:rsidRDefault="006B4B38"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35</w:t>
      </w:r>
      <w:r w:rsidR="005C094B" w:rsidRPr="005C094B">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поселения.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Глава поселения проводит личный прием заявителей. </w:t>
      </w:r>
    </w:p>
    <w:p w:rsidR="005C094B" w:rsidRPr="005C094B" w:rsidRDefault="006B4B38"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36</w:t>
      </w:r>
      <w:r w:rsidR="005C094B" w:rsidRPr="005C094B">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C094B" w:rsidRPr="005C094B" w:rsidRDefault="006B4B38" w:rsidP="005C094B">
      <w:pPr>
        <w:tabs>
          <w:tab w:val="left" w:pos="0"/>
        </w:tabs>
        <w:ind w:firstLine="709"/>
        <w:jc w:val="both"/>
        <w:rPr>
          <w:rFonts w:ascii="Times New Roman" w:hAnsi="Times New Roman" w:cs="Times New Roman"/>
          <w:sz w:val="28"/>
          <w:szCs w:val="28"/>
        </w:rPr>
      </w:pPr>
      <w:bookmarkStart w:id="7" w:name="p39"/>
      <w:bookmarkEnd w:id="7"/>
      <w:r>
        <w:rPr>
          <w:rFonts w:ascii="Times New Roman" w:hAnsi="Times New Roman" w:cs="Times New Roman"/>
          <w:sz w:val="28"/>
          <w:szCs w:val="28"/>
        </w:rPr>
        <w:t>37</w:t>
      </w:r>
      <w:r w:rsidR="005C094B" w:rsidRPr="005C094B">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в удовлетворении жалобы отказывается.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w:t>
      </w:r>
      <w:r w:rsidR="006B4B38">
        <w:rPr>
          <w:rFonts w:ascii="Times New Roman" w:hAnsi="Times New Roman" w:cs="Times New Roman"/>
          <w:sz w:val="28"/>
          <w:szCs w:val="28"/>
        </w:rPr>
        <w:t>8</w:t>
      </w:r>
      <w:r w:rsidRPr="005C094B">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5C094B">
        <w:rPr>
          <w:rFonts w:ascii="Times New Roman" w:hAnsi="Times New Roman" w:cs="Times New Roman"/>
          <w:sz w:val="28"/>
          <w:szCs w:val="28"/>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C094B" w:rsidRPr="005C094B" w:rsidRDefault="006B4B38" w:rsidP="005C094B">
      <w:pPr>
        <w:tabs>
          <w:tab w:val="left" w:pos="0"/>
        </w:tabs>
        <w:ind w:firstLine="709"/>
        <w:jc w:val="both"/>
        <w:rPr>
          <w:rFonts w:ascii="Times New Roman" w:hAnsi="Times New Roman" w:cs="Times New Roman"/>
          <w:sz w:val="28"/>
          <w:szCs w:val="28"/>
        </w:rPr>
      </w:pPr>
      <w:bookmarkStart w:id="8" w:name="p43"/>
      <w:bookmarkEnd w:id="8"/>
      <w:r>
        <w:rPr>
          <w:rFonts w:ascii="Times New Roman" w:hAnsi="Times New Roman" w:cs="Times New Roman"/>
          <w:sz w:val="28"/>
          <w:szCs w:val="28"/>
        </w:rPr>
        <w:t>39</w:t>
      </w:r>
      <w:r w:rsidR="005C094B" w:rsidRPr="005C094B">
        <w:rPr>
          <w:rFonts w:ascii="Times New Roman" w:hAnsi="Times New Roman" w:cs="Times New Roman"/>
          <w:sz w:val="28"/>
          <w:szCs w:val="28"/>
        </w:rPr>
        <w:t xml:space="preserve">.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4</w:t>
      </w:r>
      <w:r w:rsidR="006B4B38">
        <w:rPr>
          <w:rFonts w:ascii="Times New Roman" w:hAnsi="Times New Roman" w:cs="Times New Roman"/>
          <w:sz w:val="28"/>
          <w:szCs w:val="28"/>
        </w:rPr>
        <w:t>0</w:t>
      </w:r>
      <w:r w:rsidRPr="005C094B">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4</w:t>
      </w:r>
      <w:r w:rsidR="006B4B38">
        <w:rPr>
          <w:rFonts w:ascii="Times New Roman" w:hAnsi="Times New Roman" w:cs="Times New Roman"/>
          <w:sz w:val="28"/>
          <w:szCs w:val="28"/>
        </w:rPr>
        <w:t>1</w:t>
      </w:r>
      <w:r w:rsidRPr="005C094B">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AD49CC">
      <w:pPr>
        <w:pStyle w:val="ac"/>
        <w:jc w:val="center"/>
      </w:pPr>
      <w:bookmarkStart w:id="9" w:name="_Toc134019825"/>
      <w:bookmarkStart w:id="10" w:name="_GoBack"/>
      <w:r w:rsidRPr="005C094B">
        <w:t>Перечень нормативных правовых актов, регулирующих порядок</w:t>
      </w:r>
      <w:bookmarkEnd w:id="9"/>
    </w:p>
    <w:p w:rsidR="005C094B" w:rsidRPr="005C094B" w:rsidRDefault="005C094B" w:rsidP="00AD49CC">
      <w:pPr>
        <w:pStyle w:val="ac"/>
        <w:jc w:val="center"/>
      </w:pPr>
      <w:bookmarkStart w:id="11" w:name="_Toc134019826"/>
      <w:r w:rsidRPr="005C094B">
        <w:t>досудебного (внесудебного) обжалования действий</w:t>
      </w:r>
      <w:bookmarkEnd w:id="11"/>
    </w:p>
    <w:p w:rsidR="005C094B" w:rsidRPr="005C094B" w:rsidRDefault="005C094B" w:rsidP="00AD49CC">
      <w:pPr>
        <w:pStyle w:val="ac"/>
        <w:jc w:val="center"/>
      </w:pPr>
      <w:bookmarkStart w:id="12" w:name="_Toc134019827"/>
      <w:r w:rsidRPr="005C094B">
        <w:t>(бездействия) и (или) решений, принятых (осуществленных)</w:t>
      </w:r>
      <w:bookmarkEnd w:id="12"/>
    </w:p>
    <w:p w:rsidR="005C094B" w:rsidRPr="005C094B" w:rsidRDefault="005C094B" w:rsidP="00AD49CC">
      <w:pPr>
        <w:pStyle w:val="ac"/>
        <w:jc w:val="center"/>
      </w:pPr>
      <w:bookmarkStart w:id="13" w:name="_Toc134019828"/>
      <w:r w:rsidRPr="005C094B">
        <w:t>в ходе предоставления муниципальной услуги</w:t>
      </w:r>
      <w:bookmarkEnd w:id="13"/>
    </w:p>
    <w:bookmarkEnd w:id="10"/>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4</w:t>
      </w:r>
      <w:r w:rsidR="006B4B38">
        <w:rPr>
          <w:rFonts w:ascii="Times New Roman" w:hAnsi="Times New Roman" w:cs="Times New Roman"/>
          <w:sz w:val="28"/>
          <w:szCs w:val="28"/>
        </w:rPr>
        <w:t>2</w:t>
      </w:r>
      <w:r w:rsidRPr="005C094B">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Федеральным законом N 210-ФЗ;</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Приложение № 1</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bookmarkStart w:id="14" w:name="P515"/>
      <w:bookmarkEnd w:id="14"/>
      <w:r w:rsidRPr="005C094B">
        <w:rPr>
          <w:rFonts w:ascii="Times New Roman" w:hAnsi="Times New Roman" w:cs="Times New Roman"/>
          <w:sz w:val="28"/>
          <w:szCs w:val="28"/>
        </w:rPr>
        <w:t>Форма постановления администрации об установлении публичного сервитута</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уполномоченного органа)</w:t>
      </w:r>
    </w:p>
    <w:p w:rsidR="005C094B" w:rsidRPr="005C094B" w:rsidRDefault="005C094B" w:rsidP="005C094B">
      <w:pPr>
        <w:pStyle w:val="ConsPlusNonformat"/>
        <w:ind w:left="2835"/>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Кому: 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ИНН 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Представитель: 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Контактные данные заявителя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Тел.: 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Эл.почта: 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Постановление об установлении публичного сервитута</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в отдельных целях</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________________________________ _________________________________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дата решения уполномоченного номер решения уполномоченного</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органа государственной власти органа государственной власти</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Сведения о публичном сервитуте:</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1. Сведение об обладателе публичного сервитута.</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Кадастровые номера земельных участков (при их наличии), в отношении </w:t>
      </w:r>
      <w:r w:rsidRPr="005C094B">
        <w:rPr>
          <w:rFonts w:ascii="Times New Roman" w:hAnsi="Times New Roman" w:cs="Times New Roman"/>
          <w:sz w:val="28"/>
          <w:szCs w:val="28"/>
        </w:rPr>
        <w:lastRenderedPageBreak/>
        <w:t>которых устанавливается публичный сервитут: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Кадастровый квартал, в котором расположены земли: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Адреса или описание местоположения таких земельных участков или земель;</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4. Срок публичного сервитута: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5C094B" w:rsidRPr="005C094B" w:rsidRDefault="005C094B" w:rsidP="005C094B">
      <w:pPr>
        <w:pStyle w:val="ConsPlusNormal"/>
        <w:ind w:firstLine="709"/>
        <w:jc w:val="both"/>
        <w:rPr>
          <w:rFonts w:ascii="Times New Roman" w:hAnsi="Times New Roman" w:cs="Times New Roman"/>
          <w:sz w:val="28"/>
          <w:szCs w:val="28"/>
        </w:rPr>
      </w:pPr>
    </w:p>
    <w:p w:rsidR="005C094B" w:rsidRPr="005C094B" w:rsidRDefault="005C094B" w:rsidP="005C094B">
      <w:pPr>
        <w:pStyle w:val="ConsPlusNonformat"/>
        <w:ind w:firstLine="709"/>
        <w:jc w:val="both"/>
        <w:rPr>
          <w:rFonts w:ascii="Times New Roman" w:hAnsi="Times New Roman" w:cs="Times New Roman"/>
          <w:sz w:val="28"/>
          <w:szCs w:val="28"/>
        </w:rPr>
      </w:pPr>
      <w:r w:rsidRPr="005C094B">
        <w:rPr>
          <w:rFonts w:ascii="Times New Roman" w:hAnsi="Times New Roman" w:cs="Times New Roman"/>
          <w:sz w:val="28"/>
          <w:szCs w:val="28"/>
        </w:rPr>
        <w:t>Ф.И.О. ____________________________, Подпись 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Должность уполномоченного</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сотрудника ________________________</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Приложение № 2</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Форма постановления администрации об отказе в предоставлении</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муниципальной услуги</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уполномоченного органа)</w:t>
      </w:r>
    </w:p>
    <w:p w:rsidR="005C094B" w:rsidRPr="005C094B" w:rsidRDefault="005C094B" w:rsidP="005C094B">
      <w:pPr>
        <w:pStyle w:val="ConsPlusNonformat"/>
        <w:ind w:left="2835"/>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Кому: 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ИНН 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Представитель: 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Контактные данные заявителя (представителя):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Тел.: 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Эл.почта: ____________________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Постановление</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об отказе в предоставлении муниципальной услуги</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___________________________ от 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(номер и дата решения)</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 результатам рассмотрения заявления по услуге 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____ от ______ и приложенных к нему документов принято решение отказать в</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предоставлении услуги, по следующим основаниям:</w:t>
      </w:r>
    </w:p>
    <w:p w:rsidR="005C094B" w:rsidRPr="005C094B" w:rsidRDefault="005C094B" w:rsidP="005C094B">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478"/>
        <w:gridCol w:w="5150"/>
        <w:gridCol w:w="2697"/>
      </w:tblGrid>
      <w:tr w:rsidR="005C094B" w:rsidRPr="005C094B" w:rsidTr="00A9438F">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пункта административного регламента</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основания для отказа в соответствии с пунктом 12 Административного регламента </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Разъяснение причин отказа в предоставлении услуги</w:t>
            </w:r>
          </w:p>
        </w:tc>
      </w:tr>
      <w:tr w:rsidR="005C094B" w:rsidRPr="005C094B" w:rsidTr="00A9438F">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- 1</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A9438F">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- 2</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Не соблюдены условия установления публичного сервитута, предусмотренные статьями 23 и 39.39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A9438F">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12.2. - 3</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A9438F">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- 4</w:t>
            </w:r>
          </w:p>
        </w:tc>
        <w:tc>
          <w:tcPr>
            <w:tcW w:w="2813" w:type="pct"/>
          </w:tcPr>
          <w:p w:rsidR="005C094B" w:rsidRPr="005C094B" w:rsidRDefault="005C094B" w:rsidP="005C094B">
            <w:pPr>
              <w:pStyle w:val="ConsPlusNormal"/>
              <w:ind w:firstLine="283"/>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A9438F">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- 5</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A9438F">
        <w:tc>
          <w:tcPr>
            <w:tcW w:w="562" w:type="pct"/>
          </w:tcPr>
          <w:p w:rsidR="005C094B" w:rsidRPr="005C094B" w:rsidRDefault="005C094B" w:rsidP="005C094B">
            <w:pPr>
              <w:pStyle w:val="ConsPlusNormal"/>
              <w:jc w:val="both"/>
              <w:rPr>
                <w:rFonts w:ascii="Times New Roman" w:hAnsi="Times New Roman" w:cs="Times New Roman"/>
                <w:sz w:val="28"/>
                <w:szCs w:val="28"/>
              </w:rPr>
            </w:pPr>
            <w:bookmarkStart w:id="15" w:name="P605"/>
            <w:bookmarkEnd w:id="15"/>
            <w:r w:rsidRPr="005C094B">
              <w:rPr>
                <w:rFonts w:ascii="Times New Roman" w:hAnsi="Times New Roman" w:cs="Times New Roman"/>
                <w:sz w:val="28"/>
                <w:szCs w:val="28"/>
              </w:rPr>
              <w:lastRenderedPageBreak/>
              <w:t>12.2. - 6</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A9438F">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- 7</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A9438F">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- 8</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Ф.И.О. _______________, Подпись _____________________________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Должность уполномоченного сотрудника</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p>
    <w:p w:rsidR="005C094B" w:rsidRPr="005C094B" w:rsidRDefault="005C094B" w:rsidP="005C094B">
      <w:pPr>
        <w:autoSpaceDE w:val="0"/>
        <w:autoSpaceDN w:val="0"/>
        <w:ind w:firstLine="709"/>
        <w:jc w:val="both"/>
        <w:rPr>
          <w:rFonts w:ascii="Times New Roman" w:eastAsia="Tahoma"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3 </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Форма ходатайства об установлении публичного сервитута</w:t>
      </w:r>
    </w:p>
    <w:p w:rsidR="005C094B" w:rsidRPr="005C094B" w:rsidRDefault="005C094B" w:rsidP="005C094B">
      <w:pPr>
        <w:jc w:val="both"/>
        <w:rPr>
          <w:rFonts w:ascii="Times New Roman" w:hAnsi="Times New Roman" w:cs="Times New Roman"/>
          <w:sz w:val="28"/>
          <w:szCs w:val="28"/>
        </w:rPr>
      </w:pPr>
    </w:p>
    <w:tbl>
      <w:tblPr>
        <w:tblW w:w="5000" w:type="pct"/>
        <w:tblCellMar>
          <w:left w:w="0" w:type="dxa"/>
          <w:right w:w="0" w:type="dxa"/>
        </w:tblCellMar>
        <w:tblLook w:val="04A0"/>
      </w:tblPr>
      <w:tblGrid>
        <w:gridCol w:w="155"/>
        <w:gridCol w:w="1371"/>
        <w:gridCol w:w="1181"/>
        <w:gridCol w:w="7"/>
        <w:gridCol w:w="390"/>
        <w:gridCol w:w="585"/>
        <w:gridCol w:w="390"/>
        <w:gridCol w:w="15"/>
        <w:gridCol w:w="6123"/>
      </w:tblGrid>
      <w:tr w:rsidR="005C094B" w:rsidRPr="005C094B" w:rsidTr="00A9438F">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Ходатайство об установлении публичного сервитута </w:t>
            </w:r>
          </w:p>
        </w:tc>
      </w:tr>
      <w:tr w:rsidR="005C094B" w:rsidRPr="005C094B" w:rsidTr="00A9438F">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_____________________________________________________________________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органа, принимающего решение об установлении публичного сервитута) </w:t>
            </w:r>
          </w:p>
        </w:tc>
      </w:tr>
      <w:tr w:rsidR="005C094B" w:rsidRPr="005C094B" w:rsidTr="00A9438F">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bookmarkStart w:id="16" w:name="p7"/>
            <w:bookmarkEnd w:id="16"/>
            <w:r w:rsidRPr="005C094B">
              <w:rPr>
                <w:rFonts w:ascii="Times New Roman" w:hAnsi="Times New Roman" w:cs="Times New Roman"/>
                <w:sz w:val="28"/>
                <w:szCs w:val="28"/>
              </w:rPr>
              <w:t xml:space="preserve">2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лице, представившем ходатайство об установлении публичного сервитута (далее - заявитель): </w:t>
            </w:r>
          </w:p>
        </w:tc>
      </w:tr>
      <w:tr w:rsidR="005C094B" w:rsidRPr="005C094B" w:rsidTr="00A9438F">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Полное наименование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Сокращенное наименование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Организационно-правовая форма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Почтовый адрес (индекс, субъект Российской Федерации, населенный пункт, улица, дом)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Адрес электронной почты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ОГРН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ИНН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3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представителе заявителя: </w:t>
            </w:r>
          </w:p>
        </w:tc>
      </w:tr>
      <w:tr w:rsidR="005C094B" w:rsidRPr="005C094B" w:rsidTr="00A9438F">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3 </w:t>
            </w: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Фамилия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Имя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Отчество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Адрес электронной почты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Телефон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и реквизиты документа, подтверждающего полномочия представителя заявителя </w:t>
            </w:r>
          </w:p>
          <w:p w:rsidR="005C094B" w:rsidRPr="005C094B" w:rsidRDefault="005C094B" w:rsidP="005C094B">
            <w:pPr>
              <w:jc w:val="both"/>
              <w:rPr>
                <w:rFonts w:ascii="Times New Roman" w:hAnsi="Times New Roman" w:cs="Times New Roman"/>
                <w:sz w:val="28"/>
                <w:szCs w:val="28"/>
              </w:rPr>
            </w:pP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4</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w:t>
            </w:r>
            <w:r w:rsidRPr="005C094B">
              <w:rPr>
                <w:rFonts w:ascii="Times New Roman" w:hAnsi="Times New Roman" w:cs="Times New Roman"/>
                <w:sz w:val="28"/>
                <w:szCs w:val="28"/>
              </w:rPr>
              <w:lastRenderedPageBreak/>
              <w:t xml:space="preserve">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C094B" w:rsidRPr="005C094B" w:rsidTr="00A9438F">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4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Испрашиваемый срок публичного сервитута ______________________________ </w:t>
            </w:r>
          </w:p>
        </w:tc>
      </w:tr>
      <w:tr w:rsidR="005C094B" w:rsidRPr="005C094B" w:rsidTr="00A9438F">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6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5C094B" w:rsidRPr="005C094B" w:rsidTr="00A9438F">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7 </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Обоснование необходимости установления публичного сервитута </w:t>
            </w:r>
          </w:p>
        </w:tc>
      </w:tr>
      <w:tr w:rsidR="005C094B" w:rsidRPr="005C094B" w:rsidTr="00A9438F">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8 </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5C094B" w:rsidRPr="005C094B" w:rsidTr="00A9438F">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9 </w:t>
            </w:r>
          </w:p>
        </w:tc>
        <w:tc>
          <w:tcPr>
            <w:tcW w:w="1717" w:type="pct"/>
            <w:gridSpan w:val="5"/>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717" w:type="pct"/>
            <w:gridSpan w:val="5"/>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717" w:type="pct"/>
            <w:gridSpan w:val="5"/>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w:t>
            </w:r>
            <w:r w:rsidRPr="005C094B">
              <w:rPr>
                <w:rFonts w:ascii="Times New Roman" w:hAnsi="Times New Roman" w:cs="Times New Roman"/>
                <w:sz w:val="28"/>
                <w:szCs w:val="28"/>
              </w:rPr>
              <w:lastRenderedPageBreak/>
              <w:t xml:space="preserve">сооружения, являющегося линейным объектом) </w:t>
            </w:r>
          </w:p>
        </w:tc>
      </w:tr>
      <w:tr w:rsidR="005C094B" w:rsidRPr="005C094B" w:rsidTr="00A9438F">
        <w:tc>
          <w:tcPr>
            <w:tcW w:w="70" w:type="pct"/>
            <w:vMerge w:val="restar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способах представления результатов рассмотрения ходатайства: </w:t>
            </w:r>
          </w:p>
        </w:tc>
      </w:tr>
      <w:tr w:rsidR="005C094B" w:rsidRPr="005C094B" w:rsidTr="00A9438F">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в виде электронного документа, который направляется уполномоченным органом заявителю посредством электронной почты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(да/нет) </w:t>
            </w:r>
          </w:p>
        </w:tc>
      </w:tr>
      <w:tr w:rsidR="005C094B" w:rsidRPr="005C094B" w:rsidTr="00A9438F">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(да/нет) </w:t>
            </w:r>
          </w:p>
        </w:tc>
      </w:tr>
      <w:tr w:rsidR="005C094B" w:rsidRPr="005C094B" w:rsidTr="00A9438F">
        <w:tc>
          <w:tcPr>
            <w:tcW w:w="70" w:type="pct"/>
            <w:vMerge w:val="restar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Документы, прилагаемые к ходатайству: </w:t>
            </w:r>
          </w:p>
        </w:tc>
      </w:tr>
      <w:tr w:rsidR="005C094B" w:rsidRPr="005C094B" w:rsidTr="00A9438F">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5C094B" w:rsidRPr="005C094B" w:rsidTr="00A9438F">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5C094B" w:rsidRPr="005C094B" w:rsidTr="00A9438F">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r>
      <w:tr w:rsidR="005C094B" w:rsidRPr="005C094B" w:rsidTr="00A9438F">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Подпись: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Дата: </w:t>
            </w:r>
          </w:p>
        </w:tc>
      </w:tr>
      <w:tr w:rsidR="005C094B" w:rsidRPr="005C094B" w:rsidTr="00A9438F">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691" w:type="pct"/>
            <w:tcBorders>
              <w:top w:val="single" w:sz="6" w:space="0" w:color="000000"/>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8" w:type="pct"/>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 w:type="pct"/>
            <w:tcBorders>
              <w:top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5" w:type="pct"/>
            <w:gridSpan w:val="3"/>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8" w:type="pct"/>
            <w:vMerge w:val="restart"/>
            <w:tcBorders>
              <w:top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 __________ ____ г. </w:t>
            </w:r>
          </w:p>
        </w:tc>
      </w:tr>
      <w:tr w:rsidR="005C094B" w:rsidRPr="005C094B" w:rsidTr="00A9438F">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8" w:type="pct"/>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(подпись) </w:t>
            </w:r>
          </w:p>
        </w:tc>
        <w:tc>
          <w:tcPr>
            <w:tcW w:w="3" w:type="pct"/>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5" w:type="pct"/>
            <w:gridSpan w:val="3"/>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(инициалы, фамилия) </w:t>
            </w:r>
          </w:p>
        </w:tc>
        <w:tc>
          <w:tcPr>
            <w:tcW w:w="8" w:type="pct"/>
            <w:vMerge/>
            <w:tcBorders>
              <w:top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035"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4 </w:t>
      </w:r>
    </w:p>
    <w:p w:rsidR="005C094B" w:rsidRPr="005C094B" w:rsidRDefault="005C094B" w:rsidP="005C094B">
      <w:pPr>
        <w:autoSpaceDE w:val="0"/>
        <w:autoSpaceDN w:val="0"/>
        <w:adjustRightInd w:val="0"/>
        <w:ind w:left="5387"/>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ind w:firstLine="709"/>
        <w:jc w:val="both"/>
        <w:rPr>
          <w:rFonts w:ascii="Times New Roman" w:eastAsia="Calibri" w:hAnsi="Times New Roman" w:cs="Times New Roman"/>
          <w:sz w:val="28"/>
          <w:szCs w:val="28"/>
          <w:lang w:eastAsia="en-US"/>
        </w:rPr>
      </w:pPr>
    </w:p>
    <w:p w:rsidR="005C094B" w:rsidRPr="005C094B" w:rsidRDefault="005C094B" w:rsidP="005C094B">
      <w:pPr>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Кому ____________________________________</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_________________________________________</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почтовый индекс и адрес, телефон, адрес электронной почты)</w:t>
      </w:r>
    </w:p>
    <w:p w:rsidR="005C094B" w:rsidRPr="005C094B" w:rsidRDefault="005C094B" w:rsidP="005C094B">
      <w:pPr>
        <w:ind w:left="2835"/>
        <w:jc w:val="both"/>
        <w:rPr>
          <w:rFonts w:ascii="Times New Roman" w:eastAsia="Tahoma" w:hAnsi="Times New Roman" w:cs="Times New Roman"/>
          <w:sz w:val="28"/>
          <w:szCs w:val="28"/>
        </w:rPr>
      </w:pPr>
    </w:p>
    <w:p w:rsidR="005C094B" w:rsidRPr="005C094B" w:rsidRDefault="005C094B" w:rsidP="005C094B">
      <w:pPr>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Решение об отказе в приеме документов</w:t>
      </w:r>
    </w:p>
    <w:p w:rsidR="005C094B" w:rsidRPr="005C094B" w:rsidRDefault="005C094B" w:rsidP="005C094B">
      <w:pPr>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____________________________________________________________________________</w:t>
      </w:r>
    </w:p>
    <w:p w:rsidR="005C094B" w:rsidRPr="005C094B" w:rsidRDefault="005C094B" w:rsidP="005C094B">
      <w:pPr>
        <w:ind w:left="2835"/>
        <w:jc w:val="both"/>
        <w:rPr>
          <w:rFonts w:ascii="Times New Roman" w:hAnsi="Times New Roman" w:cs="Times New Roman"/>
          <w:sz w:val="28"/>
          <w:szCs w:val="28"/>
        </w:rPr>
      </w:pPr>
      <w:r w:rsidRPr="005C094B">
        <w:rPr>
          <w:rFonts w:ascii="Times New Roman" w:hAnsi="Times New Roman" w:cs="Times New Roman"/>
          <w:sz w:val="28"/>
          <w:szCs w:val="28"/>
        </w:rPr>
        <w:t>(наименование органа местного самоуправления)</w:t>
      </w:r>
    </w:p>
    <w:p w:rsidR="005C094B" w:rsidRPr="005C094B" w:rsidRDefault="005C094B" w:rsidP="005C094B">
      <w:pPr>
        <w:ind w:firstLine="709"/>
        <w:jc w:val="both"/>
        <w:rPr>
          <w:rFonts w:ascii="Times New Roman" w:eastAsia="Tahoma" w:hAnsi="Times New Roman" w:cs="Times New Roman"/>
          <w:sz w:val="28"/>
          <w:szCs w:val="28"/>
        </w:rPr>
      </w:pP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В приеме документов для предоставления услуги "Установление публичного сервитута" Вам отказано по следующим основаниям:</w:t>
      </w:r>
    </w:p>
    <w:p w:rsidR="005C094B" w:rsidRPr="005C094B" w:rsidRDefault="005C094B" w:rsidP="005C094B">
      <w:pPr>
        <w:ind w:firstLine="709"/>
        <w:jc w:val="both"/>
        <w:rPr>
          <w:rFonts w:ascii="Times New Roman" w:eastAsia="Tahoma"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66"/>
        <w:gridCol w:w="4647"/>
        <w:gridCol w:w="4212"/>
      </w:tblGrid>
      <w:tr w:rsidR="005C094B" w:rsidRPr="005C094B" w:rsidTr="00A9438F">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пункта Админи-стратив-ного регламента</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Наименование основания для отказа в соответствии с пунктом 11 Административного регламента</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Разъяснение причин отказа в приеме документов</w:t>
            </w:r>
          </w:p>
        </w:tc>
      </w:tr>
      <w:tr w:rsidR="005C094B" w:rsidRPr="005C094B" w:rsidTr="00A9438F">
        <w:trPr>
          <w:trHeight w:val="806"/>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hAnsi="Times New Roman" w:cs="Times New Roman"/>
                <w:sz w:val="28"/>
                <w:szCs w:val="28"/>
              </w:rPr>
              <w:t>11.1.1.</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r w:rsidRPr="005C094B">
              <w:rPr>
                <w:rFonts w:ascii="Times New Roman" w:eastAsia="Calibri" w:hAnsi="Times New Roman" w:cs="Times New Roman"/>
                <w:sz w:val="28"/>
                <w:szCs w:val="28"/>
                <w:lang w:eastAsia="en-US"/>
              </w:rPr>
              <w:t>РПГУ</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A9438F">
        <w:trPr>
          <w:trHeight w:val="609"/>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11.1.2</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A9438F">
        <w:trPr>
          <w:trHeight w:val="919"/>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lastRenderedPageBreak/>
              <w:t>11.1.3</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A9438F">
        <w:trPr>
          <w:trHeight w:val="596"/>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11.1.4.</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A9438F">
        <w:trPr>
          <w:trHeight w:val="1038"/>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11.1.5.</w:t>
            </w:r>
          </w:p>
        </w:tc>
        <w:tc>
          <w:tcPr>
            <w:tcW w:w="2309" w:type="pct"/>
          </w:tcPr>
          <w:p w:rsidR="005C094B" w:rsidRPr="005C094B" w:rsidRDefault="005C094B" w:rsidP="005C094B">
            <w:pPr>
              <w:contextualSpacing/>
              <w:jc w:val="both"/>
              <w:rPr>
                <w:rFonts w:ascii="Times New Roman" w:hAnsi="Times New Roman" w:cs="Times New Roman"/>
                <w:sz w:val="28"/>
                <w:szCs w:val="28"/>
              </w:rPr>
            </w:pPr>
            <w:r w:rsidRPr="005C094B">
              <w:rPr>
                <w:rFonts w:ascii="Times New Roman" w:hAnsi="Times New Roman" w:cs="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A9438F">
        <w:trPr>
          <w:trHeight w:val="710"/>
        </w:trPr>
        <w:tc>
          <w:tcPr>
            <w:tcW w:w="5000" w:type="pct"/>
            <w:gridSpan w:val="3"/>
          </w:tcPr>
          <w:p w:rsidR="005C094B" w:rsidRPr="005C094B" w:rsidRDefault="005C094B" w:rsidP="005C094B">
            <w:pPr>
              <w:autoSpaceDE w:val="0"/>
              <w:autoSpaceDN w:val="0"/>
              <w:adjustRightInd w:val="0"/>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Основания для возвращения ходатайства</w:t>
            </w:r>
          </w:p>
        </w:tc>
      </w:tr>
      <w:tr w:rsidR="005C094B" w:rsidRPr="005C094B" w:rsidTr="00A9438F">
        <w:trPr>
          <w:trHeight w:val="1560"/>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11.2.1.</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A9438F">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11.2.2.</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Заявитель не является лицом, предусмотренным статьей 39.40 Земельного кодекса РФ</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A9438F">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11.2.3.</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Подано ходатайство об установлении публичного сервитута в целях, не предусмотренных статьей 39.37 ЗК РФ</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A9438F">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lastRenderedPageBreak/>
              <w:t>11.2.4.</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A9438F">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11.2.5.</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bl>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Дополнительно информируем: _______________________________________</w:t>
      </w:r>
      <w:r w:rsidRPr="005C094B">
        <w:rPr>
          <w:rFonts w:ascii="Times New Roman" w:hAnsi="Times New Roman" w:cs="Times New Roman"/>
          <w:sz w:val="28"/>
          <w:szCs w:val="28"/>
        </w:rPr>
        <w:br/>
        <w:t xml:space="preserve">______________________________________________________________________. </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C094B" w:rsidRPr="005C094B" w:rsidRDefault="005C094B" w:rsidP="005C094B">
      <w:pPr>
        <w:ind w:firstLine="709"/>
        <w:jc w:val="both"/>
        <w:rPr>
          <w:rFonts w:ascii="Times New Roman" w:hAnsi="Times New Roman" w:cs="Times New Roman"/>
          <w:sz w:val="28"/>
          <w:szCs w:val="28"/>
        </w:rPr>
      </w:pPr>
    </w:p>
    <w:tbl>
      <w:tblPr>
        <w:tblW w:w="5000" w:type="pct"/>
        <w:tblCellMar>
          <w:left w:w="28" w:type="dxa"/>
          <w:right w:w="28" w:type="dxa"/>
        </w:tblCellMar>
        <w:tblLook w:val="0000"/>
      </w:tblPr>
      <w:tblGrid>
        <w:gridCol w:w="3225"/>
        <w:gridCol w:w="293"/>
        <w:gridCol w:w="2345"/>
        <w:gridCol w:w="293"/>
        <w:gridCol w:w="4101"/>
      </w:tblGrid>
      <w:tr w:rsidR="005C094B" w:rsidRPr="005C094B" w:rsidTr="00A9438F">
        <w:trPr>
          <w:trHeight w:val="709"/>
        </w:trPr>
        <w:tc>
          <w:tcPr>
            <w:tcW w:w="1572"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143"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2000"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r>
      <w:tr w:rsidR="005C094B" w:rsidRPr="005C094B" w:rsidTr="00A9438F">
        <w:tc>
          <w:tcPr>
            <w:tcW w:w="1572"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(должность)</w:t>
            </w:r>
          </w:p>
        </w:tc>
        <w:tc>
          <w:tcPr>
            <w:tcW w:w="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p>
        </w:tc>
        <w:tc>
          <w:tcPr>
            <w:tcW w:w="1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(подпись)</w:t>
            </w:r>
          </w:p>
        </w:tc>
        <w:tc>
          <w:tcPr>
            <w:tcW w:w="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p>
        </w:tc>
        <w:tc>
          <w:tcPr>
            <w:tcW w:w="2000"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(фамилия, имя, отчество (при наличии)</w:t>
            </w: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br w:type="page"/>
      </w:r>
    </w:p>
    <w:p w:rsidR="005C094B" w:rsidRPr="005C094B" w:rsidRDefault="005C094B" w:rsidP="005C094B">
      <w:pPr>
        <w:pStyle w:val="ConsPlusNormal"/>
        <w:ind w:left="5670"/>
        <w:jc w:val="both"/>
        <w:outlineLvl w:val="1"/>
        <w:rPr>
          <w:rFonts w:ascii="Times New Roman" w:hAnsi="Times New Roman" w:cs="Times New Roman"/>
          <w:sz w:val="28"/>
          <w:szCs w:val="28"/>
        </w:rPr>
      </w:pPr>
      <w:r w:rsidRPr="005C094B">
        <w:rPr>
          <w:rFonts w:ascii="Times New Roman" w:hAnsi="Times New Roman" w:cs="Times New Roman"/>
          <w:sz w:val="28"/>
          <w:szCs w:val="28"/>
        </w:rPr>
        <w:lastRenderedPageBreak/>
        <w:t>Приложение № 5</w:t>
      </w:r>
    </w:p>
    <w:p w:rsidR="005C094B" w:rsidRPr="005C094B" w:rsidRDefault="005C094B" w:rsidP="005C094B">
      <w:pPr>
        <w:pStyle w:val="ConsPlusNormal"/>
        <w:ind w:left="5670"/>
        <w:jc w:val="both"/>
        <w:rPr>
          <w:rFonts w:ascii="Times New Roman" w:hAnsi="Times New Roman" w:cs="Times New Roman"/>
          <w:sz w:val="28"/>
          <w:szCs w:val="28"/>
        </w:rPr>
      </w:pPr>
      <w:r w:rsidRPr="005C094B">
        <w:rPr>
          <w:rFonts w:ascii="Times New Roman" w:hAnsi="Times New Roman" w:cs="Times New Roman"/>
          <w:sz w:val="28"/>
          <w:szCs w:val="28"/>
        </w:rPr>
        <w:t>к Административному регламенту</w:t>
      </w:r>
    </w:p>
    <w:p w:rsidR="005C094B" w:rsidRPr="005C094B" w:rsidRDefault="005C094B" w:rsidP="005C094B">
      <w:pPr>
        <w:pStyle w:val="ConsPlusNormal"/>
        <w:ind w:left="5670"/>
        <w:jc w:val="both"/>
        <w:rPr>
          <w:rFonts w:ascii="Times New Roman" w:hAnsi="Times New Roman" w:cs="Times New Roman"/>
          <w:sz w:val="28"/>
          <w:szCs w:val="28"/>
        </w:rPr>
      </w:pPr>
    </w:p>
    <w:p w:rsidR="005C094B" w:rsidRPr="005C094B" w:rsidRDefault="005C094B" w:rsidP="005C094B">
      <w:pPr>
        <w:pStyle w:val="ConsPlusTitle"/>
        <w:jc w:val="both"/>
        <w:rPr>
          <w:rFonts w:ascii="Times New Roman" w:hAnsi="Times New Roman" w:cs="Times New Roman"/>
          <w:b w:val="0"/>
          <w:sz w:val="28"/>
          <w:szCs w:val="28"/>
        </w:rPr>
      </w:pPr>
      <w:bookmarkStart w:id="17" w:name="P774"/>
      <w:bookmarkEnd w:id="17"/>
      <w:r w:rsidRPr="005C094B">
        <w:rPr>
          <w:rFonts w:ascii="Times New Roman" w:hAnsi="Times New Roman" w:cs="Times New Roman"/>
          <w:b w:val="0"/>
          <w:sz w:val="28"/>
          <w:szCs w:val="28"/>
        </w:rPr>
        <w:t>СОСТАВ, ПОСЛЕДОВАТЕЛЬНОСТЬ И СРОКИ ВЫПОЛНЕНИЯ</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АДМИНИСТРАТИВНЫХ ПРОЦЕДУР (ДЕЙСТВИЙ) ПРИ ПРЕДОСТАВЛЕНИИ</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ГОСУДАРСТВЕННОЙ (МУНИЦИПАЛЬНОЙ) УСЛУГИ В ЦЕЛЯХ УСТАНОВЛЕНИЯ</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ПУБЛИЧНОГО СЕРВИТУТА В ОТДЕЛЬНЫХ ЦЕЛЯХ</w:t>
      </w:r>
    </w:p>
    <w:p w:rsidR="005C094B" w:rsidRPr="005C094B" w:rsidRDefault="005C094B" w:rsidP="005C094B">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53"/>
        <w:gridCol w:w="1555"/>
        <w:gridCol w:w="1532"/>
        <w:gridCol w:w="1297"/>
        <w:gridCol w:w="1514"/>
        <w:gridCol w:w="1519"/>
        <w:gridCol w:w="1555"/>
      </w:tblGrid>
      <w:tr w:rsidR="005C094B" w:rsidRPr="005C094B" w:rsidTr="00A9438F">
        <w:tc>
          <w:tcPr>
            <w:tcW w:w="660"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снование для начала административной процедуры</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Содержание административных действий</w:t>
            </w:r>
          </w:p>
        </w:tc>
        <w:tc>
          <w:tcPr>
            <w:tcW w:w="737"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Срок выполнения административных действий</w:t>
            </w:r>
          </w:p>
        </w:tc>
        <w:tc>
          <w:tcPr>
            <w:tcW w:w="6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ответственное за выполнение административного действия</w:t>
            </w:r>
          </w:p>
        </w:tc>
        <w:tc>
          <w:tcPr>
            <w:tcW w:w="752"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7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Критерии принятия решения</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административного действия, способ фиксации</w:t>
            </w:r>
          </w:p>
        </w:tc>
      </w:tr>
      <w:tr w:rsidR="005C094B" w:rsidRPr="005C094B" w:rsidTr="00A9438F">
        <w:tc>
          <w:tcPr>
            <w:tcW w:w="660"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2</w:t>
            </w:r>
          </w:p>
        </w:tc>
        <w:tc>
          <w:tcPr>
            <w:tcW w:w="737"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3</w:t>
            </w:r>
          </w:p>
        </w:tc>
        <w:tc>
          <w:tcPr>
            <w:tcW w:w="6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4</w:t>
            </w:r>
          </w:p>
        </w:tc>
        <w:tc>
          <w:tcPr>
            <w:tcW w:w="752"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w:t>
            </w:r>
          </w:p>
        </w:tc>
        <w:tc>
          <w:tcPr>
            <w:tcW w:w="7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6</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7</w:t>
            </w:r>
          </w:p>
        </w:tc>
      </w:tr>
      <w:tr w:rsidR="005C094B" w:rsidRPr="005C094B" w:rsidTr="00A9438F">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1. Проверка документов и регистрация заявления</w:t>
            </w:r>
          </w:p>
        </w:tc>
      </w:tr>
      <w:tr w:rsidR="005C094B" w:rsidRPr="005C094B" w:rsidTr="00A9438F">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Поступление заявления и документов для предоставления государственной (муниципальной) услуги в Уполномоченный орган</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Уполномоченного органа, ответственное за предоставление муниципальной) услуги</w:t>
            </w:r>
          </w:p>
        </w:tc>
        <w:tc>
          <w:tcPr>
            <w:tcW w:w="752"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vMerge w:val="restart"/>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w:t>
            </w:r>
            <w:r w:rsidRPr="005C094B">
              <w:rPr>
                <w:rFonts w:ascii="Times New Roman" w:hAnsi="Times New Roman" w:cs="Times New Roman"/>
                <w:sz w:val="28"/>
                <w:szCs w:val="28"/>
              </w:rPr>
              <w:lastRenderedPageBreak/>
              <w:t>документов</w:t>
            </w:r>
          </w:p>
        </w:tc>
      </w:tr>
      <w:tr w:rsidR="005C094B" w:rsidRPr="005C094B" w:rsidTr="00A9438F">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A9438F">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выявления </w:t>
            </w:r>
            <w:r w:rsidRPr="005C094B">
              <w:rPr>
                <w:rFonts w:ascii="Times New Roman" w:hAnsi="Times New Roman" w:cs="Times New Roman"/>
                <w:sz w:val="28"/>
                <w:szCs w:val="28"/>
              </w:rPr>
              <w:lastRenderedPageBreak/>
              <w:t>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737" w:type="pct"/>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A9438F">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737"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 рабочий день</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A9438F">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Проверка заявления и документов, представленных для получения государственной (муниципальной) услуги</w:t>
            </w:r>
          </w:p>
        </w:tc>
        <w:tc>
          <w:tcPr>
            <w:tcW w:w="737" w:type="pct"/>
            <w:vMerge/>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Направленное заявителю электронное сообщение о приеме заявления к рассмотрению либо отказа в приеме заявления к рассмотрению</w:t>
            </w:r>
          </w:p>
        </w:tc>
      </w:tr>
      <w:tr w:rsidR="005C094B" w:rsidRPr="005C094B" w:rsidTr="00A9438F">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заявителю электронного сообщения о приеме заявления к рассмотрению либо о </w:t>
            </w:r>
            <w:r w:rsidRPr="005C094B">
              <w:rPr>
                <w:rFonts w:ascii="Times New Roman" w:hAnsi="Times New Roman" w:cs="Times New Roman"/>
                <w:sz w:val="28"/>
                <w:szCs w:val="28"/>
              </w:rPr>
              <w:lastRenderedPageBreak/>
              <w:t>возврате документов с обоснованием возврата</w:t>
            </w:r>
          </w:p>
        </w:tc>
        <w:tc>
          <w:tcPr>
            <w:tcW w:w="737" w:type="pct"/>
            <w:vMerge/>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Наличие/отсутствие оснований для возврата документов, предусмотренных пунктом 12 </w:t>
            </w:r>
            <w:r w:rsidRPr="005C094B">
              <w:rPr>
                <w:rFonts w:ascii="Times New Roman" w:hAnsi="Times New Roman" w:cs="Times New Roman"/>
                <w:sz w:val="28"/>
                <w:szCs w:val="28"/>
              </w:rPr>
              <w:lastRenderedPageBreak/>
              <w:t>Административного регламента</w:t>
            </w: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A9438F">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2. Получение сведений посредством СМЭВ</w:t>
            </w:r>
          </w:p>
        </w:tc>
      </w:tr>
      <w:tr w:rsidR="005C094B" w:rsidRPr="005C094B" w:rsidTr="00A9438F">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межведомственных запросов в органы и организации, указанные в пункте 2.3 Административного регламента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7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орган/ГИС/СМЭВ</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5C094B" w:rsidRPr="005C094B" w:rsidTr="00A9438F">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w:t>
            </w:r>
            <w:r w:rsidRPr="005C094B">
              <w:rPr>
                <w:rFonts w:ascii="Times New Roman" w:hAnsi="Times New Roman" w:cs="Times New Roman"/>
                <w:sz w:val="28"/>
                <w:szCs w:val="28"/>
              </w:rPr>
              <w:lastRenderedPageBreak/>
              <w:t>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орган/ГИС/СМЭВ</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Получение документов (сведений), необходимых для предоставления государственной (муниципальной) услуги</w:t>
            </w:r>
          </w:p>
        </w:tc>
      </w:tr>
      <w:tr w:rsidR="005C094B" w:rsidRPr="005C094B" w:rsidTr="00A9438F">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3. Оповещение правообладателей</w:t>
            </w:r>
          </w:p>
        </w:tc>
      </w:tr>
      <w:tr w:rsidR="005C094B" w:rsidRPr="005C094B" w:rsidTr="00A9438F">
        <w:tc>
          <w:tcPr>
            <w:tcW w:w="660"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Оповещение правообладателей &lt;2&gt;</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Извещение правообладателей &lt;3&gt;</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Не менее 30 календарных дней &lt;4&gt;</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Разосланы оповещения правообладателям о возможном установлении сервитута</w:t>
            </w:r>
          </w:p>
        </w:tc>
      </w:tr>
      <w:tr w:rsidR="005C094B" w:rsidRPr="005C094B" w:rsidTr="00A9438F">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Подача правообладателями заявления об учете их прав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От 30 календарных дней до 45 календарных дней &lt;5&gt;</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Получены заявления об учете прав правообладателей</w:t>
            </w:r>
          </w:p>
        </w:tc>
      </w:tr>
      <w:tr w:rsidR="005C094B" w:rsidRPr="005C094B" w:rsidTr="00A9438F">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4. Рассмотрение документов и сведений</w:t>
            </w:r>
          </w:p>
        </w:tc>
      </w:tr>
      <w:tr w:rsidR="005C094B" w:rsidRPr="005C094B" w:rsidTr="00A9438F">
        <w:tc>
          <w:tcPr>
            <w:tcW w:w="660"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Пакет зарегистрированных документов, поступивших должност</w:t>
            </w:r>
            <w:r w:rsidRPr="005C094B">
              <w:rPr>
                <w:rFonts w:ascii="Times New Roman" w:hAnsi="Times New Roman" w:cs="Times New Roman"/>
                <w:sz w:val="28"/>
                <w:szCs w:val="28"/>
              </w:rPr>
              <w:lastRenderedPageBreak/>
              <w:t>ному лицу,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Проверка соответствия документов и сведений требованиям нормативных </w:t>
            </w:r>
            <w:r w:rsidRPr="005C094B">
              <w:rPr>
                <w:rFonts w:ascii="Times New Roman" w:hAnsi="Times New Roman" w:cs="Times New Roman"/>
                <w:sz w:val="28"/>
                <w:szCs w:val="28"/>
              </w:rPr>
              <w:lastRenderedPageBreak/>
              <w:t>правовых актов предоставления муниципальной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До 2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w:t>
            </w:r>
            <w:r w:rsidRPr="005C094B">
              <w:rPr>
                <w:rFonts w:ascii="Times New Roman" w:hAnsi="Times New Roman" w:cs="Times New Roman"/>
                <w:sz w:val="28"/>
                <w:szCs w:val="28"/>
              </w:rPr>
              <w:lastRenderedPageBreak/>
              <w:t>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Наличие или отсутствие оснований для предоставления муниципальной </w:t>
            </w:r>
            <w:r w:rsidRPr="005C094B">
              <w:rPr>
                <w:rFonts w:ascii="Times New Roman" w:hAnsi="Times New Roman" w:cs="Times New Roman"/>
                <w:sz w:val="28"/>
                <w:szCs w:val="28"/>
              </w:rPr>
              <w:lastRenderedPageBreak/>
              <w:t>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Подготовка проекта результата предоставления муниципальной услуги</w:t>
            </w:r>
          </w:p>
        </w:tc>
      </w:tr>
      <w:tr w:rsidR="005C094B" w:rsidRPr="005C094B" w:rsidTr="00A9438F">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5. Принятие решения о предоставлении услуги</w:t>
            </w:r>
          </w:p>
        </w:tc>
      </w:tr>
      <w:tr w:rsidR="005C094B" w:rsidRPr="005C094B" w:rsidTr="00A9438F">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Проект результата предоставления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Принятие решения о предоставлении муниципальной услуги или об отказе в предоставлении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рассмотрения документов и сведений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w:t>
            </w:r>
            <w:r w:rsidRPr="005C094B">
              <w:rPr>
                <w:rFonts w:ascii="Times New Roman" w:hAnsi="Times New Roman" w:cs="Times New Roman"/>
                <w:sz w:val="28"/>
                <w:szCs w:val="28"/>
              </w:rPr>
              <w:lastRenderedPageBreak/>
              <w:t>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C094B" w:rsidRPr="005C094B" w:rsidTr="00A9438F">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w:t>
            </w:r>
            <w:r w:rsidRPr="005C094B">
              <w:rPr>
                <w:rFonts w:ascii="Times New Roman" w:hAnsi="Times New Roman" w:cs="Times New Roman"/>
                <w:sz w:val="28"/>
                <w:szCs w:val="28"/>
              </w:rPr>
              <w:lastRenderedPageBreak/>
              <w:t>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орган/АИС МФЦ</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w:t>
            </w:r>
            <w:r w:rsidRPr="005C094B">
              <w:rPr>
                <w:rFonts w:ascii="Times New Roman" w:hAnsi="Times New Roman" w:cs="Times New Roman"/>
                <w:sz w:val="28"/>
                <w:szCs w:val="28"/>
              </w:rPr>
              <w:lastRenderedPageBreak/>
              <w:t>о центра;</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внесение сведений в ГИС о выдаче результата муниципальной услуги</w:t>
            </w:r>
          </w:p>
        </w:tc>
      </w:tr>
      <w:tr w:rsidR="005C094B" w:rsidRPr="005C094B" w:rsidTr="00A9438F">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регистрации результата предоставления муниципальной услуги</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C094B" w:rsidRPr="005C094B" w:rsidTr="00A9438F">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6. Выдача результата (независимо от выбора заявителя)</w:t>
            </w:r>
          </w:p>
        </w:tc>
      </w:tr>
      <w:tr w:rsidR="005C094B" w:rsidRPr="005C094B" w:rsidTr="00A9438F">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Формирование и регистрация результата </w:t>
            </w:r>
            <w:r w:rsidRPr="005C094B">
              <w:rPr>
                <w:rFonts w:ascii="Times New Roman" w:hAnsi="Times New Roman" w:cs="Times New Roman"/>
                <w:sz w:val="28"/>
                <w:szCs w:val="28"/>
              </w:rPr>
              <w:lastRenderedPageBreak/>
              <w:t>муниципальной услуги, указанного в пункте 2.5 Административного регламента, в форме электронного документа в ГИС</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Регистрация результата предоставления муниципал</w:t>
            </w:r>
            <w:r w:rsidRPr="005C094B">
              <w:rPr>
                <w:rFonts w:ascii="Times New Roman" w:hAnsi="Times New Roman" w:cs="Times New Roman"/>
                <w:sz w:val="28"/>
                <w:szCs w:val="28"/>
              </w:rPr>
              <w:lastRenderedPageBreak/>
              <w:t>ьной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После окончания процедуры принятия решения (в общий </w:t>
            </w:r>
            <w:r w:rsidRPr="005C094B">
              <w:rPr>
                <w:rFonts w:ascii="Times New Roman" w:hAnsi="Times New Roman" w:cs="Times New Roman"/>
                <w:sz w:val="28"/>
                <w:szCs w:val="28"/>
              </w:rPr>
              <w:lastRenderedPageBreak/>
              <w:t>срок предоставления муниципальной услуги не включается)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Должностное лицо Уполномоченного органа, </w:t>
            </w:r>
            <w:r w:rsidRPr="005C094B">
              <w:rPr>
                <w:rFonts w:ascii="Times New Roman" w:hAnsi="Times New Roman" w:cs="Times New Roman"/>
                <w:sz w:val="28"/>
                <w:szCs w:val="28"/>
              </w:rPr>
              <w:lastRenderedPageBreak/>
              <w:t>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Внесение сведений о конечном результате предоставления </w:t>
            </w:r>
            <w:r w:rsidRPr="005C094B">
              <w:rPr>
                <w:rFonts w:ascii="Times New Roman" w:hAnsi="Times New Roman" w:cs="Times New Roman"/>
                <w:sz w:val="28"/>
                <w:szCs w:val="28"/>
              </w:rPr>
              <w:lastRenderedPageBreak/>
              <w:t>муниципальной услуги</w:t>
            </w:r>
          </w:p>
        </w:tc>
      </w:tr>
      <w:tr w:rsidR="005C094B" w:rsidRPr="005C094B" w:rsidTr="00A9438F">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w:t>
            </w:r>
            <w:r w:rsidRPr="005C094B">
              <w:rPr>
                <w:rFonts w:ascii="Times New Roman" w:hAnsi="Times New Roman" w:cs="Times New Roman"/>
                <w:sz w:val="28"/>
                <w:szCs w:val="28"/>
              </w:rPr>
              <w:lastRenderedPageBreak/>
              <w:t>предусмотрено региональными соглашениями)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орган/АИС МФЦ</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C094B" w:rsidRPr="005C094B" w:rsidTr="00A9438F">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регистрации результата предоставления муниципальной услуги</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C094B" w:rsidRPr="005C094B" w:rsidTr="00A9438F">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5C094B" w:rsidRPr="005C094B" w:rsidTr="00A9438F">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Обеспечение опубликования указанного </w:t>
            </w:r>
            <w:r w:rsidRPr="005C094B">
              <w:rPr>
                <w:rFonts w:ascii="Times New Roman" w:hAnsi="Times New Roman" w:cs="Times New Roman"/>
                <w:sz w:val="28"/>
                <w:szCs w:val="28"/>
              </w:rPr>
              <w:lastRenderedPageBreak/>
              <w:t xml:space="preserve">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w:t>
            </w:r>
            <w:r w:rsidRPr="005C094B">
              <w:rPr>
                <w:rFonts w:ascii="Times New Roman" w:hAnsi="Times New Roman" w:cs="Times New Roman"/>
                <w:sz w:val="28"/>
                <w:szCs w:val="28"/>
              </w:rPr>
              <w:lastRenderedPageBreak/>
              <w:t>земельных участков, в отношении которых принято указанное решение</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 5 рабочих дней после окончания процедуры </w:t>
            </w:r>
            <w:r w:rsidRPr="005C094B">
              <w:rPr>
                <w:rFonts w:ascii="Times New Roman" w:hAnsi="Times New Roman" w:cs="Times New Roman"/>
                <w:sz w:val="28"/>
                <w:szCs w:val="28"/>
              </w:rPr>
              <w:lastRenderedPageBreak/>
              <w:t>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Должностное лицо Уполномоченного </w:t>
            </w:r>
            <w:r w:rsidRPr="005C094B">
              <w:rPr>
                <w:rFonts w:ascii="Times New Roman" w:hAnsi="Times New Roman" w:cs="Times New Roman"/>
                <w:sz w:val="28"/>
                <w:szCs w:val="28"/>
              </w:rPr>
              <w:lastRenderedPageBreak/>
              <w:t>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Решение опубликовано (за исключением </w:t>
            </w:r>
            <w:r w:rsidRPr="005C094B">
              <w:rPr>
                <w:rFonts w:ascii="Times New Roman" w:hAnsi="Times New Roman" w:cs="Times New Roman"/>
                <w:sz w:val="28"/>
                <w:szCs w:val="28"/>
              </w:rPr>
              <w:lastRenderedPageBreak/>
              <w:t xml:space="preserve">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w:t>
            </w:r>
            <w:r w:rsidRPr="005C094B">
              <w:rPr>
                <w:rFonts w:ascii="Times New Roman" w:hAnsi="Times New Roman" w:cs="Times New Roman"/>
                <w:sz w:val="28"/>
                <w:szCs w:val="28"/>
              </w:rPr>
              <w:lastRenderedPageBreak/>
              <w:t>которых принято указанное решение</w:t>
            </w:r>
          </w:p>
        </w:tc>
      </w:tr>
      <w:tr w:rsidR="005C094B" w:rsidRPr="005C094B" w:rsidTr="00A9438F">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5C094B" w:rsidRPr="005C094B" w:rsidTr="00A9438F">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копии решения об установлении публичного сервитута в орган регистрации прав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Копии решения направлены в орган регистрации прав</w:t>
            </w: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540"/>
        <w:jc w:val="both"/>
        <w:rPr>
          <w:rFonts w:ascii="Times New Roman" w:hAnsi="Times New Roman" w:cs="Times New Roman"/>
          <w:sz w:val="28"/>
          <w:szCs w:val="28"/>
        </w:rPr>
      </w:pPr>
      <w:r w:rsidRPr="005C094B">
        <w:rPr>
          <w:rFonts w:ascii="Times New Roman" w:hAnsi="Times New Roman" w:cs="Times New Roman"/>
          <w:sz w:val="28"/>
          <w:szCs w:val="28"/>
        </w:rPr>
        <w:t>--------------------------------</w:t>
      </w:r>
    </w:p>
    <w:p w:rsidR="005C094B" w:rsidRPr="005C094B" w:rsidRDefault="005C094B" w:rsidP="005C094B">
      <w:pPr>
        <w:pStyle w:val="ConsPlusNormal"/>
        <w:ind w:firstLine="709"/>
        <w:jc w:val="both"/>
        <w:rPr>
          <w:rFonts w:ascii="Times New Roman" w:hAnsi="Times New Roman" w:cs="Times New Roman"/>
          <w:sz w:val="28"/>
          <w:szCs w:val="28"/>
        </w:rPr>
      </w:pPr>
      <w:bookmarkStart w:id="18" w:name="P922"/>
      <w:bookmarkEnd w:id="18"/>
      <w:r w:rsidRPr="005C094B">
        <w:rPr>
          <w:rFonts w:ascii="Times New Roman" w:hAnsi="Times New Roman" w:cs="Times New Roman"/>
          <w:sz w:val="28"/>
          <w:szCs w:val="28"/>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19" w:name="P923"/>
      <w:bookmarkEnd w:id="19"/>
      <w:r w:rsidRPr="005C094B">
        <w:rPr>
          <w:rFonts w:ascii="Times New Roman" w:hAnsi="Times New Roman" w:cs="Times New Roman"/>
          <w:sz w:val="28"/>
          <w:szCs w:val="28"/>
        </w:rPr>
        <w:lastRenderedPageBreak/>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20" w:name="P924"/>
      <w:bookmarkEnd w:id="20"/>
      <w:r w:rsidRPr="005C094B">
        <w:rPr>
          <w:rFonts w:ascii="Times New Roman" w:hAnsi="Times New Roman" w:cs="Times New Roman"/>
          <w:sz w:val="28"/>
          <w:szCs w:val="28"/>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21" w:name="P925"/>
      <w:bookmarkEnd w:id="21"/>
      <w:r w:rsidRPr="005C094B">
        <w:rPr>
          <w:rFonts w:ascii="Times New Roman" w:hAnsi="Times New Roman" w:cs="Times New Roman"/>
          <w:sz w:val="28"/>
          <w:szCs w:val="28"/>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ind w:left="5670"/>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6 </w:t>
      </w:r>
    </w:p>
    <w:p w:rsidR="005C094B" w:rsidRPr="005C094B" w:rsidRDefault="005C094B" w:rsidP="005C094B">
      <w:pPr>
        <w:ind w:left="5670"/>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tabs>
          <w:tab w:val="left" w:pos="6600"/>
        </w:tabs>
        <w:ind w:firstLine="709"/>
        <w:jc w:val="both"/>
        <w:rPr>
          <w:rFonts w:ascii="Times New Roman" w:eastAsia="Calibri" w:hAnsi="Times New Roman" w:cs="Times New Roman"/>
          <w:sz w:val="28"/>
          <w:szCs w:val="28"/>
          <w:lang w:eastAsia="en-US"/>
        </w:rPr>
      </w:pPr>
    </w:p>
    <w:p w:rsidR="005C094B" w:rsidRPr="005C094B" w:rsidRDefault="005C094B" w:rsidP="005C094B">
      <w:pPr>
        <w:autoSpaceDE w:val="0"/>
        <w:autoSpaceDN w:val="0"/>
        <w:adjustRightInd w:val="0"/>
        <w:ind w:firstLine="709"/>
        <w:jc w:val="both"/>
        <w:rPr>
          <w:rFonts w:ascii="Times New Roman" w:eastAsia="Calibri" w:hAnsi="Times New Roman" w:cs="Times New Roman"/>
          <w:bCs/>
          <w:sz w:val="28"/>
          <w:szCs w:val="28"/>
          <w:lang w:eastAsia="en-US"/>
        </w:rPr>
      </w:pPr>
      <w:r w:rsidRPr="005C094B">
        <w:rPr>
          <w:rFonts w:ascii="Times New Roman" w:eastAsia="Calibri" w:hAnsi="Times New Roman" w:cs="Times New Roman"/>
          <w:bCs/>
          <w:sz w:val="28"/>
          <w:szCs w:val="28"/>
          <w:lang w:eastAsia="en-US"/>
        </w:rPr>
        <w:t>Заявление об исправлении допущенных опечаток и (или) ошибок</w:t>
      </w:r>
    </w:p>
    <w:p w:rsidR="005C094B" w:rsidRPr="005C094B" w:rsidRDefault="005C094B" w:rsidP="005C094B">
      <w:pPr>
        <w:autoSpaceDE w:val="0"/>
        <w:autoSpaceDN w:val="0"/>
        <w:adjustRightInd w:val="0"/>
        <w:ind w:firstLine="709"/>
        <w:jc w:val="both"/>
        <w:rPr>
          <w:rFonts w:ascii="Times New Roman" w:eastAsia="Calibri" w:hAnsi="Times New Roman" w:cs="Times New Roman"/>
          <w:bCs/>
          <w:sz w:val="28"/>
          <w:szCs w:val="28"/>
          <w:lang w:eastAsia="en-US"/>
        </w:rPr>
      </w:pPr>
    </w:p>
    <w:p w:rsidR="005C094B" w:rsidRPr="005C094B" w:rsidRDefault="005C094B" w:rsidP="005C094B">
      <w:pPr>
        <w:autoSpaceDE w:val="0"/>
        <w:autoSpaceDN w:val="0"/>
        <w:ind w:firstLine="709"/>
        <w:jc w:val="both"/>
        <w:rPr>
          <w:rFonts w:ascii="Times New Roman" w:hAnsi="Times New Roman" w:cs="Times New Roman"/>
          <w:sz w:val="28"/>
          <w:szCs w:val="28"/>
        </w:rPr>
      </w:pPr>
      <w:r w:rsidRPr="005C094B">
        <w:rPr>
          <w:rFonts w:ascii="Times New Roman" w:hAnsi="Times New Roman" w:cs="Times New Roman"/>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5C094B" w:rsidRPr="005C094B" w:rsidTr="00A9438F">
        <w:trPr>
          <w:trHeight w:val="165"/>
        </w:trPr>
        <w:tc>
          <w:tcPr>
            <w:tcW w:w="9961" w:type="dxa"/>
            <w:tcBorders>
              <w:top w:val="nil"/>
              <w:left w:val="nil"/>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p>
        </w:tc>
      </w:tr>
      <w:tr w:rsidR="005C094B" w:rsidRPr="005C094B" w:rsidTr="00A9438F">
        <w:trPr>
          <w:trHeight w:val="126"/>
        </w:trPr>
        <w:tc>
          <w:tcPr>
            <w:tcW w:w="9961" w:type="dxa"/>
            <w:tcBorders>
              <w:left w:val="nil"/>
              <w:bottom w:val="single" w:sz="4" w:space="0" w:color="auto"/>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p>
        </w:tc>
      </w:tr>
      <w:tr w:rsidR="005C094B" w:rsidRPr="005C094B" w:rsidTr="00A9438F">
        <w:trPr>
          <w:trHeight w:val="135"/>
        </w:trPr>
        <w:tc>
          <w:tcPr>
            <w:tcW w:w="9961" w:type="dxa"/>
            <w:tcBorders>
              <w:left w:val="nil"/>
              <w:bottom w:val="nil"/>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r w:rsidRPr="005C094B">
              <w:rPr>
                <w:rFonts w:ascii="Times New Roman" w:hAnsi="Times New Roman" w:cs="Times New Roman"/>
                <w:sz w:val="28"/>
                <w:szCs w:val="28"/>
              </w:rPr>
              <w:t>(наименование органа местного самоуправления)</w:t>
            </w:r>
          </w:p>
        </w:tc>
      </w:tr>
    </w:tbl>
    <w:p w:rsidR="005C094B" w:rsidRPr="005C094B" w:rsidRDefault="005C094B" w:rsidP="005C094B">
      <w:pPr>
        <w:autoSpaceDE w:val="0"/>
        <w:autoSpaceDN w:val="0"/>
        <w:adjustRightInd w:val="0"/>
        <w:ind w:firstLine="709"/>
        <w:jc w:val="both"/>
        <w:rPr>
          <w:rFonts w:ascii="Times New Roman" w:eastAsia="Tahoma" w:hAnsi="Times New Roman" w:cs="Times New Roman"/>
          <w:bCs/>
          <w:sz w:val="28"/>
          <w:szCs w:val="28"/>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5"/>
        <w:gridCol w:w="3040"/>
        <w:gridCol w:w="3048"/>
        <w:gridCol w:w="3304"/>
      </w:tblGrid>
      <w:tr w:rsidR="005C094B" w:rsidRPr="005C094B" w:rsidTr="00A9438F">
        <w:trPr>
          <w:trHeight w:val="605"/>
        </w:trPr>
        <w:tc>
          <w:tcPr>
            <w:tcW w:w="5000" w:type="pct"/>
            <w:gridSpan w:val="4"/>
            <w:tcBorders>
              <w:top w:val="nil"/>
              <w:left w:val="nil"/>
              <w:right w:val="nil"/>
            </w:tcBorders>
            <w:vAlign w:val="bottom"/>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 Сведения о заявителе</w:t>
            </w:r>
          </w:p>
        </w:tc>
      </w:tr>
      <w:tr w:rsidR="005C094B" w:rsidRPr="005C094B" w:rsidTr="00A9438F">
        <w:trPr>
          <w:trHeight w:val="665"/>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Сведения о юридическом лице:</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A9438F">
        <w:trPr>
          <w:trHeight w:val="1123"/>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Полное наименование</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A9438F">
        <w:trPr>
          <w:trHeight w:val="901"/>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Основной государственный регистрационный номер</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A9438F">
        <w:trPr>
          <w:trHeight w:val="1093"/>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1.1.3</w:t>
            </w: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Идентификационный номер налогоплательщика - юридического лица</w:t>
            </w:r>
          </w:p>
        </w:tc>
        <w:tc>
          <w:tcPr>
            <w:tcW w:w="3049" w:type="pct"/>
            <w:gridSpan w:val="2"/>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r w:rsidR="005C094B" w:rsidRPr="005C094B" w:rsidTr="00A9438F">
        <w:trPr>
          <w:trHeight w:val="1100"/>
        </w:trPr>
        <w:tc>
          <w:tcPr>
            <w:tcW w:w="5000" w:type="pct"/>
            <w:gridSpan w:val="4"/>
            <w:tcBorders>
              <w:left w:val="nil"/>
              <w:right w:val="nil"/>
            </w:tcBorders>
          </w:tcPr>
          <w:p w:rsidR="005C094B" w:rsidRPr="005C094B" w:rsidRDefault="005C094B" w:rsidP="005C094B">
            <w:pPr>
              <w:jc w:val="both"/>
              <w:rPr>
                <w:rFonts w:ascii="Times New Roman" w:eastAsia="Tahoma" w:hAnsi="Times New Roman" w:cs="Times New Roman"/>
                <w:sz w:val="28"/>
                <w:szCs w:val="28"/>
              </w:rPr>
            </w:pPr>
          </w:p>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2. Сведения о выданном градостроительном плане земельного участка, содержащем опечатку/ ошибку</w:t>
            </w:r>
          </w:p>
        </w:tc>
      </w:tr>
      <w:tr w:rsidR="005C094B" w:rsidRPr="005C094B" w:rsidTr="00A9438F">
        <w:trPr>
          <w:trHeight w:val="1093"/>
        </w:trPr>
        <w:tc>
          <w:tcPr>
            <w:tcW w:w="492"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w:t>
            </w:r>
          </w:p>
        </w:tc>
        <w:tc>
          <w:tcPr>
            <w:tcW w:w="1459"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Орган, выдавший документы</w:t>
            </w:r>
          </w:p>
        </w:tc>
        <w:tc>
          <w:tcPr>
            <w:tcW w:w="1463"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Номер документа</w:t>
            </w:r>
          </w:p>
        </w:tc>
        <w:tc>
          <w:tcPr>
            <w:tcW w:w="1586"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 документа</w:t>
            </w:r>
          </w:p>
        </w:tc>
      </w:tr>
      <w:tr w:rsidR="005C094B" w:rsidRPr="005C094B" w:rsidTr="00A9438F">
        <w:trPr>
          <w:trHeight w:val="1093"/>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63"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586"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r w:rsidR="005C094B" w:rsidRPr="005C094B" w:rsidTr="00A9438F">
        <w:trPr>
          <w:trHeight w:val="703"/>
        </w:trPr>
        <w:tc>
          <w:tcPr>
            <w:tcW w:w="5000" w:type="pct"/>
            <w:gridSpan w:val="4"/>
            <w:tcBorders>
              <w:top w:val="nil"/>
              <w:left w:val="nil"/>
              <w:right w:val="nil"/>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3. Обоснование для внесения исправлений в градостроительный план земельного участка</w:t>
            </w:r>
          </w:p>
        </w:tc>
      </w:tr>
      <w:tr w:rsidR="005C094B" w:rsidRPr="005C094B" w:rsidTr="00A9438F">
        <w:trPr>
          <w:trHeight w:val="1093"/>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Данные (сведения), указанные в градостроительном плане земельного участка</w:t>
            </w:r>
          </w:p>
        </w:tc>
        <w:tc>
          <w:tcPr>
            <w:tcW w:w="146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Данные (сведения), которые необходимо указать в градостроительном плане земельного участка</w:t>
            </w:r>
          </w:p>
        </w:tc>
        <w:tc>
          <w:tcPr>
            <w:tcW w:w="1586"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Обоснование с указанием реквизита </w:t>
            </w:r>
            <w:r w:rsidRPr="005C094B">
              <w:rPr>
                <w:rFonts w:ascii="Times New Roman" w:eastAsia="Tahoma" w:hAnsi="Times New Roman" w:cs="Times New Roman"/>
                <w:sz w:val="28"/>
                <w:szCs w:val="28"/>
              </w:rPr>
              <w:br/>
              <w:t xml:space="preserve">(-ов) документа (-ов), документации, на основании которых принималось решение о </w:t>
            </w:r>
            <w:r w:rsidRPr="005C094B">
              <w:rPr>
                <w:rFonts w:ascii="Times New Roman" w:eastAsia="Tahoma" w:hAnsi="Times New Roman" w:cs="Times New Roman"/>
                <w:sz w:val="28"/>
                <w:szCs w:val="28"/>
              </w:rPr>
              <w:lastRenderedPageBreak/>
              <w:t>выдаче градостроительного плана земельного участка</w:t>
            </w:r>
          </w:p>
        </w:tc>
      </w:tr>
      <w:tr w:rsidR="005C094B" w:rsidRPr="005C094B" w:rsidTr="00A9438F">
        <w:trPr>
          <w:trHeight w:val="729"/>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63"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586"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Прошу внести исправления в документ___________________, содержащий опечатку/ошибку.</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Приложение: _________________________________________________________</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 телефона и адрес электронной почты для связи: _____________________</w:t>
      </w:r>
    </w:p>
    <w:p w:rsidR="005C094B" w:rsidRPr="005C094B" w:rsidRDefault="005C094B" w:rsidP="005C094B">
      <w:pPr>
        <w:tabs>
          <w:tab w:val="left" w:pos="1968"/>
        </w:tabs>
        <w:ind w:firstLine="709"/>
        <w:jc w:val="both"/>
        <w:rPr>
          <w:rFonts w:ascii="Times New Roman" w:hAnsi="Times New Roman" w:cs="Times New Roman"/>
          <w:sz w:val="28"/>
          <w:szCs w:val="28"/>
        </w:rPr>
      </w:pPr>
      <w:r w:rsidRPr="005C094B">
        <w:rPr>
          <w:rFonts w:ascii="Times New Roman" w:hAnsi="Times New Roman" w:cs="Times New Roman"/>
          <w:sz w:val="28"/>
          <w:szCs w:val="28"/>
        </w:rPr>
        <w:t>Результат рассмотрения настоящего заявления 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290"/>
        <w:gridCol w:w="2323"/>
        <w:gridCol w:w="290"/>
        <w:gridCol w:w="3042"/>
        <w:gridCol w:w="1281"/>
      </w:tblGrid>
      <w:tr w:rsidR="005C094B" w:rsidRPr="005C094B" w:rsidTr="00A9438F">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A9438F">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выдать</w:t>
            </w:r>
            <w:r w:rsidRPr="005C094B">
              <w:rPr>
                <w:rFonts w:ascii="Times New Roman" w:eastAsia="Tahoma" w:hAnsi="Times New Roman" w:cs="Times New Roman"/>
                <w:bCs/>
                <w:sz w:val="28"/>
                <w:szCs w:val="28"/>
              </w:rPr>
              <w:t xml:space="preserve"> на бумажном носителе</w:t>
            </w:r>
            <w:r w:rsidRPr="005C094B">
              <w:rPr>
                <w:rFonts w:ascii="Times New Roman" w:eastAsia="Tahoma" w:hAnsi="Times New Roman" w:cs="Times New Roman"/>
                <w:sz w:val="28"/>
                <w:szCs w:val="28"/>
              </w:rPr>
              <w:t xml:space="preserve"> при личном обращении </w:t>
            </w:r>
            <w:r w:rsidRPr="005C094B">
              <w:rPr>
                <w:rFonts w:ascii="Times New Roman" w:eastAsia="Tahoma" w:hAnsi="Times New Roman" w:cs="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C094B">
              <w:rPr>
                <w:rFonts w:ascii="Times New Roman" w:eastAsia="Tahoma" w:hAnsi="Times New Roman" w:cs="Times New Roman"/>
                <w:sz w:val="28"/>
                <w:szCs w:val="28"/>
              </w:rPr>
              <w:t xml:space="preserve"> расположенный по адресу:__________________________________</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A9438F">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 xml:space="preserve">направить </w:t>
            </w:r>
            <w:r w:rsidRPr="005C094B">
              <w:rPr>
                <w:rFonts w:ascii="Times New Roman" w:eastAsia="Tahoma" w:hAnsi="Times New Roman" w:cs="Times New Roman"/>
                <w:bCs/>
                <w:sz w:val="28"/>
                <w:szCs w:val="28"/>
              </w:rPr>
              <w:t>на бумажном носителе</w:t>
            </w:r>
            <w:r w:rsidRPr="005C094B">
              <w:rPr>
                <w:rFonts w:ascii="Times New Roman" w:eastAsia="Tahoma" w:hAnsi="Times New Roman" w:cs="Times New Roman"/>
                <w:sz w:val="28"/>
                <w:szCs w:val="28"/>
              </w:rPr>
              <w:t xml:space="preserve"> на почтовый адрес: _______________________________</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A9438F">
        <w:tc>
          <w:tcPr>
            <w:tcW w:w="5000" w:type="pct"/>
            <w:gridSpan w:val="6"/>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hAnsi="Times New Roman" w:cs="Times New Roman"/>
                <w:sz w:val="28"/>
                <w:szCs w:val="28"/>
              </w:rPr>
              <w:t>Указывается один из перечисленных способов</w:t>
            </w:r>
          </w:p>
        </w:tc>
      </w:tr>
      <w:tr w:rsidR="005C094B" w:rsidRPr="005C094B" w:rsidTr="00A94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1532" w:type="pct"/>
            <w:tcBorders>
              <w:top w:val="nil"/>
              <w:left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1115" w:type="pct"/>
            <w:tcBorders>
              <w:top w:val="nil"/>
              <w:left w:val="nil"/>
              <w:bottom w:val="single" w:sz="4" w:space="0" w:color="auto"/>
              <w:right w:val="nil"/>
            </w:tcBorders>
            <w:vAlign w:val="bottom"/>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2075" w:type="pct"/>
            <w:gridSpan w:val="2"/>
            <w:tcBorders>
              <w:top w:val="nil"/>
              <w:left w:val="nil"/>
              <w:bottom w:val="single" w:sz="4" w:space="0" w:color="auto"/>
              <w:right w:val="nil"/>
            </w:tcBorders>
            <w:vAlign w:val="bottom"/>
          </w:tcPr>
          <w:p w:rsidR="005C094B" w:rsidRPr="005C094B" w:rsidRDefault="005C094B" w:rsidP="005C094B">
            <w:pPr>
              <w:jc w:val="both"/>
              <w:rPr>
                <w:rFonts w:ascii="Times New Roman" w:hAnsi="Times New Roman" w:cs="Times New Roman"/>
                <w:sz w:val="28"/>
                <w:szCs w:val="28"/>
              </w:rPr>
            </w:pPr>
          </w:p>
        </w:tc>
      </w:tr>
      <w:tr w:rsidR="005C094B" w:rsidRPr="005C094B" w:rsidTr="00A94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1532" w:type="pct"/>
            <w:tcBorders>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1115"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(подпись)</w:t>
            </w:r>
          </w:p>
        </w:tc>
        <w:tc>
          <w:tcPr>
            <w:tcW w:w="139"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2075" w:type="pct"/>
            <w:gridSpan w:val="2"/>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(фамилия, имя, отчество (при наличии)</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p>
        </w:tc>
      </w:tr>
    </w:tbl>
    <w:p w:rsidR="005C094B" w:rsidRPr="005C094B" w:rsidRDefault="005C094B" w:rsidP="005C094B">
      <w:pPr>
        <w:ind w:left="5103"/>
        <w:jc w:val="both"/>
        <w:rPr>
          <w:rFonts w:ascii="Times New Roman" w:hAnsi="Times New Roman" w:cs="Times New Roman"/>
          <w:bCs/>
          <w:sz w:val="28"/>
          <w:szCs w:val="28"/>
        </w:rPr>
      </w:pPr>
      <w:r w:rsidRPr="005C094B">
        <w:rPr>
          <w:rFonts w:ascii="Times New Roman" w:eastAsia="Tahoma" w:hAnsi="Times New Roman" w:cs="Times New Roman"/>
          <w:sz w:val="28"/>
          <w:szCs w:val="28"/>
        </w:rPr>
        <w:br w:type="page"/>
      </w:r>
      <w:r w:rsidRPr="005C094B">
        <w:rPr>
          <w:rFonts w:ascii="Times New Roman" w:hAnsi="Times New Roman" w:cs="Times New Roman"/>
          <w:bCs/>
          <w:sz w:val="28"/>
          <w:szCs w:val="28"/>
        </w:rPr>
        <w:lastRenderedPageBreak/>
        <w:t>Приложение № 7</w:t>
      </w:r>
    </w:p>
    <w:p w:rsidR="005C094B" w:rsidRPr="005C094B" w:rsidRDefault="005C094B" w:rsidP="005C094B">
      <w:pPr>
        <w:ind w:left="5103"/>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ind w:firstLine="709"/>
        <w:jc w:val="both"/>
        <w:rPr>
          <w:rFonts w:ascii="Times New Roman" w:eastAsia="Calibri" w:hAnsi="Times New Roman" w:cs="Times New Roman"/>
          <w:sz w:val="28"/>
          <w:szCs w:val="28"/>
          <w:lang w:eastAsia="en-US"/>
        </w:rPr>
      </w:pPr>
    </w:p>
    <w:p w:rsidR="005C094B" w:rsidRPr="005C094B" w:rsidRDefault="005C094B" w:rsidP="005C094B">
      <w:pPr>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ФОРМА</w:t>
      </w:r>
    </w:p>
    <w:p w:rsidR="005C094B" w:rsidRPr="005C094B" w:rsidRDefault="005C094B" w:rsidP="005C094B">
      <w:pPr>
        <w:ind w:firstLine="709"/>
        <w:jc w:val="both"/>
        <w:rPr>
          <w:rFonts w:ascii="Times New Roman" w:eastAsia="Tahoma" w:hAnsi="Times New Roman" w:cs="Times New Roman"/>
          <w:bCs/>
          <w:sz w:val="28"/>
          <w:szCs w:val="28"/>
        </w:rPr>
      </w:pPr>
    </w:p>
    <w:p w:rsidR="005C094B" w:rsidRPr="005C094B" w:rsidRDefault="005C094B" w:rsidP="005C094B">
      <w:pPr>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Кому ____________________________________</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_________________________________________</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почтовый индекс и адрес, телефон, адрес электронной почты)</w:t>
      </w:r>
    </w:p>
    <w:p w:rsidR="005C094B" w:rsidRPr="005C094B" w:rsidRDefault="005C094B" w:rsidP="005C094B">
      <w:pPr>
        <w:ind w:firstLine="709"/>
        <w:jc w:val="both"/>
        <w:rPr>
          <w:rFonts w:ascii="Times New Roman" w:eastAsia="Tahoma" w:hAnsi="Times New Roman" w:cs="Times New Roman"/>
          <w:sz w:val="28"/>
          <w:szCs w:val="28"/>
        </w:rPr>
      </w:pP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Решение об отказе во внесении исправлений документ</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 (наименование уполномоченного органа государственной власти, органа местного самоуправления)</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 и номер регистрации)</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исправлений в градостроительный план земельного участка. </w:t>
      </w:r>
    </w:p>
    <w:p w:rsidR="005C094B" w:rsidRPr="005C094B" w:rsidRDefault="005C094B" w:rsidP="005C094B">
      <w:pPr>
        <w:ind w:firstLine="709"/>
        <w:jc w:val="both"/>
        <w:rPr>
          <w:rFonts w:ascii="Times New Roman" w:eastAsia="Tahoma"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66"/>
        <w:gridCol w:w="4647"/>
        <w:gridCol w:w="4212"/>
      </w:tblGrid>
      <w:tr w:rsidR="005C094B" w:rsidRPr="005C094B" w:rsidTr="00A9438F">
        <w:trPr>
          <w:trHeight w:val="871"/>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пункта Админи-стратив-ного регламента</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Наименование основания для отказа во внесении исправлений в документ_________ в соответствии с Административным регламентом</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Разъяснение причин отказа во внесении исправлений в документ______________</w:t>
            </w:r>
          </w:p>
        </w:tc>
      </w:tr>
      <w:tr w:rsidR="005C094B" w:rsidRPr="005C094B" w:rsidTr="00A9438F">
        <w:trPr>
          <w:trHeight w:val="1163"/>
        </w:trPr>
        <w:tc>
          <w:tcPr>
            <w:tcW w:w="593" w:type="pct"/>
            <w:vMerge w:val="restar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12.4</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Обращение лица, не являющегося заявителем </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A9438F">
        <w:trPr>
          <w:trHeight w:val="13"/>
        </w:trPr>
        <w:tc>
          <w:tcPr>
            <w:tcW w:w="593" w:type="pct"/>
            <w:vMerge/>
          </w:tcPr>
          <w:p w:rsidR="005C094B" w:rsidRPr="005C094B" w:rsidRDefault="005C094B" w:rsidP="005C094B">
            <w:pPr>
              <w:jc w:val="both"/>
              <w:rPr>
                <w:rFonts w:ascii="Times New Roman" w:eastAsia="Tahoma" w:hAnsi="Times New Roman" w:cs="Times New Roman"/>
                <w:sz w:val="28"/>
                <w:szCs w:val="28"/>
              </w:rPr>
            </w:pP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отсутствие опечаток и ошибок в документе_____________________</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bl>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Дополнительно информируем:_______________________________________</w:t>
      </w:r>
      <w:r w:rsidRPr="005C094B">
        <w:rPr>
          <w:rFonts w:ascii="Times New Roman" w:hAnsi="Times New Roman" w:cs="Times New Roman"/>
          <w:sz w:val="28"/>
          <w:szCs w:val="28"/>
        </w:rPr>
        <w:br/>
      </w:r>
      <w:r w:rsidRPr="005C094B">
        <w:rPr>
          <w:rFonts w:ascii="Times New Roman" w:hAnsi="Times New Roman" w:cs="Times New Roman"/>
          <w:sz w:val="28"/>
          <w:szCs w:val="28"/>
        </w:rPr>
        <w:lastRenderedPageBreak/>
        <w:t xml:space="preserve">______________________________________________________________________. </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5C094B" w:rsidRPr="005C094B" w:rsidRDefault="005C094B" w:rsidP="005C094B">
      <w:pPr>
        <w:ind w:firstLine="709"/>
        <w:jc w:val="both"/>
        <w:rPr>
          <w:rFonts w:ascii="Times New Roman" w:hAnsi="Times New Roman" w:cs="Times New Roman"/>
          <w:sz w:val="28"/>
          <w:szCs w:val="28"/>
        </w:rPr>
      </w:pPr>
    </w:p>
    <w:tbl>
      <w:tblPr>
        <w:tblW w:w="5000" w:type="pct"/>
        <w:tblCellMar>
          <w:left w:w="28" w:type="dxa"/>
          <w:right w:w="28" w:type="dxa"/>
        </w:tblCellMar>
        <w:tblLook w:val="0000"/>
      </w:tblPr>
      <w:tblGrid>
        <w:gridCol w:w="3225"/>
        <w:gridCol w:w="293"/>
        <w:gridCol w:w="2345"/>
        <w:gridCol w:w="293"/>
        <w:gridCol w:w="4101"/>
      </w:tblGrid>
      <w:tr w:rsidR="005C094B" w:rsidRPr="005C094B" w:rsidTr="00A9438F">
        <w:tc>
          <w:tcPr>
            <w:tcW w:w="1572"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143"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2000"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r>
      <w:tr w:rsidR="005C094B" w:rsidRPr="005C094B" w:rsidTr="00A9438F">
        <w:tc>
          <w:tcPr>
            <w:tcW w:w="1572"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(должность)</w:t>
            </w:r>
          </w:p>
        </w:tc>
        <w:tc>
          <w:tcPr>
            <w:tcW w:w="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p>
        </w:tc>
        <w:tc>
          <w:tcPr>
            <w:tcW w:w="1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(подпись)</w:t>
            </w:r>
          </w:p>
        </w:tc>
        <w:tc>
          <w:tcPr>
            <w:tcW w:w="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p>
        </w:tc>
        <w:tc>
          <w:tcPr>
            <w:tcW w:w="2000"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w:t>
            </w: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w:t>
      </w:r>
    </w:p>
    <w:p w:rsidR="005C094B" w:rsidRPr="005C094B" w:rsidRDefault="005C094B" w:rsidP="005C094B">
      <w:pPr>
        <w:ind w:left="5103"/>
        <w:jc w:val="both"/>
        <w:rPr>
          <w:rFonts w:ascii="Times New Roman" w:hAnsi="Times New Roman" w:cs="Times New Roman"/>
          <w:sz w:val="28"/>
          <w:szCs w:val="28"/>
        </w:rPr>
      </w:pPr>
      <w:r w:rsidRPr="005C094B">
        <w:rPr>
          <w:rFonts w:ascii="Times New Roman" w:eastAsia="Tahoma" w:hAnsi="Times New Roman" w:cs="Times New Roman"/>
          <w:sz w:val="28"/>
          <w:szCs w:val="28"/>
        </w:rPr>
        <w:br w:type="page"/>
      </w:r>
      <w:r w:rsidRPr="005C094B">
        <w:rPr>
          <w:rFonts w:ascii="Times New Roman" w:hAnsi="Times New Roman" w:cs="Times New Roman"/>
          <w:sz w:val="28"/>
          <w:szCs w:val="28"/>
        </w:rPr>
        <w:lastRenderedPageBreak/>
        <w:t xml:space="preserve">Приложение № 8 </w:t>
      </w:r>
    </w:p>
    <w:p w:rsidR="005C094B" w:rsidRPr="005C094B" w:rsidRDefault="005C094B"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Перечень</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pStyle w:val="aa"/>
        <w:numPr>
          <w:ilvl w:val="0"/>
          <w:numId w:val="14"/>
        </w:numPr>
        <w:spacing w:after="0" w:line="240" w:lineRule="auto"/>
        <w:rPr>
          <w:rFonts w:ascii="Times New Roman" w:hAnsi="Times New Roman"/>
          <w:sz w:val="28"/>
          <w:szCs w:val="28"/>
        </w:rPr>
      </w:pPr>
      <w:r w:rsidRPr="005C094B">
        <w:rPr>
          <w:rFonts w:ascii="Times New Roman" w:hAnsi="Times New Roman"/>
          <w:sz w:val="28"/>
          <w:szCs w:val="28"/>
        </w:rPr>
        <w:t>Перечень признаков заявителей</w:t>
      </w:r>
    </w:p>
    <w:p w:rsidR="005C094B" w:rsidRPr="005C094B" w:rsidRDefault="005C094B" w:rsidP="005C094B">
      <w:pPr>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3721"/>
        <w:gridCol w:w="5223"/>
      </w:tblGrid>
      <w:tr w:rsidR="005C094B" w:rsidRPr="005C094B" w:rsidTr="00A9438F">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Признак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Значения признаков заявителя</w:t>
            </w:r>
          </w:p>
        </w:tc>
      </w:tr>
      <w:tr w:rsidR="005C094B" w:rsidRPr="005C094B" w:rsidTr="00A9438F">
        <w:tc>
          <w:tcPr>
            <w:tcW w:w="5000" w:type="pct"/>
            <w:gridSpan w:val="3"/>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hAnsi="Times New Roman"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tc>
      </w:tr>
      <w:tr w:rsidR="005C094B" w:rsidRPr="005C094B" w:rsidTr="00A9438F">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A9438F">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15"/>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15"/>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r w:rsidR="005C094B" w:rsidRPr="005C094B" w:rsidTr="00A9438F">
        <w:tc>
          <w:tcPr>
            <w:tcW w:w="5000" w:type="pct"/>
            <w:gridSpan w:val="3"/>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hAnsi="Times New Roman" w:cs="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5C094B" w:rsidRPr="005C094B" w:rsidTr="00A9438F">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A9438F">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22"/>
              </w:numPr>
              <w:spacing w:after="0" w:line="240" w:lineRule="auto"/>
              <w:ind w:left="259"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22"/>
              </w:numPr>
              <w:spacing w:after="0" w:line="240" w:lineRule="auto"/>
              <w:ind w:left="259"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r w:rsidR="005C094B" w:rsidRPr="005C094B" w:rsidTr="00A9438F">
        <w:tc>
          <w:tcPr>
            <w:tcW w:w="5000" w:type="pct"/>
            <w:gridSpan w:val="3"/>
            <w:shd w:val="clear" w:color="auto" w:fill="auto"/>
          </w:tcPr>
          <w:p w:rsidR="005C094B" w:rsidRPr="005C094B" w:rsidRDefault="005C094B" w:rsidP="005C094B">
            <w:pPr>
              <w:autoSpaceDE w:val="0"/>
              <w:autoSpaceDN w:val="0"/>
              <w:adjustRightInd w:val="0"/>
              <w:ind w:left="284" w:hanging="141"/>
              <w:jc w:val="both"/>
              <w:rPr>
                <w:rFonts w:ascii="Times New Roman" w:eastAsia="Calibri" w:hAnsi="Times New Roman" w:cs="Times New Roman"/>
                <w:sz w:val="28"/>
                <w:szCs w:val="28"/>
              </w:rPr>
            </w:pPr>
            <w:r w:rsidRPr="005C094B">
              <w:rPr>
                <w:rFonts w:ascii="Times New Roman" w:hAnsi="Times New Roman" w:cs="Times New Roman"/>
                <w:bCs/>
                <w:sz w:val="28"/>
                <w:szCs w:val="28"/>
              </w:rPr>
              <w:t xml:space="preserve">Вариант 3. 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p>
        </w:tc>
      </w:tr>
      <w:tr w:rsidR="005C094B" w:rsidRPr="005C094B" w:rsidTr="00A9438F">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A9438F">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23"/>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23"/>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bl>
    <w:p w:rsidR="005C094B" w:rsidRPr="005C094B" w:rsidRDefault="005C094B" w:rsidP="005C094B">
      <w:pPr>
        <w:ind w:firstLine="709"/>
        <w:jc w:val="both"/>
        <w:rPr>
          <w:rFonts w:ascii="Times New Roman" w:hAnsi="Times New Roman" w:cs="Times New Roman"/>
          <w:sz w:val="28"/>
          <w:szCs w:val="28"/>
        </w:rPr>
      </w:pPr>
    </w:p>
    <w:p w:rsidR="005C094B" w:rsidRPr="005C094B" w:rsidRDefault="005C094B" w:rsidP="005C094B">
      <w:pPr>
        <w:pStyle w:val="aa"/>
        <w:spacing w:after="0" w:line="240" w:lineRule="auto"/>
        <w:ind w:left="-142" w:firstLine="709"/>
        <w:rPr>
          <w:rFonts w:ascii="Times New Roman" w:hAnsi="Times New Roman"/>
          <w:sz w:val="28"/>
          <w:szCs w:val="28"/>
        </w:rPr>
      </w:pPr>
      <w:r w:rsidRPr="005C094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8761"/>
      </w:tblGrid>
      <w:tr w:rsidR="005C094B" w:rsidRPr="005C094B" w:rsidTr="00A9438F">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Вариант </w:t>
            </w:r>
          </w:p>
        </w:tc>
        <w:tc>
          <w:tcPr>
            <w:tcW w:w="420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Комбинация значений признаков </w:t>
            </w:r>
          </w:p>
        </w:tc>
      </w:tr>
      <w:tr w:rsidR="005C094B" w:rsidRPr="005C094B" w:rsidTr="00A9438F">
        <w:tc>
          <w:tcPr>
            <w:tcW w:w="5000" w:type="pct"/>
            <w:gridSpan w:val="2"/>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lastRenderedPageBreak/>
              <w:t>Вариант 1 «</w:t>
            </w:r>
            <w:r w:rsidRPr="005C094B">
              <w:rPr>
                <w:rFonts w:ascii="Times New Roman" w:hAnsi="Times New Roman" w:cs="Times New Roman"/>
                <w:sz w:val="28"/>
                <w:szCs w:val="28"/>
              </w:rPr>
              <w:t>Принятие 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kern w:val="36"/>
                <w:sz w:val="28"/>
                <w:szCs w:val="28"/>
              </w:rPr>
              <w:t>»</w:t>
            </w:r>
          </w:p>
        </w:tc>
      </w:tr>
      <w:tr w:rsidR="005C094B" w:rsidRPr="005C094B" w:rsidTr="00A9438F">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A9438F">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r w:rsidR="005C094B" w:rsidRPr="005C094B" w:rsidTr="00A9438F">
        <w:tc>
          <w:tcPr>
            <w:tcW w:w="5000" w:type="pct"/>
            <w:gridSpan w:val="2"/>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2 «</w:t>
            </w:r>
            <w:r w:rsidRPr="005C094B">
              <w:rPr>
                <w:rFonts w:ascii="Times New Roman" w:hAnsi="Times New Roman" w:cs="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5C094B">
              <w:rPr>
                <w:rFonts w:ascii="Times New Roman" w:eastAsia="Calibri" w:hAnsi="Times New Roman" w:cs="Times New Roman"/>
                <w:sz w:val="28"/>
                <w:szCs w:val="28"/>
              </w:rPr>
              <w:t>»</w:t>
            </w:r>
          </w:p>
        </w:tc>
      </w:tr>
      <w:tr w:rsidR="005C094B" w:rsidRPr="005C094B" w:rsidTr="00A9438F">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A9438F">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r w:rsidR="005C094B" w:rsidRPr="005C094B" w:rsidTr="00A9438F">
        <w:tc>
          <w:tcPr>
            <w:tcW w:w="5000" w:type="pct"/>
            <w:gridSpan w:val="2"/>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3 «</w:t>
            </w:r>
            <w:r w:rsidRPr="005C094B">
              <w:rPr>
                <w:rFonts w:ascii="Times New Roman" w:hAnsi="Times New Roman" w:cs="Times New Roman"/>
                <w:bCs/>
                <w:sz w:val="28"/>
                <w:szCs w:val="28"/>
              </w:rPr>
              <w:t xml:space="preserve">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kern w:val="36"/>
                <w:sz w:val="28"/>
                <w:szCs w:val="28"/>
              </w:rPr>
              <w:t>»</w:t>
            </w:r>
          </w:p>
        </w:tc>
      </w:tr>
      <w:tr w:rsidR="005C094B" w:rsidRPr="005C094B" w:rsidTr="00A9438F">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A9438F">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bl>
    <w:p w:rsidR="005C094B" w:rsidRPr="005C094B" w:rsidRDefault="005C094B" w:rsidP="005C094B">
      <w:pPr>
        <w:ind w:firstLine="709"/>
        <w:jc w:val="both"/>
        <w:rPr>
          <w:rFonts w:ascii="Times New Roman" w:hAnsi="Times New Roman" w:cs="Times New Roman"/>
          <w:sz w:val="28"/>
          <w:szCs w:val="28"/>
        </w:rPr>
      </w:pPr>
    </w:p>
    <w:p w:rsidR="004A0254" w:rsidRPr="005C094B" w:rsidRDefault="004A0254" w:rsidP="005C094B">
      <w:pPr>
        <w:pStyle w:val="11"/>
        <w:ind w:firstLine="0"/>
        <w:jc w:val="both"/>
      </w:pPr>
    </w:p>
    <w:sectPr w:rsidR="004A0254" w:rsidRPr="005C094B" w:rsidSect="005C094B">
      <w:headerReference w:type="even" r:id="rId9"/>
      <w:headerReference w:type="default" r:id="rId10"/>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A24" w:rsidRDefault="006B6A24">
      <w:r>
        <w:separator/>
      </w:r>
    </w:p>
  </w:endnote>
  <w:endnote w:type="continuationSeparator" w:id="1">
    <w:p w:rsidR="006B6A24" w:rsidRDefault="006B6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A24" w:rsidRDefault="006B6A24">
      <w:r>
        <w:separator/>
      </w:r>
    </w:p>
  </w:footnote>
  <w:footnote w:type="continuationSeparator" w:id="1">
    <w:p w:rsidR="006B6A24" w:rsidRDefault="006B6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D7" w:rsidRDefault="00A620D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D7" w:rsidRDefault="00A620D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0BA6887"/>
    <w:multiLevelType w:val="multilevel"/>
    <w:tmpl w:val="DFCC4E64"/>
    <w:lvl w:ilvl="0">
      <w:start w:val="11"/>
      <w:numFmt w:val="decimal"/>
      <w:lvlText w:val="%1."/>
      <w:lvlJc w:val="left"/>
      <w:pPr>
        <w:ind w:left="1292" w:hanging="375"/>
      </w:pPr>
      <w:rPr>
        <w:rFonts w:hint="default"/>
      </w:rPr>
    </w:lvl>
    <w:lvl w:ilvl="1">
      <w:start w:val="3"/>
      <w:numFmt w:val="decimal"/>
      <w:isLgl/>
      <w:lvlText w:val="%1.%2."/>
      <w:lvlJc w:val="left"/>
      <w:pPr>
        <w:ind w:left="1637" w:hanging="720"/>
      </w:pPr>
      <w:rPr>
        <w:rFonts w:hint="default"/>
      </w:rPr>
    </w:lvl>
    <w:lvl w:ilvl="2">
      <w:start w:val="1"/>
      <w:numFmt w:val="decimal"/>
      <w:isLgl/>
      <w:lvlText w:val="%1.%2.%3."/>
      <w:lvlJc w:val="left"/>
      <w:pPr>
        <w:ind w:left="1637" w:hanging="720"/>
      </w:pPr>
      <w:rPr>
        <w:rFonts w:hint="default"/>
      </w:rPr>
    </w:lvl>
    <w:lvl w:ilvl="3">
      <w:start w:val="1"/>
      <w:numFmt w:val="decimal"/>
      <w:isLgl/>
      <w:lvlText w:val="%1.%2.%3.%4."/>
      <w:lvlJc w:val="left"/>
      <w:pPr>
        <w:ind w:left="1997" w:hanging="1080"/>
      </w:pPr>
      <w:rPr>
        <w:rFonts w:hint="default"/>
      </w:rPr>
    </w:lvl>
    <w:lvl w:ilvl="4">
      <w:start w:val="1"/>
      <w:numFmt w:val="decimal"/>
      <w:isLgl/>
      <w:lvlText w:val="%1.%2.%3.%4.%5."/>
      <w:lvlJc w:val="left"/>
      <w:pPr>
        <w:ind w:left="1997" w:hanging="1080"/>
      </w:pPr>
      <w:rPr>
        <w:rFonts w:hint="default"/>
      </w:rPr>
    </w:lvl>
    <w:lvl w:ilvl="5">
      <w:start w:val="1"/>
      <w:numFmt w:val="decimal"/>
      <w:isLgl/>
      <w:lvlText w:val="%1.%2.%3.%4.%5.%6."/>
      <w:lvlJc w:val="left"/>
      <w:pPr>
        <w:ind w:left="2357" w:hanging="1440"/>
      </w:pPr>
      <w:rPr>
        <w:rFonts w:hint="default"/>
      </w:rPr>
    </w:lvl>
    <w:lvl w:ilvl="6">
      <w:start w:val="1"/>
      <w:numFmt w:val="decimal"/>
      <w:isLgl/>
      <w:lvlText w:val="%1.%2.%3.%4.%5.%6.%7."/>
      <w:lvlJc w:val="left"/>
      <w:pPr>
        <w:ind w:left="2717" w:hanging="1800"/>
      </w:pPr>
      <w:rPr>
        <w:rFonts w:hint="default"/>
      </w:rPr>
    </w:lvl>
    <w:lvl w:ilvl="7">
      <w:start w:val="1"/>
      <w:numFmt w:val="decimal"/>
      <w:isLgl/>
      <w:lvlText w:val="%1.%2.%3.%4.%5.%6.%7.%8."/>
      <w:lvlJc w:val="left"/>
      <w:pPr>
        <w:ind w:left="2717" w:hanging="1800"/>
      </w:pPr>
      <w:rPr>
        <w:rFonts w:hint="default"/>
      </w:rPr>
    </w:lvl>
    <w:lvl w:ilvl="8">
      <w:start w:val="1"/>
      <w:numFmt w:val="decimal"/>
      <w:isLgl/>
      <w:lvlText w:val="%1.%2.%3.%4.%5.%6.%7.%8.%9."/>
      <w:lvlJc w:val="left"/>
      <w:pPr>
        <w:ind w:left="3077"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AF7782"/>
    <w:multiLevelType w:val="multilevel"/>
    <w:tmpl w:val="F0EC16E2"/>
    <w:lvl w:ilvl="0">
      <w:start w:val="15"/>
      <w:numFmt w:val="decimal"/>
      <w:lvlText w:val="%1."/>
      <w:lvlJc w:val="left"/>
      <w:pPr>
        <w:ind w:left="720" w:hanging="720"/>
      </w:pPr>
      <w:rPr>
        <w:rFonts w:hint="default"/>
      </w:rPr>
    </w:lvl>
    <w:lvl w:ilvl="1">
      <w:start w:val="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5AD5FC1"/>
    <w:multiLevelType w:val="multilevel"/>
    <w:tmpl w:val="DFB6F20C"/>
    <w:lvl w:ilvl="0">
      <w:start w:val="16"/>
      <w:numFmt w:val="decimal"/>
      <w:lvlText w:val="%1."/>
      <w:lvlJc w:val="left"/>
      <w:pPr>
        <w:ind w:left="1301" w:hanging="450"/>
      </w:pPr>
      <w:rPr>
        <w:i w:val="0"/>
      </w:rPr>
    </w:lvl>
    <w:lvl w:ilvl="1">
      <w:start w:val="1"/>
      <w:numFmt w:val="decimal"/>
      <w:lvlText w:val="%1.%2."/>
      <w:lvlJc w:val="left"/>
      <w:pPr>
        <w:ind w:left="2281" w:hanging="720"/>
      </w:pPr>
    </w:lvl>
    <w:lvl w:ilvl="2">
      <w:start w:val="1"/>
      <w:numFmt w:val="decimal"/>
      <w:lvlText w:val="%1.%2.%3."/>
      <w:lvlJc w:val="left"/>
      <w:pPr>
        <w:ind w:left="2989" w:hanging="720"/>
      </w:pPr>
    </w:lvl>
    <w:lvl w:ilvl="3">
      <w:start w:val="1"/>
      <w:numFmt w:val="decimal"/>
      <w:lvlText w:val="%1.%2.%3.%4."/>
      <w:lvlJc w:val="left"/>
      <w:pPr>
        <w:ind w:left="4058" w:hanging="1080"/>
      </w:pPr>
    </w:lvl>
    <w:lvl w:ilvl="4">
      <w:start w:val="1"/>
      <w:numFmt w:val="decimal"/>
      <w:lvlText w:val="%1.%2.%3.%4.%5."/>
      <w:lvlJc w:val="left"/>
      <w:pPr>
        <w:ind w:left="5127" w:hanging="1440"/>
      </w:pPr>
    </w:lvl>
    <w:lvl w:ilvl="5">
      <w:start w:val="1"/>
      <w:numFmt w:val="decimal"/>
      <w:lvlText w:val="%1.%2.%3.%4.%5.%6."/>
      <w:lvlJc w:val="left"/>
      <w:pPr>
        <w:ind w:left="5836" w:hanging="1440"/>
      </w:pPr>
    </w:lvl>
    <w:lvl w:ilvl="6">
      <w:start w:val="1"/>
      <w:numFmt w:val="decimal"/>
      <w:lvlText w:val="%1.%2.%3.%4.%5.%6.%7."/>
      <w:lvlJc w:val="left"/>
      <w:pPr>
        <w:ind w:left="6905" w:hanging="1800"/>
      </w:pPr>
    </w:lvl>
    <w:lvl w:ilvl="7">
      <w:start w:val="1"/>
      <w:numFmt w:val="decimal"/>
      <w:lvlText w:val="%1.%2.%3.%4.%5.%6.%7.%8."/>
      <w:lvlJc w:val="left"/>
      <w:pPr>
        <w:ind w:left="7614" w:hanging="1800"/>
      </w:pPr>
    </w:lvl>
    <w:lvl w:ilvl="8">
      <w:start w:val="1"/>
      <w:numFmt w:val="decimal"/>
      <w:lvlText w:val="%1.%2.%3.%4.%5.%6.%7.%8.%9."/>
      <w:lvlJc w:val="left"/>
      <w:pPr>
        <w:ind w:left="8683" w:hanging="2160"/>
      </w:p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93AEEA6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C2039C2"/>
    <w:multiLevelType w:val="multilevel"/>
    <w:tmpl w:val="E854A19E"/>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6">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10"/>
  </w:num>
  <w:num w:numId="3">
    <w:abstractNumId w:val="16"/>
  </w:num>
  <w:num w:numId="4">
    <w:abstractNumId w:val="1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num>
  <w:num w:numId="7">
    <w:abstractNumId w:val="18"/>
  </w:num>
  <w:num w:numId="8">
    <w:abstractNumId w:val="24"/>
  </w:num>
  <w:num w:numId="9">
    <w:abstractNumId w:val="0"/>
  </w:num>
  <w:num w:numId="10">
    <w:abstractNumId w:val="11"/>
  </w:num>
  <w:num w:numId="11">
    <w:abstractNumId w:val="13"/>
  </w:num>
  <w:num w:numId="12">
    <w:abstractNumId w:val="20"/>
  </w:num>
  <w:num w:numId="13">
    <w:abstractNumId w:val="1"/>
  </w:num>
  <w:num w:numId="14">
    <w:abstractNumId w:val="7"/>
  </w:num>
  <w:num w:numId="15">
    <w:abstractNumId w:val="23"/>
  </w:num>
  <w:num w:numId="16">
    <w:abstractNumId w:val="6"/>
  </w:num>
  <w:num w:numId="17">
    <w:abstractNumId w:val="22"/>
  </w:num>
  <w:num w:numId="18">
    <w:abstractNumId w:val="2"/>
  </w:num>
  <w:num w:numId="19">
    <w:abstractNumId w:val="15"/>
  </w:num>
  <w:num w:numId="20">
    <w:abstractNumId w:val="12"/>
  </w:num>
  <w:num w:numId="21">
    <w:abstractNumId w:val="17"/>
  </w:num>
  <w:num w:numId="22">
    <w:abstractNumId w:val="8"/>
  </w:num>
  <w:num w:numId="23">
    <w:abstractNumId w:val="14"/>
  </w:num>
  <w:num w:numId="2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1AEF"/>
    <w:rsid w:val="00061AF3"/>
    <w:rsid w:val="00064630"/>
    <w:rsid w:val="00076F4C"/>
    <w:rsid w:val="000818CA"/>
    <w:rsid w:val="00095E41"/>
    <w:rsid w:val="000B33C8"/>
    <w:rsid w:val="001130BE"/>
    <w:rsid w:val="00116244"/>
    <w:rsid w:val="0014076E"/>
    <w:rsid w:val="001479D1"/>
    <w:rsid w:val="0015599A"/>
    <w:rsid w:val="001663CD"/>
    <w:rsid w:val="00174FCC"/>
    <w:rsid w:val="00195D71"/>
    <w:rsid w:val="001B199D"/>
    <w:rsid w:val="001E74A7"/>
    <w:rsid w:val="00222E05"/>
    <w:rsid w:val="002339BA"/>
    <w:rsid w:val="002353DE"/>
    <w:rsid w:val="002504AB"/>
    <w:rsid w:val="00255154"/>
    <w:rsid w:val="002A3AA5"/>
    <w:rsid w:val="002B1B14"/>
    <w:rsid w:val="00307667"/>
    <w:rsid w:val="00324B6B"/>
    <w:rsid w:val="003316CB"/>
    <w:rsid w:val="003442FB"/>
    <w:rsid w:val="003464AD"/>
    <w:rsid w:val="0034669C"/>
    <w:rsid w:val="0038330F"/>
    <w:rsid w:val="00385D4C"/>
    <w:rsid w:val="00386C9D"/>
    <w:rsid w:val="003B5A2C"/>
    <w:rsid w:val="00443FA2"/>
    <w:rsid w:val="00450442"/>
    <w:rsid w:val="004773E4"/>
    <w:rsid w:val="004838CB"/>
    <w:rsid w:val="00495257"/>
    <w:rsid w:val="004A0254"/>
    <w:rsid w:val="004A6F42"/>
    <w:rsid w:val="004C78BB"/>
    <w:rsid w:val="004E61BD"/>
    <w:rsid w:val="00507AAE"/>
    <w:rsid w:val="00533C24"/>
    <w:rsid w:val="00553CC1"/>
    <w:rsid w:val="00573EAC"/>
    <w:rsid w:val="00586716"/>
    <w:rsid w:val="00591BF2"/>
    <w:rsid w:val="005C094B"/>
    <w:rsid w:val="005F3D57"/>
    <w:rsid w:val="005F7140"/>
    <w:rsid w:val="00656864"/>
    <w:rsid w:val="00657504"/>
    <w:rsid w:val="00694136"/>
    <w:rsid w:val="006B4B38"/>
    <w:rsid w:val="006B6A24"/>
    <w:rsid w:val="006F74E2"/>
    <w:rsid w:val="0071099C"/>
    <w:rsid w:val="00716A63"/>
    <w:rsid w:val="007263DB"/>
    <w:rsid w:val="007319DC"/>
    <w:rsid w:val="00745366"/>
    <w:rsid w:val="00753AB4"/>
    <w:rsid w:val="00793FFF"/>
    <w:rsid w:val="00794D5E"/>
    <w:rsid w:val="007D679F"/>
    <w:rsid w:val="00842BA3"/>
    <w:rsid w:val="00853924"/>
    <w:rsid w:val="00861D2E"/>
    <w:rsid w:val="00873FC1"/>
    <w:rsid w:val="008862F8"/>
    <w:rsid w:val="008906B4"/>
    <w:rsid w:val="008B5C54"/>
    <w:rsid w:val="008E02E8"/>
    <w:rsid w:val="008F525F"/>
    <w:rsid w:val="008F6B2A"/>
    <w:rsid w:val="00921082"/>
    <w:rsid w:val="0093593A"/>
    <w:rsid w:val="00941625"/>
    <w:rsid w:val="00992FF1"/>
    <w:rsid w:val="00996F25"/>
    <w:rsid w:val="009A1C8D"/>
    <w:rsid w:val="009F098E"/>
    <w:rsid w:val="00A148BD"/>
    <w:rsid w:val="00A33722"/>
    <w:rsid w:val="00A371EE"/>
    <w:rsid w:val="00A620D7"/>
    <w:rsid w:val="00A62786"/>
    <w:rsid w:val="00A637D4"/>
    <w:rsid w:val="00A84286"/>
    <w:rsid w:val="00A9438F"/>
    <w:rsid w:val="00AB2B20"/>
    <w:rsid w:val="00AB2F41"/>
    <w:rsid w:val="00AD49CC"/>
    <w:rsid w:val="00B06FF3"/>
    <w:rsid w:val="00B126EA"/>
    <w:rsid w:val="00B1570E"/>
    <w:rsid w:val="00B21129"/>
    <w:rsid w:val="00B22054"/>
    <w:rsid w:val="00B30852"/>
    <w:rsid w:val="00B47189"/>
    <w:rsid w:val="00B53E16"/>
    <w:rsid w:val="00B75A0F"/>
    <w:rsid w:val="00B87479"/>
    <w:rsid w:val="00BA3818"/>
    <w:rsid w:val="00BB033B"/>
    <w:rsid w:val="00BC6424"/>
    <w:rsid w:val="00BE25C0"/>
    <w:rsid w:val="00C1088F"/>
    <w:rsid w:val="00C40FBF"/>
    <w:rsid w:val="00C431C0"/>
    <w:rsid w:val="00C51BEF"/>
    <w:rsid w:val="00C727DE"/>
    <w:rsid w:val="00C77DB0"/>
    <w:rsid w:val="00C80C2B"/>
    <w:rsid w:val="00C82AAA"/>
    <w:rsid w:val="00C87BC2"/>
    <w:rsid w:val="00CA3194"/>
    <w:rsid w:val="00CA57D4"/>
    <w:rsid w:val="00CD3956"/>
    <w:rsid w:val="00CE52CB"/>
    <w:rsid w:val="00CF5538"/>
    <w:rsid w:val="00CF63FE"/>
    <w:rsid w:val="00D01995"/>
    <w:rsid w:val="00D1622F"/>
    <w:rsid w:val="00D47BD8"/>
    <w:rsid w:val="00D53902"/>
    <w:rsid w:val="00D628CE"/>
    <w:rsid w:val="00D77473"/>
    <w:rsid w:val="00D86A1A"/>
    <w:rsid w:val="00D92389"/>
    <w:rsid w:val="00D952AA"/>
    <w:rsid w:val="00DA511C"/>
    <w:rsid w:val="00DA53A6"/>
    <w:rsid w:val="00DB650D"/>
    <w:rsid w:val="00DD69C2"/>
    <w:rsid w:val="00DE1F2A"/>
    <w:rsid w:val="00DE2DAC"/>
    <w:rsid w:val="00DF6C7F"/>
    <w:rsid w:val="00E022B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E0539"/>
    <w:rsid w:val="00EE6C4B"/>
    <w:rsid w:val="00EF2C36"/>
    <w:rsid w:val="00EF363F"/>
    <w:rsid w:val="00EF7CC9"/>
    <w:rsid w:val="00F029FE"/>
    <w:rsid w:val="00F11BC0"/>
    <w:rsid w:val="00F37DF7"/>
    <w:rsid w:val="00F457FD"/>
    <w:rsid w:val="00F45BFF"/>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link w:val="ad"/>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e">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0">
    <w:name w:val="Нижний колонтитул Знак"/>
    <w:basedOn w:val="a0"/>
    <w:link w:val="af"/>
    <w:uiPriority w:val="99"/>
    <w:rsid w:val="004A0254"/>
    <w:rPr>
      <w:rFonts w:ascii="Arial" w:eastAsia="Times New Roman" w:hAnsi="Arial" w:cs="Times New Roman"/>
      <w:sz w:val="24"/>
      <w:szCs w:val="24"/>
      <w:lang w:eastAsia="ru-RU"/>
    </w:rPr>
  </w:style>
  <w:style w:type="table" w:styleId="af1">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4A0254"/>
    <w:rPr>
      <w:rFonts w:ascii="Tahoma" w:hAnsi="Tahoma" w:cs="Tahoma"/>
      <w:sz w:val="16"/>
      <w:szCs w:val="16"/>
    </w:rPr>
  </w:style>
  <w:style w:type="character" w:customStyle="1" w:styleId="af3">
    <w:name w:val="Текст выноски Знак"/>
    <w:basedOn w:val="a0"/>
    <w:link w:val="af2"/>
    <w:uiPriority w:val="99"/>
    <w:semiHidden/>
    <w:rsid w:val="004A0254"/>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4A0254"/>
    <w:rPr>
      <w:rFonts w:ascii="Times New Roman" w:eastAsia="Times New Roman" w:hAnsi="Times New Roman" w:cs="Times New Roman"/>
      <w:color w:val="000000"/>
      <w:sz w:val="24"/>
      <w:szCs w:val="24"/>
    </w:rPr>
  </w:style>
  <w:style w:type="paragraph" w:styleId="af6">
    <w:name w:val="header"/>
    <w:basedOn w:val="a"/>
    <w:link w:val="af7"/>
    <w:uiPriority w:val="99"/>
    <w:unhideWhenUsed/>
    <w:rsid w:val="004A0254"/>
    <w:pPr>
      <w:tabs>
        <w:tab w:val="center" w:pos="4677"/>
        <w:tab w:val="right" w:pos="9355"/>
      </w:tabs>
    </w:pPr>
  </w:style>
  <w:style w:type="character" w:customStyle="1" w:styleId="af7">
    <w:name w:val="Верхний колонтитул Знак"/>
    <w:basedOn w:val="a0"/>
    <w:link w:val="af6"/>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8">
    <w:name w:val="Body Text"/>
    <w:basedOn w:val="a"/>
    <w:link w:val="af9"/>
    <w:rsid w:val="004A0254"/>
    <w:pPr>
      <w:widowControl/>
      <w:jc w:val="both"/>
    </w:pPr>
    <w:rPr>
      <w:rFonts w:ascii="Times New Roman" w:eastAsia="Times New Roman" w:hAnsi="Times New Roman" w:cs="Times New Roman"/>
      <w:color w:val="auto"/>
      <w:sz w:val="28"/>
      <w:szCs w:val="20"/>
      <w:lang w:bidi="ar-SA"/>
    </w:rPr>
  </w:style>
  <w:style w:type="character" w:customStyle="1" w:styleId="af9">
    <w:name w:val="Основной текст Знак"/>
    <w:basedOn w:val="a0"/>
    <w:link w:val="af8"/>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a">
    <w:name w:val="Колонтитул_"/>
    <w:link w:val="afb"/>
    <w:locked/>
    <w:rsid w:val="00E90DF1"/>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c">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E90DF1"/>
    <w:rPr>
      <w:rFonts w:ascii="Times New Roman" w:eastAsia="Times New Roman" w:hAnsi="Times New Roman" w:cs="Times New Roman"/>
      <w:sz w:val="20"/>
      <w:szCs w:val="20"/>
    </w:rPr>
  </w:style>
  <w:style w:type="paragraph" w:customStyle="1" w:styleId="afe">
    <w:name w:val="Сноска"/>
    <w:basedOn w:val="a"/>
    <w:link w:val="afd"/>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f">
    <w:name w:val="annotation text"/>
    <w:aliases w:val="!Равноширинный текст документа"/>
    <w:basedOn w:val="a"/>
    <w:link w:val="aff0"/>
    <w:rsid w:val="00E90DF1"/>
    <w:pPr>
      <w:widowControl/>
      <w:ind w:firstLine="567"/>
      <w:jc w:val="both"/>
    </w:pPr>
    <w:rPr>
      <w:rFonts w:ascii="Courier" w:eastAsia="Times New Roman" w:hAnsi="Courier" w:cs="Times New Roman"/>
      <w:color w:val="auto"/>
      <w:sz w:val="22"/>
      <w:szCs w:val="20"/>
      <w:lang w:bidi="ar-SA"/>
    </w:rPr>
  </w:style>
  <w:style w:type="character" w:customStyle="1" w:styleId="aff0">
    <w:name w:val="Текст примечания Знак"/>
    <w:aliases w:val="!Равноширинный текст документа Знак"/>
    <w:basedOn w:val="a0"/>
    <w:link w:val="aff"/>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1">
    <w:name w:val="footnote text"/>
    <w:basedOn w:val="a"/>
    <w:link w:val="aff2"/>
    <w:uiPriority w:val="99"/>
    <w:rsid w:val="00E6739C"/>
    <w:pPr>
      <w:widowControl/>
    </w:pPr>
    <w:rPr>
      <w:rFonts w:ascii="Times New Roman" w:eastAsia="Times New Roman" w:hAnsi="Times New Roman" w:cs="Times New Roman"/>
      <w:color w:val="auto"/>
      <w:sz w:val="20"/>
      <w:szCs w:val="20"/>
      <w:lang w:bidi="ar-SA"/>
    </w:rPr>
  </w:style>
  <w:style w:type="character" w:customStyle="1" w:styleId="aff2">
    <w:name w:val="Текст сноски Знак"/>
    <w:basedOn w:val="a0"/>
    <w:link w:val="aff1"/>
    <w:uiPriority w:val="99"/>
    <w:rsid w:val="00E6739C"/>
    <w:rPr>
      <w:rFonts w:ascii="Times New Roman" w:eastAsia="Times New Roman" w:hAnsi="Times New Roman" w:cs="Times New Roman"/>
      <w:sz w:val="20"/>
      <w:szCs w:val="20"/>
      <w:lang w:eastAsia="ru-RU"/>
    </w:rPr>
  </w:style>
  <w:style w:type="character" w:styleId="aff3">
    <w:name w:val="footnote reference"/>
    <w:uiPriority w:val="99"/>
    <w:semiHidden/>
    <w:rsid w:val="00E6739C"/>
    <w:rPr>
      <w:vertAlign w:val="superscript"/>
    </w:rPr>
  </w:style>
  <w:style w:type="character" w:styleId="aff4">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5">
    <w:name w:val="annotation reference"/>
    <w:uiPriority w:val="99"/>
    <w:rsid w:val="00E6739C"/>
    <w:rPr>
      <w:sz w:val="18"/>
      <w:szCs w:val="18"/>
    </w:rPr>
  </w:style>
  <w:style w:type="paragraph" w:styleId="aff6">
    <w:name w:val="annotation subject"/>
    <w:basedOn w:val="aff"/>
    <w:next w:val="aff"/>
    <w:link w:val="aff7"/>
    <w:uiPriority w:val="99"/>
    <w:rsid w:val="00E6739C"/>
    <w:pPr>
      <w:ind w:firstLine="0"/>
      <w:jc w:val="left"/>
    </w:pPr>
    <w:rPr>
      <w:rFonts w:ascii="Times New Roman" w:hAnsi="Times New Roman"/>
      <w:b/>
      <w:bCs/>
      <w:sz w:val="24"/>
      <w:szCs w:val="24"/>
    </w:rPr>
  </w:style>
  <w:style w:type="character" w:customStyle="1" w:styleId="aff7">
    <w:name w:val="Тема примечания Знак"/>
    <w:basedOn w:val="aff0"/>
    <w:link w:val="aff6"/>
    <w:uiPriority w:val="99"/>
    <w:rsid w:val="00E6739C"/>
    <w:rPr>
      <w:rFonts w:ascii="Times New Roman" w:eastAsia="Times New Roman" w:hAnsi="Times New Roman" w:cs="Times New Roman"/>
      <w:b/>
      <w:bCs/>
      <w:sz w:val="24"/>
      <w:szCs w:val="24"/>
    </w:rPr>
  </w:style>
  <w:style w:type="character" w:styleId="aff8">
    <w:name w:val="FollowedHyperlink"/>
    <w:uiPriority w:val="99"/>
    <w:rsid w:val="00E6739C"/>
    <w:rPr>
      <w:color w:val="800080"/>
      <w:u w:val="single"/>
    </w:rPr>
  </w:style>
  <w:style w:type="paragraph" w:customStyle="1" w:styleId="aff9">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a">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b">
    <w:name w:val="endnote text"/>
    <w:basedOn w:val="a"/>
    <w:link w:val="affc"/>
    <w:rsid w:val="00E6739C"/>
    <w:pPr>
      <w:widowControl/>
    </w:pPr>
    <w:rPr>
      <w:rFonts w:ascii="Times New Roman" w:eastAsia="Times New Roman" w:hAnsi="Times New Roman" w:cs="Times New Roman"/>
      <w:color w:val="auto"/>
      <w:sz w:val="20"/>
      <w:szCs w:val="20"/>
      <w:lang w:bidi="ar-SA"/>
    </w:rPr>
  </w:style>
  <w:style w:type="character" w:customStyle="1" w:styleId="affc">
    <w:name w:val="Текст концевой сноски Знак"/>
    <w:basedOn w:val="a0"/>
    <w:link w:val="affb"/>
    <w:rsid w:val="00E6739C"/>
    <w:rPr>
      <w:rFonts w:ascii="Times New Roman" w:eastAsia="Times New Roman" w:hAnsi="Times New Roman" w:cs="Times New Roman"/>
      <w:sz w:val="20"/>
      <w:szCs w:val="20"/>
      <w:lang w:eastAsia="ru-RU"/>
    </w:rPr>
  </w:style>
  <w:style w:type="character" w:styleId="affd">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e">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f">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0">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frgu-content-accordeon">
    <w:name w:val="frgu-content-accordeon"/>
    <w:basedOn w:val="a0"/>
    <w:rsid w:val="005C094B"/>
  </w:style>
  <w:style w:type="paragraph" w:customStyle="1" w:styleId="afff4">
    <w:name w:val="Базовый"/>
    <w:rsid w:val="005C094B"/>
    <w:pPr>
      <w:suppressAutoHyphens/>
      <w:spacing w:after="200" w:line="276"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a"/>
    <w:rsid w:val="005C094B"/>
    <w:pPr>
      <w:widowControl/>
      <w:suppressAutoHyphens/>
      <w:autoSpaceDN w:val="0"/>
    </w:pPr>
    <w:rPr>
      <w:rFonts w:ascii="Times New Roman" w:eastAsia="Times New Roman" w:hAnsi="Times New Roman" w:cs="Times New Roman"/>
      <w:color w:val="auto"/>
      <w:kern w:val="3"/>
      <w:sz w:val="28"/>
      <w:szCs w:val="28"/>
      <w:lang w:eastAsia="en-US" w:bidi="ar-SA"/>
    </w:rPr>
  </w:style>
  <w:style w:type="paragraph" w:customStyle="1" w:styleId="title0">
    <w:name w:val="title0"/>
    <w:basedOn w:val="a"/>
    <w:rsid w:val="005C09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Без интервала Знак"/>
    <w:link w:val="ac"/>
    <w:uiPriority w:val="1"/>
    <w:locked/>
    <w:rsid w:val="005C094B"/>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link w:val="ad"/>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e">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0">
    <w:name w:val="Нижний колонтитул Знак"/>
    <w:basedOn w:val="a0"/>
    <w:link w:val="af"/>
    <w:uiPriority w:val="99"/>
    <w:rsid w:val="004A0254"/>
    <w:rPr>
      <w:rFonts w:ascii="Arial" w:eastAsia="Times New Roman" w:hAnsi="Arial" w:cs="Times New Roman"/>
      <w:sz w:val="24"/>
      <w:szCs w:val="24"/>
      <w:lang w:eastAsia="ru-RU"/>
    </w:rPr>
  </w:style>
  <w:style w:type="table" w:styleId="af1">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4A0254"/>
    <w:rPr>
      <w:rFonts w:ascii="Tahoma" w:hAnsi="Tahoma" w:cs="Tahoma"/>
      <w:sz w:val="16"/>
      <w:szCs w:val="16"/>
    </w:rPr>
  </w:style>
  <w:style w:type="character" w:customStyle="1" w:styleId="af3">
    <w:name w:val="Текст выноски Знак"/>
    <w:basedOn w:val="a0"/>
    <w:link w:val="af2"/>
    <w:uiPriority w:val="99"/>
    <w:semiHidden/>
    <w:rsid w:val="004A0254"/>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4A0254"/>
    <w:rPr>
      <w:rFonts w:ascii="Times New Roman" w:eastAsia="Times New Roman" w:hAnsi="Times New Roman" w:cs="Times New Roman"/>
      <w:color w:val="000000"/>
      <w:sz w:val="24"/>
      <w:szCs w:val="24"/>
      <w:lang w:val="x-none" w:eastAsia="x-none"/>
    </w:rPr>
  </w:style>
  <w:style w:type="paragraph" w:styleId="af6">
    <w:name w:val="header"/>
    <w:basedOn w:val="a"/>
    <w:link w:val="af7"/>
    <w:uiPriority w:val="99"/>
    <w:unhideWhenUsed/>
    <w:rsid w:val="004A0254"/>
    <w:pPr>
      <w:tabs>
        <w:tab w:val="center" w:pos="4677"/>
        <w:tab w:val="right" w:pos="9355"/>
      </w:tabs>
    </w:pPr>
  </w:style>
  <w:style w:type="character" w:customStyle="1" w:styleId="af7">
    <w:name w:val="Верхний колонтитул Знак"/>
    <w:basedOn w:val="a0"/>
    <w:link w:val="af6"/>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8">
    <w:name w:val="Body Text"/>
    <w:basedOn w:val="a"/>
    <w:link w:val="af9"/>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9">
    <w:name w:val="Основной текст Знак"/>
    <w:basedOn w:val="a0"/>
    <w:link w:val="af8"/>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a">
    <w:name w:val="Колонтитул_"/>
    <w:link w:val="afb"/>
    <w:locked/>
    <w:rsid w:val="00E90DF1"/>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c">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E90DF1"/>
    <w:rPr>
      <w:rFonts w:ascii="Times New Roman" w:eastAsia="Times New Roman" w:hAnsi="Times New Roman" w:cs="Times New Roman"/>
      <w:sz w:val="20"/>
      <w:szCs w:val="20"/>
    </w:rPr>
  </w:style>
  <w:style w:type="paragraph" w:customStyle="1" w:styleId="afe">
    <w:name w:val="Сноска"/>
    <w:basedOn w:val="a"/>
    <w:link w:val="afd"/>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f">
    <w:name w:val="annotation text"/>
    <w:aliases w:val="!Равноширинный текст документа"/>
    <w:basedOn w:val="a"/>
    <w:link w:val="aff0"/>
    <w:rsid w:val="00E90DF1"/>
    <w:pPr>
      <w:widowControl/>
      <w:ind w:firstLine="567"/>
      <w:jc w:val="both"/>
    </w:pPr>
    <w:rPr>
      <w:rFonts w:ascii="Courier" w:eastAsia="Times New Roman" w:hAnsi="Courier" w:cs="Times New Roman"/>
      <w:color w:val="auto"/>
      <w:sz w:val="22"/>
      <w:szCs w:val="20"/>
      <w:lang w:bidi="ar-SA"/>
    </w:rPr>
  </w:style>
  <w:style w:type="character" w:customStyle="1" w:styleId="aff0">
    <w:name w:val="Текст примечания Знак"/>
    <w:aliases w:val="!Равноширинный текст документа Знак"/>
    <w:basedOn w:val="a0"/>
    <w:link w:val="aff"/>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1">
    <w:name w:val="footnote text"/>
    <w:basedOn w:val="a"/>
    <w:link w:val="aff2"/>
    <w:uiPriority w:val="99"/>
    <w:rsid w:val="00E6739C"/>
    <w:pPr>
      <w:widowControl/>
    </w:pPr>
    <w:rPr>
      <w:rFonts w:ascii="Times New Roman" w:eastAsia="Times New Roman" w:hAnsi="Times New Roman" w:cs="Times New Roman"/>
      <w:color w:val="auto"/>
      <w:sz w:val="20"/>
      <w:szCs w:val="20"/>
      <w:lang w:bidi="ar-SA"/>
    </w:rPr>
  </w:style>
  <w:style w:type="character" w:customStyle="1" w:styleId="aff2">
    <w:name w:val="Текст сноски Знак"/>
    <w:basedOn w:val="a0"/>
    <w:link w:val="aff1"/>
    <w:uiPriority w:val="99"/>
    <w:rsid w:val="00E6739C"/>
    <w:rPr>
      <w:rFonts w:ascii="Times New Roman" w:eastAsia="Times New Roman" w:hAnsi="Times New Roman" w:cs="Times New Roman"/>
      <w:sz w:val="20"/>
      <w:szCs w:val="20"/>
      <w:lang w:eastAsia="ru-RU"/>
    </w:rPr>
  </w:style>
  <w:style w:type="character" w:styleId="aff3">
    <w:name w:val="footnote reference"/>
    <w:uiPriority w:val="99"/>
    <w:semiHidden/>
    <w:rsid w:val="00E6739C"/>
    <w:rPr>
      <w:vertAlign w:val="superscript"/>
    </w:rPr>
  </w:style>
  <w:style w:type="character" w:styleId="aff4">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5">
    <w:name w:val="annotation reference"/>
    <w:uiPriority w:val="99"/>
    <w:rsid w:val="00E6739C"/>
    <w:rPr>
      <w:sz w:val="18"/>
      <w:szCs w:val="18"/>
    </w:rPr>
  </w:style>
  <w:style w:type="paragraph" w:styleId="aff6">
    <w:name w:val="annotation subject"/>
    <w:basedOn w:val="aff"/>
    <w:next w:val="aff"/>
    <w:link w:val="aff7"/>
    <w:uiPriority w:val="99"/>
    <w:rsid w:val="00E6739C"/>
    <w:pPr>
      <w:ind w:firstLine="0"/>
      <w:jc w:val="left"/>
    </w:pPr>
    <w:rPr>
      <w:rFonts w:ascii="Times New Roman" w:hAnsi="Times New Roman"/>
      <w:b/>
      <w:bCs/>
      <w:sz w:val="24"/>
      <w:szCs w:val="24"/>
      <w:lang w:val="x-none" w:eastAsia="x-none"/>
    </w:rPr>
  </w:style>
  <w:style w:type="character" w:customStyle="1" w:styleId="aff7">
    <w:name w:val="Тема примечания Знак"/>
    <w:basedOn w:val="aff0"/>
    <w:link w:val="aff6"/>
    <w:uiPriority w:val="99"/>
    <w:rsid w:val="00E6739C"/>
    <w:rPr>
      <w:rFonts w:ascii="Times New Roman" w:eastAsia="Times New Roman" w:hAnsi="Times New Roman" w:cs="Times New Roman"/>
      <w:b/>
      <w:bCs/>
      <w:sz w:val="24"/>
      <w:szCs w:val="24"/>
      <w:lang w:val="x-none" w:eastAsia="x-none"/>
    </w:rPr>
  </w:style>
  <w:style w:type="character" w:styleId="aff8">
    <w:name w:val="FollowedHyperlink"/>
    <w:uiPriority w:val="99"/>
    <w:rsid w:val="00E6739C"/>
    <w:rPr>
      <w:color w:val="800080"/>
      <w:u w:val="single"/>
    </w:rPr>
  </w:style>
  <w:style w:type="paragraph" w:customStyle="1" w:styleId="aff9">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a">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b">
    <w:name w:val="endnote text"/>
    <w:basedOn w:val="a"/>
    <w:link w:val="affc"/>
    <w:rsid w:val="00E6739C"/>
    <w:pPr>
      <w:widowControl/>
    </w:pPr>
    <w:rPr>
      <w:rFonts w:ascii="Times New Roman" w:eastAsia="Times New Roman" w:hAnsi="Times New Roman" w:cs="Times New Roman"/>
      <w:color w:val="auto"/>
      <w:sz w:val="20"/>
      <w:szCs w:val="20"/>
      <w:lang w:bidi="ar-SA"/>
    </w:rPr>
  </w:style>
  <w:style w:type="character" w:customStyle="1" w:styleId="affc">
    <w:name w:val="Текст концевой сноски Знак"/>
    <w:basedOn w:val="a0"/>
    <w:link w:val="affb"/>
    <w:rsid w:val="00E6739C"/>
    <w:rPr>
      <w:rFonts w:ascii="Times New Roman" w:eastAsia="Times New Roman" w:hAnsi="Times New Roman" w:cs="Times New Roman"/>
      <w:sz w:val="20"/>
      <w:szCs w:val="20"/>
      <w:lang w:eastAsia="ru-RU"/>
    </w:rPr>
  </w:style>
  <w:style w:type="character" w:styleId="affd">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e">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f">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0">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frgu-content-accordeon">
    <w:name w:val="frgu-content-accordeon"/>
    <w:basedOn w:val="a0"/>
    <w:rsid w:val="005C094B"/>
  </w:style>
  <w:style w:type="paragraph" w:customStyle="1" w:styleId="afff4">
    <w:name w:val="Базовый"/>
    <w:rsid w:val="005C094B"/>
    <w:pPr>
      <w:suppressAutoHyphens/>
      <w:spacing w:after="200" w:line="276"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a"/>
    <w:rsid w:val="005C094B"/>
    <w:pPr>
      <w:widowControl/>
      <w:suppressAutoHyphens/>
      <w:autoSpaceDN w:val="0"/>
    </w:pPr>
    <w:rPr>
      <w:rFonts w:ascii="Times New Roman" w:eastAsia="Times New Roman" w:hAnsi="Times New Roman" w:cs="Times New Roman"/>
      <w:color w:val="auto"/>
      <w:kern w:val="3"/>
      <w:sz w:val="28"/>
      <w:szCs w:val="28"/>
      <w:lang w:eastAsia="en-US" w:bidi="ar-SA"/>
    </w:rPr>
  </w:style>
  <w:style w:type="paragraph" w:customStyle="1" w:styleId="title0">
    <w:name w:val="title0"/>
    <w:basedOn w:val="a"/>
    <w:rsid w:val="005C09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Без интервала Знак"/>
    <w:link w:val="ac"/>
    <w:uiPriority w:val="1"/>
    <w:locked/>
    <w:rsid w:val="005C094B"/>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 w:id="549001560">
      <w:bodyDiv w:val="1"/>
      <w:marLeft w:val="0"/>
      <w:marRight w:val="0"/>
      <w:marTop w:val="0"/>
      <w:marBottom w:val="0"/>
      <w:divBdr>
        <w:top w:val="none" w:sz="0" w:space="0" w:color="auto"/>
        <w:left w:val="none" w:sz="0" w:space="0" w:color="auto"/>
        <w:bottom w:val="none" w:sz="0" w:space="0" w:color="auto"/>
        <w:right w:val="none" w:sz="0" w:space="0" w:color="auto"/>
      </w:divBdr>
    </w:div>
    <w:div w:id="1158687359">
      <w:bodyDiv w:val="1"/>
      <w:marLeft w:val="0"/>
      <w:marRight w:val="0"/>
      <w:marTop w:val="0"/>
      <w:marBottom w:val="0"/>
      <w:divBdr>
        <w:top w:val="none" w:sz="0" w:space="0" w:color="auto"/>
        <w:left w:val="none" w:sz="0" w:space="0" w:color="auto"/>
        <w:bottom w:val="none" w:sz="0" w:space="0" w:color="auto"/>
        <w:right w:val="none" w:sz="0" w:space="0" w:color="auto"/>
      </w:divBdr>
    </w:div>
    <w:div w:id="149941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6E29B-5B6E-4BC0-B426-DFC2CE2E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71</Pages>
  <Words>21142</Words>
  <Characters>120511</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15</cp:revision>
  <dcterms:created xsi:type="dcterms:W3CDTF">2023-12-11T05:41:00Z</dcterms:created>
  <dcterms:modified xsi:type="dcterms:W3CDTF">2023-12-12T13:29:00Z</dcterms:modified>
</cp:coreProperties>
</file>